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036A" w:rsidRPr="0017036A" w:rsidRDefault="0017036A" w:rsidP="0017036A">
      <w:pPr>
        <w:spacing w:after="0" w:line="450" w:lineRule="atLeast"/>
        <w:textAlignment w:val="baseline"/>
        <w:outlineLvl w:val="0"/>
        <w:rPr>
          <w:rFonts w:ascii="Arial" w:eastAsia="Times New Roman" w:hAnsi="Arial" w:cs="Arial"/>
          <w:color w:val="444444"/>
          <w:kern w:val="36"/>
          <w:sz w:val="39"/>
          <w:szCs w:val="39"/>
          <w:lang w:eastAsia="ru-RU"/>
        </w:rPr>
      </w:pPr>
      <w:r w:rsidRPr="0017036A">
        <w:rPr>
          <w:rFonts w:ascii="Arial" w:eastAsia="Times New Roman" w:hAnsi="Arial" w:cs="Arial"/>
          <w:color w:val="444444"/>
          <w:kern w:val="36"/>
          <w:sz w:val="39"/>
          <w:szCs w:val="39"/>
          <w:lang w:eastAsia="ru-RU"/>
        </w:rPr>
        <w:t>О правах ребенка в Республике Казахстан</w:t>
      </w:r>
    </w:p>
    <w:p w:rsidR="0017036A" w:rsidRPr="0017036A" w:rsidRDefault="0017036A" w:rsidP="0017036A">
      <w:pPr>
        <w:spacing w:before="120" w:after="0" w:line="285" w:lineRule="atLeast"/>
        <w:textAlignment w:val="baseline"/>
        <w:rPr>
          <w:rFonts w:ascii="Arial" w:eastAsia="Times New Roman" w:hAnsi="Arial" w:cs="Arial"/>
          <w:color w:val="666666"/>
          <w:spacing w:val="2"/>
          <w:sz w:val="20"/>
          <w:szCs w:val="20"/>
          <w:lang w:eastAsia="ru-RU"/>
        </w:rPr>
      </w:pPr>
      <w:r w:rsidRPr="0017036A">
        <w:rPr>
          <w:rFonts w:ascii="Arial" w:eastAsia="Times New Roman" w:hAnsi="Arial" w:cs="Arial"/>
          <w:color w:val="666666"/>
          <w:spacing w:val="2"/>
          <w:sz w:val="20"/>
          <w:szCs w:val="20"/>
          <w:lang w:eastAsia="ru-RU"/>
        </w:rPr>
        <w:t>Закон Республики Казахстан от 8 августа 2002 года N 345.</w:t>
      </w:r>
    </w:p>
    <w:p w:rsidR="0017036A" w:rsidRPr="0017036A" w:rsidRDefault="0017036A" w:rsidP="0017036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5" w:history="1">
        <w:r w:rsidRPr="0017036A">
          <w:rPr>
            <w:rFonts w:ascii="Arial" w:eastAsia="Times New Roman" w:hAnsi="Arial" w:cs="Arial"/>
            <w:color w:val="073A5E"/>
            <w:spacing w:val="5"/>
            <w:sz w:val="23"/>
            <w:szCs w:val="23"/>
            <w:u w:val="single"/>
            <w:lang w:eastAsia="ru-RU"/>
          </w:rPr>
          <w:t>Текст</w:t>
        </w:r>
      </w:hyperlink>
    </w:p>
    <w:p w:rsidR="0017036A" w:rsidRPr="0017036A" w:rsidRDefault="0017036A" w:rsidP="0017036A">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17036A">
        <w:rPr>
          <w:rFonts w:ascii="Arial" w:eastAsia="Times New Roman" w:hAnsi="Arial" w:cs="Arial"/>
          <w:color w:val="777777"/>
          <w:spacing w:val="5"/>
          <w:sz w:val="23"/>
          <w:szCs w:val="23"/>
          <w:bdr w:val="none" w:sz="0" w:space="0" w:color="auto" w:frame="1"/>
          <w:lang w:eastAsia="ru-RU"/>
        </w:rPr>
        <w:t>Официальная публикация</w:t>
      </w:r>
    </w:p>
    <w:p w:rsidR="0017036A" w:rsidRPr="0017036A" w:rsidRDefault="0017036A" w:rsidP="0017036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6" w:history="1">
        <w:r w:rsidRPr="0017036A">
          <w:rPr>
            <w:rFonts w:ascii="Arial" w:eastAsia="Times New Roman" w:hAnsi="Arial" w:cs="Arial"/>
            <w:color w:val="1E1E1E"/>
            <w:spacing w:val="5"/>
            <w:sz w:val="23"/>
            <w:szCs w:val="23"/>
            <w:u w:val="single"/>
            <w:lang w:eastAsia="ru-RU"/>
          </w:rPr>
          <w:t>Информация</w:t>
        </w:r>
      </w:hyperlink>
    </w:p>
    <w:p w:rsidR="0017036A" w:rsidRPr="0017036A" w:rsidRDefault="0017036A" w:rsidP="0017036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7" w:history="1">
        <w:r w:rsidRPr="0017036A">
          <w:rPr>
            <w:rFonts w:ascii="Arial" w:eastAsia="Times New Roman" w:hAnsi="Arial" w:cs="Arial"/>
            <w:color w:val="1E1E1E"/>
            <w:spacing w:val="5"/>
            <w:sz w:val="23"/>
            <w:szCs w:val="23"/>
            <w:u w:val="single"/>
            <w:lang w:eastAsia="ru-RU"/>
          </w:rPr>
          <w:t>История изменений</w:t>
        </w:r>
      </w:hyperlink>
    </w:p>
    <w:p w:rsidR="0017036A" w:rsidRPr="0017036A" w:rsidRDefault="0017036A" w:rsidP="0017036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8" w:history="1">
        <w:r w:rsidRPr="0017036A">
          <w:rPr>
            <w:rFonts w:ascii="Arial" w:eastAsia="Times New Roman" w:hAnsi="Arial" w:cs="Arial"/>
            <w:color w:val="1E1E1E"/>
            <w:spacing w:val="5"/>
            <w:sz w:val="23"/>
            <w:szCs w:val="23"/>
            <w:u w:val="single"/>
            <w:lang w:eastAsia="ru-RU"/>
          </w:rPr>
          <w:t>Ссылки</w:t>
        </w:r>
      </w:hyperlink>
    </w:p>
    <w:p w:rsidR="0017036A" w:rsidRPr="0017036A" w:rsidRDefault="0017036A" w:rsidP="0017036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9" w:history="1">
        <w:r w:rsidRPr="0017036A">
          <w:rPr>
            <w:rFonts w:ascii="Arial" w:eastAsia="Times New Roman" w:hAnsi="Arial" w:cs="Arial"/>
            <w:color w:val="1E1E1E"/>
            <w:spacing w:val="5"/>
            <w:sz w:val="23"/>
            <w:szCs w:val="23"/>
            <w:u w:val="single"/>
            <w:lang w:eastAsia="ru-RU"/>
          </w:rPr>
          <w:t>Скачать</w:t>
        </w:r>
      </w:hyperlink>
    </w:p>
    <w:p w:rsidR="0017036A" w:rsidRPr="0017036A" w:rsidRDefault="0017036A" w:rsidP="0017036A">
      <w:pPr>
        <w:numPr>
          <w:ilvl w:val="0"/>
          <w:numId w:val="1"/>
        </w:numPr>
        <w:spacing w:after="0" w:line="225" w:lineRule="atLeast"/>
        <w:ind w:left="255"/>
        <w:textAlignment w:val="baseline"/>
        <w:rPr>
          <w:rFonts w:ascii="Arial" w:eastAsia="Times New Roman" w:hAnsi="Arial" w:cs="Arial"/>
          <w:color w:val="444444"/>
          <w:sz w:val="23"/>
          <w:szCs w:val="23"/>
          <w:lang w:eastAsia="ru-RU"/>
        </w:rPr>
      </w:pPr>
      <w:hyperlink r:id="rId10" w:history="1">
        <w:r w:rsidRPr="0017036A">
          <w:rPr>
            <w:rFonts w:ascii="Arial" w:eastAsia="Times New Roman" w:hAnsi="Arial" w:cs="Arial"/>
            <w:color w:val="1E1E1E"/>
            <w:spacing w:val="5"/>
            <w:sz w:val="23"/>
            <w:szCs w:val="23"/>
            <w:u w:val="single"/>
            <w:lang w:eastAsia="ru-RU"/>
          </w:rPr>
          <w:t>Комментарии</w:t>
        </w:r>
      </w:hyperlink>
    </w:p>
    <w:p w:rsidR="0017036A" w:rsidRPr="0017036A" w:rsidRDefault="0017036A" w:rsidP="0017036A">
      <w:pPr>
        <w:numPr>
          <w:ilvl w:val="0"/>
          <w:numId w:val="1"/>
        </w:numPr>
        <w:spacing w:after="0" w:line="225" w:lineRule="atLeast"/>
        <w:ind w:left="255"/>
        <w:textAlignment w:val="baseline"/>
        <w:rPr>
          <w:rFonts w:ascii="Arial" w:eastAsia="Times New Roman" w:hAnsi="Arial" w:cs="Arial"/>
          <w:color w:val="444444"/>
          <w:sz w:val="23"/>
          <w:szCs w:val="23"/>
          <w:lang w:eastAsia="ru-RU"/>
        </w:rPr>
      </w:pPr>
      <w:r w:rsidRPr="0017036A">
        <w:rPr>
          <w:rFonts w:ascii="Arial" w:eastAsia="Times New Roman" w:hAnsi="Arial" w:cs="Arial"/>
          <w:color w:val="444444"/>
          <w:sz w:val="23"/>
          <w:szCs w:val="23"/>
          <w:lang w:eastAsia="ru-RU"/>
        </w:rPr>
        <w:t>Прочее</w:t>
      </w:r>
    </w:p>
    <w:p w:rsidR="0017036A" w:rsidRPr="0017036A" w:rsidRDefault="0017036A" w:rsidP="0017036A">
      <w:pPr>
        <w:spacing w:before="15" w:after="0" w:line="450" w:lineRule="atLeast"/>
        <w:ind w:left="450"/>
        <w:textAlignment w:val="baseline"/>
        <w:rPr>
          <w:rFonts w:ascii="Arial" w:eastAsia="Times New Roman" w:hAnsi="Arial" w:cs="Arial"/>
          <w:color w:val="666666"/>
          <w:spacing w:val="2"/>
          <w:sz w:val="20"/>
          <w:szCs w:val="20"/>
          <w:lang w:eastAsia="ru-RU"/>
        </w:rPr>
      </w:pPr>
      <w:r w:rsidRPr="0017036A">
        <w:rPr>
          <w:rFonts w:ascii="Arial" w:eastAsia="Times New Roman" w:hAnsi="Arial" w:cs="Arial"/>
          <w:color w:val="666666"/>
          <w:spacing w:val="2"/>
          <w:sz w:val="20"/>
          <w:szCs w:val="20"/>
          <w:lang w:eastAsia="ru-RU"/>
        </w:rPr>
        <w:t>Вложения:</w:t>
      </w:r>
    </w:p>
    <w:p w:rsidR="0017036A" w:rsidRPr="0017036A" w:rsidRDefault="0017036A" w:rsidP="0017036A">
      <w:pPr>
        <w:numPr>
          <w:ilvl w:val="0"/>
          <w:numId w:val="2"/>
        </w:numPr>
        <w:spacing w:after="0" w:line="225" w:lineRule="atLeast"/>
        <w:ind w:left="255"/>
        <w:textAlignment w:val="baseline"/>
        <w:rPr>
          <w:rFonts w:ascii="Arial" w:eastAsia="Times New Roman" w:hAnsi="Arial" w:cs="Arial"/>
          <w:color w:val="444444"/>
          <w:sz w:val="23"/>
          <w:szCs w:val="23"/>
          <w:lang w:eastAsia="ru-RU"/>
        </w:rPr>
      </w:pPr>
      <w:hyperlink r:id="rId11" w:history="1">
        <w:r w:rsidRPr="0017036A">
          <w:rPr>
            <w:rFonts w:ascii="Arial" w:eastAsia="Times New Roman" w:hAnsi="Arial" w:cs="Arial"/>
            <w:color w:val="1E1E1E"/>
            <w:spacing w:val="5"/>
            <w:sz w:val="23"/>
            <w:szCs w:val="23"/>
            <w:u w:val="single"/>
            <w:lang w:eastAsia="ru-RU"/>
          </w:rPr>
          <w:t>ОГЛАВЛЕНИЕ</w:t>
        </w:r>
      </w:hyperlink>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FF0000"/>
          <w:spacing w:val="2"/>
          <w:sz w:val="20"/>
          <w:szCs w:val="20"/>
          <w:lang w:eastAsia="ru-RU"/>
        </w:rPr>
        <w:t>      Вниманию пользователей!</w:t>
      </w:r>
      <w:r w:rsidRPr="0017036A">
        <w:rPr>
          <w:rFonts w:ascii="Courier New" w:eastAsia="Times New Roman" w:hAnsi="Courier New" w:cs="Courier New"/>
          <w:color w:val="000000"/>
          <w:spacing w:val="2"/>
          <w:sz w:val="20"/>
          <w:szCs w:val="20"/>
          <w:lang w:eastAsia="ru-RU"/>
        </w:rPr>
        <w:br/>
      </w:r>
      <w:r w:rsidRPr="0017036A">
        <w:rPr>
          <w:rFonts w:ascii="Courier New" w:eastAsia="Times New Roman" w:hAnsi="Courier New" w:cs="Courier New"/>
          <w:color w:val="FF0000"/>
          <w:spacing w:val="2"/>
          <w:sz w:val="20"/>
          <w:szCs w:val="20"/>
          <w:lang w:eastAsia="ru-RU"/>
        </w:rPr>
        <w:t>      Для удобства пользования РЦПИ создано </w:t>
      </w:r>
      <w:hyperlink r:id="rId12" w:history="1">
        <w:r w:rsidRPr="0017036A">
          <w:rPr>
            <w:rFonts w:ascii="Courier New" w:eastAsia="Times New Roman" w:hAnsi="Courier New" w:cs="Courier New"/>
            <w:color w:val="073A5E"/>
            <w:spacing w:val="2"/>
            <w:sz w:val="20"/>
            <w:szCs w:val="20"/>
            <w:u w:val="single"/>
            <w:lang w:eastAsia="ru-RU"/>
          </w:rPr>
          <w:t>ОГЛАВЛЕНИЕ</w:t>
        </w:r>
      </w:hyperlink>
      <w:r w:rsidRPr="0017036A">
        <w:rPr>
          <w:rFonts w:ascii="Courier New" w:eastAsia="Times New Roman" w:hAnsi="Courier New" w:cs="Courier New"/>
          <w:color w:val="000000"/>
          <w:spacing w:val="2"/>
          <w:sz w:val="20"/>
          <w:szCs w:val="20"/>
          <w:lang w:eastAsia="ru-RU"/>
        </w:rPr>
        <w:br/>
      </w:r>
      <w:r w:rsidRPr="0017036A">
        <w:rPr>
          <w:rFonts w:ascii="Courier New" w:eastAsia="Times New Roman" w:hAnsi="Courier New" w:cs="Courier New"/>
          <w:color w:val="FF0000"/>
          <w:spacing w:val="2"/>
          <w:sz w:val="20"/>
          <w:szCs w:val="20"/>
          <w:bdr w:val="none" w:sz="0" w:space="0" w:color="auto" w:frame="1"/>
          <w:lang w:eastAsia="ru-RU"/>
        </w:rPr>
        <w:t>      Сноска. По всему тексту слова "законодательными актами", "Законодательными актами" заменены соответственно словами "законами", "Законами" Законом РК от 23.11.2010 </w:t>
      </w:r>
      <w:hyperlink r:id="rId13" w:anchor="z71" w:history="1">
        <w:r w:rsidRPr="0017036A">
          <w:rPr>
            <w:rFonts w:ascii="Courier New" w:eastAsia="Times New Roman" w:hAnsi="Courier New" w:cs="Courier New"/>
            <w:color w:val="073A5E"/>
            <w:spacing w:val="2"/>
            <w:sz w:val="20"/>
            <w:szCs w:val="20"/>
            <w:u w:val="single"/>
            <w:lang w:eastAsia="ru-RU"/>
          </w:rPr>
          <w:t>№ 354-IV</w:t>
        </w:r>
      </w:hyperlink>
      <w:r w:rsidRPr="0017036A">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Настоящий Закон регулирует отношения, возникающие в связи с реализацией основных прав и законных интересов ребенка, гарантированных Конституцией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Преамбула с изменениями, внесенными законами РК от 23.11.2010 </w:t>
      </w:r>
      <w:hyperlink r:id="rId14" w:anchor="z72"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30.12.2024 </w:t>
      </w:r>
      <w:hyperlink r:id="rId15" w:anchor="z150" w:history="1">
        <w:r w:rsidRPr="0017036A">
          <w:rPr>
            <w:rFonts w:ascii="Arial" w:eastAsia="Times New Roman" w:hAnsi="Arial" w:cs="Arial"/>
            <w:color w:val="073A5E"/>
            <w:sz w:val="20"/>
            <w:szCs w:val="20"/>
            <w:u w:val="single"/>
            <w:lang w:eastAsia="ru-RU"/>
          </w:rPr>
          <w:t>№ 148-VIII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Глава 1. Общие положения</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1. Основные понятия, используемые в настоящем Законе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настоящем Законе используются следующие основные понятия: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xml:space="preserve">      1-1) ребенок, оставшийся без попечения родителей, – ребенок, который остался без попечения единственного или обоих родителей в связи с ограничением или лишением их родительских прав, признанием родителей безвестно отсутствующими, объявлением их умершими, признанием недееспособными (ограниченно дееспособными), отбыванием родителями наказания в местах лишения свободы, уклонением родителей от воспитания ребенка или от защиты его прав и интересов, в том числе при отказе родителей взять своего </w:t>
      </w:r>
      <w:r w:rsidRPr="0017036A">
        <w:rPr>
          <w:rFonts w:ascii="Courier New" w:eastAsia="Times New Roman" w:hAnsi="Courier New" w:cs="Courier New"/>
          <w:color w:val="000000"/>
          <w:spacing w:val="2"/>
          <w:sz w:val="20"/>
          <w:szCs w:val="20"/>
          <w:lang w:eastAsia="ru-RU"/>
        </w:rPr>
        <w:lastRenderedPageBreak/>
        <w:t>ребенка из воспитательного или лечебного учреждения, а также в иных случаях отсутствия родительского попечения;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ребенок – лицо, не достигшее восемнадцатилетнего возраста (совершеннолетия);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организации, осуществляющие функции по защите прав ребенка, – это организации, осуществляющие социальную поддержку, оказание социально-бытовых, медико-социальных, социально-педагогических, психолого-педагогических, правовых услуг и материальной помощи, социальной реабилитации детей, нуждающихся в специальных социальных услугах, обеспечение занятости таких детей по достижении ими трудоспособного возраста;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социальная реабилитация ребенка – мероприятия по восстановлению утраченных ребенком социальных связей и функций, восполнению среды жизнеобеспечения, усилению заботы о нем;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4-1) травля (буллинг) ребенка ‒ систематические (два и более раза) действия унизительного характера, преследование и (или) запугивание, в том числе направленные на принуждение к совершению или отказу от совершения какого-либо действия, а равно те же действия, совершенные публично или с использованием масс-медиа и (или) сетей телекоммуникаций, и (или) онлайн-платформ (кибербуллинг);</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социальная адаптация ребенка – процесс активного приспособления ребенка, нуждающегося в специальных социальных услугах, к условиям социальной среды путем усвоения и восприятия ценностей, правил и норм поведения, принятых в обществе, а также процесс преодоления последствий психологической и (или) моральной травмы;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законных интересов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экономическая эксплуатация ребенка – это наихудшие формы детского труда, в том числе торговля несовершеннолетними, вовлечение их в преступную деятельность или в совершение антиобщественных действий, занятие проституцией, производство порнографических снимков или участие несовершеннолетних в зрелищных мероприятиях порнографического характера, а также труд, совершаемый детьми младше минимального возраста для приема на работу, установленного законами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 ребенок-сирота – ребенок, у которого умерли оба или единственный родитель;</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8-1) наставничество над детьми-сиротами, детьми, оставшимися без попечения родителей (далее – наставничество), – деятельность, направленная на оказание индивидуальной поддержки и помощи в подготовке к самостоятельной жизни детей-сирот, детей, оставшихся без попечения родителей, находящихся в организациях образования для детей-сирот и детей, оставшихся без попечения родителей, достигших десятилетнего возраста;</w:t>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w:t>
      </w:r>
      <w:bookmarkStart w:id="0" w:name="z420"/>
      <w:bookmarkEnd w:id="0"/>
      <w:r w:rsidRPr="0017036A">
        <w:rPr>
          <w:rFonts w:ascii="Courier New" w:eastAsia="Times New Roman" w:hAnsi="Courier New" w:cs="Courier New"/>
          <w:color w:val="000000"/>
          <w:spacing w:val="2"/>
          <w:sz w:val="20"/>
          <w:szCs w:val="20"/>
          <w:lang w:eastAsia="ru-RU"/>
        </w:rPr>
        <w:t>8-2) наставник для детей-сирот, детей, оставшихся без попечения родителей (далее – наставник), – совершеннолетний гражданин Республики Казахстан, осуществляющий наставничество на основании типового договора о наставничестве;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8-3) Уполномоченный по правам ребенка в Республике Казахстан – лицо, назначаемое Президентом Республики Казахстан,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w:t>
      </w:r>
      <w:bookmarkStart w:id="1" w:name="z656"/>
      <w:bookmarkEnd w:id="1"/>
      <w:r w:rsidRPr="0017036A">
        <w:rPr>
          <w:rFonts w:ascii="Arial" w:eastAsia="Times New Roman" w:hAnsi="Arial" w:cs="Arial"/>
          <w:color w:val="FF0000"/>
          <w:sz w:val="20"/>
          <w:szCs w:val="20"/>
          <w:lang w:eastAsia="ru-RU"/>
        </w:rPr>
        <w:t>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Подпункт 8-4) предусматривается в редакции Закона РК от 30.12.2025 </w:t>
      </w:r>
      <w:hyperlink r:id="rId16" w:anchor="z73" w:history="1">
        <w:r w:rsidRPr="0017036A">
          <w:rPr>
            <w:rFonts w:ascii="Arial" w:eastAsia="Times New Roman" w:hAnsi="Arial" w:cs="Arial"/>
            <w:color w:val="073A5E"/>
            <w:sz w:val="20"/>
            <w:szCs w:val="20"/>
            <w:u w:val="single"/>
            <w:lang w:eastAsia="ru-RU"/>
          </w:rPr>
          <w:t>№ 246-VIII</w:t>
        </w:r>
      </w:hyperlink>
      <w:r w:rsidRPr="0017036A">
        <w:rPr>
          <w:rFonts w:ascii="Arial" w:eastAsia="Times New Roman" w:hAnsi="Arial" w:cs="Arial"/>
          <w:color w:val="FF0000"/>
          <w:sz w:val="20"/>
          <w:szCs w:val="20"/>
          <w:lang w:eastAsia="ru-RU"/>
        </w:rPr>
        <w:t> (</w:t>
      </w:r>
      <w:hyperlink r:id="rId17" w:anchor="z230"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8-4)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 осуществляющий руководство и межотраслевую координацию в области защиты прав детей;</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Статью 1 предусматривается дополнить подпунктами 8-5) и 8-6) в соответствии с Законом РК от 30.12.2025 </w:t>
      </w:r>
      <w:hyperlink r:id="rId18" w:anchor="z75" w:history="1">
        <w:r w:rsidRPr="0017036A">
          <w:rPr>
            <w:rFonts w:ascii="Arial" w:eastAsia="Times New Roman" w:hAnsi="Arial" w:cs="Arial"/>
            <w:color w:val="073A5E"/>
            <w:sz w:val="20"/>
            <w:szCs w:val="20"/>
            <w:u w:val="single"/>
            <w:lang w:eastAsia="ru-RU"/>
          </w:rPr>
          <w:t>№ 246-VIII</w:t>
        </w:r>
      </w:hyperlink>
      <w:r w:rsidRPr="0017036A">
        <w:rPr>
          <w:rFonts w:ascii="Arial" w:eastAsia="Times New Roman" w:hAnsi="Arial" w:cs="Arial"/>
          <w:color w:val="FF0000"/>
          <w:sz w:val="20"/>
          <w:szCs w:val="20"/>
          <w:lang w:eastAsia="ru-RU"/>
        </w:rPr>
        <w:t> (</w:t>
      </w:r>
      <w:hyperlink r:id="rId19" w:anchor="z230"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9) попечительство – правовая форма защиты прав и законных интересов детей в возрасте от четырнадцати до восемнадцати лет;</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10) опека – правовая форма защиты прав и законных интересов детей, не достигших четырнадцати лет;</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11) государственные минимальные социальные стандарты – основные показатели обеспечения качества жизни детей, включающие в себя установленный государством минимальный объем социальных услуг, норм и нормативов;</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12) ребенок с инвалидностью – лицо в возрасте до восемнадцати лет, имеющее нарушение здоровья со стойким расстройством функций организма, обусловленное заболеваниями, травмами, их последствиями, дефектами, приводящее к ограничению жизнедеятельности и необходимости его социальной защиты;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12-1) целевые активы – деньги, предназначенные для обеспечения и осуществления выплат целевых накоплений, а также иных целей, предусмотренных настоящим Законом;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12-2) получатель целевых накоплений – гражданин Республики Казахстан, достигший восемнадцатилетнего возраста, имеющий право на получение целевых накоплений;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12-3) целевой накопительный счет – личный именной счет получателя целевых накоплений, открытый в едином накопительном пенсионном фонде в соответствии с настоящим Законом и законодательством Республики Казахстан, на котором учитываются целевые накопления и с которого производятся выплаты целевых накоплений;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12-4) выплаты целевых накоплений – 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12-5) участник целевых требований – гражданин Республики Казахстан, не достигший восемнадцати лет, имеющий право на целевые требования;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12-6) региональный уполномоченный по правам ребенка области, города республиканского значения, столицы – представитель Уполномоченного по правам ребенка в Республике Казахстан, осуществляющий свою деятельность на общественных началах, на которого возлагаются функции по обеспечению основных гарантий прав и законных интересов детей, а также восстановлению их нарушенных прав и свобод во взаимодействии с государственными и общественными институтами на соответствующей административно-территориальной единице;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13)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w:t>
      </w:r>
      <w:bookmarkStart w:id="2" w:name="z164"/>
      <w:bookmarkEnd w:id="2"/>
      <w:r w:rsidRPr="0017036A">
        <w:rPr>
          <w:rFonts w:ascii="Arial" w:eastAsia="Times New Roman" w:hAnsi="Arial" w:cs="Arial"/>
          <w:color w:val="FF0000"/>
          <w:sz w:val="20"/>
          <w:szCs w:val="20"/>
          <w:bdr w:val="none" w:sz="0" w:space="0" w:color="auto" w:frame="1"/>
          <w:lang w:eastAsia="ru-RU"/>
        </w:rPr>
        <w:t>14) исключен Законом РК от 01.04.2019 </w:t>
      </w:r>
      <w:hyperlink r:id="rId20" w:anchor="z119" w:history="1">
        <w:r w:rsidRPr="0017036A">
          <w:rPr>
            <w:rFonts w:ascii="Arial" w:eastAsia="Times New Roman" w:hAnsi="Arial" w:cs="Arial"/>
            <w:color w:val="073A5E"/>
            <w:sz w:val="20"/>
            <w:szCs w:val="20"/>
            <w:u w:val="single"/>
            <w:lang w:eastAsia="ru-RU"/>
          </w:rPr>
          <w:t>№ 240-VI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bdr w:val="none" w:sz="0" w:space="0" w:color="auto" w:frame="1"/>
          <w:lang w:eastAsia="ru-RU"/>
        </w:rPr>
        <w:t>      </w:t>
      </w:r>
      <w:bookmarkStart w:id="3" w:name="z245"/>
      <w:bookmarkEnd w:id="3"/>
      <w:r w:rsidRPr="0017036A">
        <w:rPr>
          <w:rFonts w:ascii="Arial" w:eastAsia="Times New Roman" w:hAnsi="Arial" w:cs="Arial"/>
          <w:color w:val="FF0000"/>
          <w:sz w:val="20"/>
          <w:szCs w:val="20"/>
          <w:bdr w:val="none" w:sz="0" w:space="0" w:color="auto" w:frame="1"/>
          <w:lang w:eastAsia="ru-RU"/>
        </w:rPr>
        <w:t>15) исключен Законом РК от 30.12.2024 </w:t>
      </w:r>
      <w:hyperlink r:id="rId21" w:anchor="z160" w:history="1">
        <w:r w:rsidRPr="0017036A">
          <w:rPr>
            <w:rFonts w:ascii="Arial" w:eastAsia="Times New Roman" w:hAnsi="Arial" w:cs="Arial"/>
            <w:color w:val="073A5E"/>
            <w:sz w:val="20"/>
            <w:szCs w:val="20"/>
            <w:u w:val="single"/>
            <w:lang w:eastAsia="ru-RU"/>
          </w:rPr>
          <w:t>№ 148-VIII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15-1) организация по наставничеству – некоммерческая организация, осуществляющая на безвозмездной основе на территории Республики Казахстан деятельность по организации наставничества над детьми-сиротами, детьми, оставшимися без попечения родителей, находящимися в организациях образования для детей-сирот и детей, оставшихся без попечения родителей, достигшими десятилетнего возраста;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xml:space="preserve">      16) целевые накопления из единого пенсионного накопительного фонда в целях улучшения жилищных условий и (или) оплаты образования (далее – целевые накопления) – 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w:t>
      </w:r>
      <w:r w:rsidRPr="0017036A">
        <w:rPr>
          <w:rFonts w:ascii="Courier New" w:eastAsia="Times New Roman" w:hAnsi="Courier New" w:cs="Courier New"/>
          <w:color w:val="000000"/>
          <w:spacing w:val="2"/>
          <w:sz w:val="20"/>
          <w:szCs w:val="20"/>
          <w:lang w:eastAsia="ru-RU"/>
        </w:rPr>
        <w:lastRenderedPageBreak/>
        <w:t>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17) уполномоченные операторы – банки второго уровня, Национальный оператор почты, осуществляющие открытие и ведение банковских счетов для зачисления выплат целевых накоплений, перечисляемых единым накопительным пенсионным фондом в целях улучшения жилищных условий и (или) оплаты образования;</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1 в редакции Закона РК от 23.11.2010 </w:t>
      </w:r>
      <w:hyperlink r:id="rId22" w:anchor="z73"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законами РК от 05.07.2014</w:t>
      </w:r>
      <w:hyperlink r:id="rId23" w:anchor="z43" w:history="1">
        <w:r w:rsidRPr="0017036A">
          <w:rPr>
            <w:rFonts w:ascii="Arial" w:eastAsia="Times New Roman" w:hAnsi="Arial" w:cs="Arial"/>
            <w:color w:val="073A5E"/>
            <w:sz w:val="20"/>
            <w:szCs w:val="20"/>
            <w:u w:val="single"/>
            <w:lang w:eastAsia="ru-RU"/>
          </w:rPr>
          <w:t> № 236-V</w:t>
        </w:r>
      </w:hyperlink>
      <w:r w:rsidRPr="0017036A">
        <w:rPr>
          <w:rFonts w:ascii="Arial" w:eastAsia="Times New Roman" w:hAnsi="Arial" w:cs="Arial"/>
          <w:color w:val="FF0000"/>
          <w:sz w:val="20"/>
          <w:szCs w:val="20"/>
          <w:bdr w:val="none" w:sz="0" w:space="0" w:color="auto" w:frame="1"/>
          <w:lang w:eastAsia="ru-RU"/>
        </w:rPr>
        <w:t> (вводится в действие с 01.01.2015); от 09.04.2016</w:t>
      </w:r>
      <w:hyperlink r:id="rId24" w:anchor="z98" w:history="1">
        <w:r w:rsidRPr="0017036A">
          <w:rPr>
            <w:rFonts w:ascii="Arial" w:eastAsia="Times New Roman" w:hAnsi="Arial" w:cs="Arial"/>
            <w:color w:val="073A5E"/>
            <w:sz w:val="20"/>
            <w:szCs w:val="20"/>
            <w:u w:val="single"/>
            <w:lang w:eastAsia="ru-RU"/>
          </w:rPr>
          <w:t> № 501-V</w:t>
        </w:r>
      </w:hyperlink>
      <w:r w:rsidRPr="0017036A">
        <w:rPr>
          <w:rFonts w:ascii="Arial" w:eastAsia="Times New Roman" w:hAnsi="Arial" w:cs="Arial"/>
          <w:color w:val="FF0000"/>
          <w:sz w:val="20"/>
          <w:szCs w:val="20"/>
          <w:bdr w:val="none" w:sz="0" w:space="0" w:color="auto" w:frame="1"/>
          <w:lang w:eastAsia="ru-RU"/>
        </w:rPr>
        <w:t> (</w:t>
      </w:r>
      <w:hyperlink r:id="rId25" w:anchor="z134"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01.04.2019 </w:t>
      </w:r>
      <w:hyperlink r:id="rId26" w:anchor="z116" w:history="1">
        <w:r w:rsidRPr="0017036A">
          <w:rPr>
            <w:rFonts w:ascii="Arial" w:eastAsia="Times New Roman" w:hAnsi="Arial" w:cs="Arial"/>
            <w:color w:val="073A5E"/>
            <w:sz w:val="20"/>
            <w:szCs w:val="20"/>
            <w:u w:val="single"/>
            <w:lang w:eastAsia="ru-RU"/>
          </w:rPr>
          <w:t>№ 240-VI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27" w:anchor="z30" w:history="1">
        <w:r w:rsidRPr="0017036A">
          <w:rPr>
            <w:rFonts w:ascii="Arial" w:eastAsia="Times New Roman" w:hAnsi="Arial" w:cs="Arial"/>
            <w:color w:val="073A5E"/>
            <w:sz w:val="20"/>
            <w:szCs w:val="20"/>
            <w:u w:val="single"/>
            <w:lang w:eastAsia="ru-RU"/>
          </w:rPr>
          <w:t>№ 118-VII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27.06.2022 </w:t>
      </w:r>
      <w:hyperlink r:id="rId28" w:anchor="z332" w:history="1">
        <w:r w:rsidRPr="0017036A">
          <w:rPr>
            <w:rFonts w:ascii="Arial" w:eastAsia="Times New Roman" w:hAnsi="Arial" w:cs="Arial"/>
            <w:color w:val="073A5E"/>
            <w:sz w:val="20"/>
            <w:szCs w:val="20"/>
            <w:u w:val="single"/>
            <w:lang w:eastAsia="ru-RU"/>
          </w:rPr>
          <w:t>№ 129-VII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20.04.2023 </w:t>
      </w:r>
      <w:hyperlink r:id="rId29" w:anchor="z220" w:history="1">
        <w:r w:rsidRPr="0017036A">
          <w:rPr>
            <w:rFonts w:ascii="Arial" w:eastAsia="Times New Roman" w:hAnsi="Arial" w:cs="Arial"/>
            <w:color w:val="073A5E"/>
            <w:sz w:val="20"/>
            <w:szCs w:val="20"/>
            <w:u w:val="single"/>
            <w:lang w:eastAsia="ru-RU"/>
          </w:rPr>
          <w:t>№ 226-VII</w:t>
        </w:r>
      </w:hyperlink>
      <w:r w:rsidRPr="0017036A">
        <w:rPr>
          <w:rFonts w:ascii="Arial" w:eastAsia="Times New Roman" w:hAnsi="Arial" w:cs="Arial"/>
          <w:color w:val="FF0000"/>
          <w:sz w:val="20"/>
          <w:szCs w:val="20"/>
          <w:bdr w:val="none" w:sz="0" w:space="0" w:color="auto" w:frame="1"/>
          <w:lang w:eastAsia="ru-RU"/>
        </w:rPr>
        <w:t> (вводится в действие с 01.07.2023); от 10.07.2023 </w:t>
      </w:r>
      <w:hyperlink r:id="rId30" w:anchor="z13" w:history="1">
        <w:r w:rsidRPr="0017036A">
          <w:rPr>
            <w:rFonts w:ascii="Arial" w:eastAsia="Times New Roman" w:hAnsi="Arial" w:cs="Arial"/>
            <w:color w:val="073A5E"/>
            <w:sz w:val="20"/>
            <w:szCs w:val="20"/>
            <w:u w:val="single"/>
            <w:lang w:eastAsia="ru-RU"/>
          </w:rPr>
          <w:t>№ 19-VIII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16.11.2023 </w:t>
      </w:r>
      <w:hyperlink r:id="rId31" w:anchor="z79" w:history="1">
        <w:r w:rsidRPr="0017036A">
          <w:rPr>
            <w:rFonts w:ascii="Arial" w:eastAsia="Times New Roman" w:hAnsi="Arial" w:cs="Arial"/>
            <w:color w:val="073A5E"/>
            <w:sz w:val="20"/>
            <w:szCs w:val="20"/>
            <w:u w:val="single"/>
            <w:lang w:eastAsia="ru-RU"/>
          </w:rPr>
          <w:t>№ 40-VIII</w:t>
        </w:r>
      </w:hyperlink>
      <w:r w:rsidRPr="0017036A">
        <w:rPr>
          <w:rFonts w:ascii="Arial" w:eastAsia="Times New Roman" w:hAnsi="Arial" w:cs="Arial"/>
          <w:color w:val="FF0000"/>
          <w:sz w:val="20"/>
          <w:szCs w:val="20"/>
          <w:bdr w:val="none" w:sz="0" w:space="0" w:color="auto" w:frame="1"/>
          <w:lang w:eastAsia="ru-RU"/>
        </w:rPr>
        <w:t> (вводится в действие с 01.01.2024); от 23.02.2024 </w:t>
      </w:r>
      <w:hyperlink r:id="rId32" w:anchor="z22" w:history="1">
        <w:r w:rsidRPr="0017036A">
          <w:rPr>
            <w:rFonts w:ascii="Arial" w:eastAsia="Times New Roman" w:hAnsi="Arial" w:cs="Arial"/>
            <w:color w:val="073A5E"/>
            <w:sz w:val="20"/>
            <w:szCs w:val="20"/>
            <w:u w:val="single"/>
            <w:lang w:eastAsia="ru-RU"/>
          </w:rPr>
          <w:t>№ 64-VIII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15.04.2024 </w:t>
      </w:r>
      <w:hyperlink r:id="rId33" w:anchor="z230" w:history="1">
        <w:r w:rsidRPr="0017036A">
          <w:rPr>
            <w:rFonts w:ascii="Arial" w:eastAsia="Times New Roman" w:hAnsi="Arial" w:cs="Arial"/>
            <w:color w:val="073A5E"/>
            <w:sz w:val="20"/>
            <w:szCs w:val="20"/>
            <w:u w:val="single"/>
            <w:lang w:eastAsia="ru-RU"/>
          </w:rPr>
          <w:t>№ 72-VIII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19.06.2024 </w:t>
      </w:r>
      <w:hyperlink r:id="rId34" w:anchor="z50" w:history="1">
        <w:r w:rsidRPr="0017036A">
          <w:rPr>
            <w:rFonts w:ascii="Arial" w:eastAsia="Times New Roman" w:hAnsi="Arial" w:cs="Arial"/>
            <w:color w:val="073A5E"/>
            <w:sz w:val="20"/>
            <w:szCs w:val="20"/>
            <w:u w:val="single"/>
            <w:lang w:eastAsia="ru-RU"/>
          </w:rPr>
          <w:t>№ 94-VIII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30.12.2024 </w:t>
      </w:r>
      <w:hyperlink r:id="rId35" w:anchor="z152" w:history="1">
        <w:r w:rsidRPr="0017036A">
          <w:rPr>
            <w:rFonts w:ascii="Arial" w:eastAsia="Times New Roman" w:hAnsi="Arial" w:cs="Arial"/>
            <w:color w:val="073A5E"/>
            <w:sz w:val="20"/>
            <w:szCs w:val="20"/>
            <w:u w:val="single"/>
            <w:lang w:eastAsia="ru-RU"/>
          </w:rPr>
          <w:t>№ 148-VIII</w:t>
        </w:r>
      </w:hyperlink>
      <w:r w:rsidRPr="0017036A">
        <w:rPr>
          <w:rFonts w:ascii="Arial" w:eastAsia="Times New Roman" w:hAnsi="Arial" w:cs="Arial"/>
          <w:color w:val="FF0000"/>
          <w:sz w:val="20"/>
          <w:szCs w:val="20"/>
          <w:bdr w:val="none" w:sz="0" w:space="0" w:color="auto" w:frame="1"/>
          <w:lang w:eastAsia="ru-RU"/>
        </w:rPr>
        <w:t> (порядок введения в действие см. </w:t>
      </w:r>
      <w:hyperlink r:id="rId36" w:anchor="z376" w:history="1">
        <w:r w:rsidRPr="0017036A">
          <w:rPr>
            <w:rFonts w:ascii="Arial" w:eastAsia="Times New Roman" w:hAnsi="Arial" w:cs="Arial"/>
            <w:color w:val="073A5E"/>
            <w:sz w:val="20"/>
            <w:szCs w:val="20"/>
            <w:u w:val="single"/>
            <w:lang w:eastAsia="ru-RU"/>
          </w:rPr>
          <w:t>ст. 2</w:t>
        </w:r>
      </w:hyperlink>
      <w:r w:rsidRPr="0017036A">
        <w:rPr>
          <w:rFonts w:ascii="Arial" w:eastAsia="Times New Roman" w:hAnsi="Arial" w:cs="Arial"/>
          <w:color w:val="FF0000"/>
          <w:sz w:val="20"/>
          <w:szCs w:val="20"/>
          <w:bdr w:val="none" w:sz="0" w:space="0" w:color="auto" w:frame="1"/>
          <w:lang w:eastAsia="ru-RU"/>
        </w:rPr>
        <w:t>); от 10.02.2025 </w:t>
      </w:r>
      <w:hyperlink r:id="rId37" w:anchor="z6" w:history="1">
        <w:r w:rsidRPr="0017036A">
          <w:rPr>
            <w:rFonts w:ascii="Arial" w:eastAsia="Times New Roman" w:hAnsi="Arial" w:cs="Arial"/>
            <w:color w:val="073A5E"/>
            <w:sz w:val="20"/>
            <w:szCs w:val="20"/>
            <w:u w:val="single"/>
            <w:lang w:eastAsia="ru-RU"/>
          </w:rPr>
          <w:t>№ 163-VIII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2. Действие настоящего Закона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Действие настоящего Закона распространяется на граждан Республики Казахстан. Ребенок, не являющийся гражданином Республики Казахстан, пользуется в Республике правами и свободами, а также несет обязанности, установленные для граждан, если иное не предусмотрено Конституцией Республики Казахстан, законами Республики Казахстан и международными договорами, ратифицированными Республикой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Действие норм настоящего Закона, устанавливающих права и обязанности ребенка, распространяется на детей, которые приобрели гражданскую дееспособность в полном объеме до наступления совершеннолетия, в соответствии с законами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2 в редакции Закона РК от 23.11.2010 </w:t>
      </w:r>
      <w:hyperlink r:id="rId38" w:anchor="z74"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3. Законодательство Республики Казахстан о правах ребенка</w:t>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Законодательство Республики Казахстан о правах ребенка основывается на </w:t>
      </w:r>
      <w:hyperlink r:id="rId39" w:anchor="z11" w:history="1">
        <w:r w:rsidRPr="0017036A">
          <w:rPr>
            <w:rFonts w:ascii="Courier New" w:eastAsia="Times New Roman" w:hAnsi="Courier New" w:cs="Courier New"/>
            <w:color w:val="073A5E"/>
            <w:spacing w:val="2"/>
            <w:sz w:val="20"/>
            <w:szCs w:val="20"/>
            <w:u w:val="single"/>
            <w:lang w:eastAsia="ru-RU"/>
          </w:rPr>
          <w:t>Конституции</w:t>
        </w:r>
      </w:hyperlink>
      <w:r w:rsidRPr="0017036A">
        <w:rPr>
          <w:rFonts w:ascii="Courier New" w:eastAsia="Times New Roman" w:hAnsi="Courier New" w:cs="Courier New"/>
          <w:color w:val="000000"/>
          <w:spacing w:val="2"/>
          <w:sz w:val="20"/>
          <w:szCs w:val="20"/>
          <w:lang w:eastAsia="ru-RU"/>
        </w:rPr>
        <w:t xml:space="preserve"> Республики Казахстан и состоит из настоящего Закона и иных </w:t>
      </w:r>
      <w:r w:rsidRPr="0017036A">
        <w:rPr>
          <w:rFonts w:ascii="Courier New" w:eastAsia="Times New Roman" w:hAnsi="Courier New" w:cs="Courier New"/>
          <w:color w:val="000000"/>
          <w:spacing w:val="2"/>
          <w:sz w:val="20"/>
          <w:szCs w:val="20"/>
          <w:lang w:eastAsia="ru-RU"/>
        </w:rPr>
        <w:lastRenderedPageBreak/>
        <w:t>нормативных правовых актов Республики Казахстан в области защиты прав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 за исключением случаев, когда из международного договора следует, что для его применения требуется издание закона Республики Казахстан.</w:t>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4" w:name="z657"/>
      <w:bookmarkEnd w:id="4"/>
      <w:r w:rsidRPr="0017036A">
        <w:rPr>
          <w:rFonts w:ascii="Courier New" w:eastAsia="Times New Roman" w:hAnsi="Courier New" w:cs="Courier New"/>
          <w:b/>
          <w:bCs/>
          <w:color w:val="000000"/>
          <w:spacing w:val="2"/>
          <w:sz w:val="20"/>
          <w:szCs w:val="20"/>
          <w:bdr w:val="none" w:sz="0" w:space="0" w:color="auto" w:frame="1"/>
          <w:lang w:eastAsia="ru-RU"/>
        </w:rPr>
        <w:t>Статья 3-1. Основные цели, принципы и задачи настоящего Закона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Основными целями настоящего Закона являются обеспечение прав и законных интересов детей, упрочение основных гарантий прав ребенка и восстановление прав в случаях их нарушений.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Основными принципами настоящего Закона признаются: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приоритетность подготовки детей к полноценной жизни в обществе;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развитие у детей общественно значимой и творческой активности;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развитие высоких нравственных качеств, патриотизма и гражданственности, формирование национального самосознания на основе общечеловеческих ценностей мировой цивилизации.</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Пункт 2 предусматривается дополнить подпунктами 4) и 5) в соответствии с Законом РК от 30.12.2025 </w:t>
      </w:r>
      <w:hyperlink r:id="rId40" w:anchor="z78" w:history="1">
        <w:r w:rsidRPr="0017036A">
          <w:rPr>
            <w:rFonts w:ascii="Arial" w:eastAsia="Times New Roman" w:hAnsi="Arial" w:cs="Arial"/>
            <w:color w:val="073A5E"/>
            <w:sz w:val="20"/>
            <w:szCs w:val="20"/>
            <w:u w:val="single"/>
            <w:lang w:eastAsia="ru-RU"/>
          </w:rPr>
          <w:t>№ 246-VIII</w:t>
        </w:r>
      </w:hyperlink>
      <w:r w:rsidRPr="0017036A">
        <w:rPr>
          <w:rFonts w:ascii="Arial" w:eastAsia="Times New Roman" w:hAnsi="Arial" w:cs="Arial"/>
          <w:color w:val="FF0000"/>
          <w:sz w:val="20"/>
          <w:szCs w:val="20"/>
          <w:lang w:eastAsia="ru-RU"/>
        </w:rPr>
        <w:t> (</w:t>
      </w:r>
      <w:hyperlink r:id="rId41" w:anchor="z230"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Основными задачами настоящего Закона являются: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законодательное обеспечение прав и законных интересов детей, а также формирование правовых основ гарантий прав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разработка и реализация мер обеспечения прав детей;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содействие физическому, интеллектуальному, духовному и нравственному развитию детей, формированию их правосознания и правовой культуры, воспитанию в них патриотизма, гражданственности и миролюбия, а также реализации личности ребенка в интересах общества, традиций народа Казахстана, достижений национальной и мировой культуры;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создание соответствующих органов и организаций по защите прав и законных интересов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формирование и обеспечение эффективного функционирования и совершенствования системы защиты прав детей;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6) установление государственных минимальных социальных стандартов, направленных на улучшение жизни детей.</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1 дополнена статьей 3-1 в соответствии с Законом РК от 30.12.2024 </w:t>
      </w:r>
      <w:hyperlink r:id="rId42" w:anchor="z161" w:history="1">
        <w:r w:rsidRPr="0017036A">
          <w:rPr>
            <w:rFonts w:ascii="Arial" w:eastAsia="Times New Roman" w:hAnsi="Arial" w:cs="Arial"/>
            <w:color w:val="073A5E"/>
            <w:sz w:val="20"/>
            <w:szCs w:val="20"/>
            <w:u w:val="single"/>
            <w:lang w:eastAsia="ru-RU"/>
          </w:rPr>
          <w:t>№ 148-VIII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 Равноправие детей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Все дети имеют равные права независимо от происхождения, расовой и национальной принадлежности, социального и имущественного положения, пола, языка, образования, отношения к религии, места жительства, состояния здоровья и иных обстоятельств, касающихся ребенка и его родителей или других законных представителей.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Равной и всесторонней защитой пользуются дети, рожденные как в браке, так и вне его.</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4 с изменением, внесенным Законом РК от 23.11.2010 </w:t>
      </w:r>
      <w:hyperlink r:id="rId43" w:anchor="z75"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5. Запрещение ограничения прав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Права ребенка не могут быть ограничены, за исключением случаев, установленных законами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5 в редакции Закона РК от 23.11.2010 </w:t>
      </w:r>
      <w:hyperlink r:id="rId44" w:anchor="z76"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Глава 2. Государственная политика в интересах детей</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6. Цели государственной политики в интересах детей</w:t>
      </w:r>
    </w:p>
    <w:p w:rsidR="0017036A" w:rsidRPr="0017036A" w:rsidRDefault="0017036A" w:rsidP="0017036A">
      <w:pPr>
        <w:spacing w:after="0" w:line="285" w:lineRule="atLeast"/>
        <w:textAlignment w:val="baseline"/>
        <w:rPr>
          <w:rFonts w:ascii="Courier New" w:eastAsia="Times New Roman" w:hAnsi="Courier New" w:cs="Courier New"/>
          <w:color w:val="FF0000"/>
          <w:spacing w:val="2"/>
          <w:sz w:val="20"/>
          <w:szCs w:val="20"/>
          <w:lang w:eastAsia="ru-RU"/>
        </w:rPr>
      </w:pPr>
      <w:r w:rsidRPr="0017036A">
        <w:rPr>
          <w:rFonts w:ascii="Courier New" w:eastAsia="Times New Roman" w:hAnsi="Courier New" w:cs="Courier New"/>
          <w:color w:val="FF0000"/>
          <w:spacing w:val="2"/>
          <w:sz w:val="20"/>
          <w:szCs w:val="20"/>
          <w:lang w:eastAsia="ru-RU"/>
        </w:rPr>
        <w:t>      Сноска. Статья 6 исключена Законом РК от 30.12.2024 </w:t>
      </w:r>
      <w:hyperlink r:id="rId45" w:anchor="z175" w:history="1">
        <w:r w:rsidRPr="0017036A">
          <w:rPr>
            <w:rFonts w:ascii="Courier New" w:eastAsia="Times New Roman" w:hAnsi="Courier New" w:cs="Courier New"/>
            <w:color w:val="073A5E"/>
            <w:spacing w:val="2"/>
            <w:sz w:val="20"/>
            <w:szCs w:val="20"/>
            <w:u w:val="single"/>
            <w:lang w:eastAsia="ru-RU"/>
          </w:rPr>
          <w:t>№ 148-VIII</w:t>
        </w:r>
      </w:hyperlink>
      <w:r w:rsidRPr="0017036A">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7. Полномочия уполномоченного органа в области защиты прав детей Республики Казахстан, центральных и местных исполнительных органов Республики Казахстан по вопросам защиты прав ребенка в государстве</w:t>
      </w:r>
    </w:p>
    <w:p w:rsidR="0017036A" w:rsidRPr="0017036A" w:rsidRDefault="0017036A" w:rsidP="0017036A">
      <w:pPr>
        <w:spacing w:after="0" w:line="285" w:lineRule="atLeast"/>
        <w:textAlignment w:val="baseline"/>
        <w:rPr>
          <w:rFonts w:ascii="Courier New" w:eastAsia="Times New Roman" w:hAnsi="Courier New" w:cs="Courier New"/>
          <w:color w:val="FF0000"/>
          <w:spacing w:val="2"/>
          <w:sz w:val="20"/>
          <w:szCs w:val="20"/>
          <w:lang w:eastAsia="ru-RU"/>
        </w:rPr>
      </w:pPr>
      <w:r w:rsidRPr="0017036A">
        <w:rPr>
          <w:rFonts w:ascii="Courier New" w:eastAsia="Times New Roman" w:hAnsi="Courier New" w:cs="Courier New"/>
          <w:color w:val="FF0000"/>
          <w:spacing w:val="2"/>
          <w:sz w:val="20"/>
          <w:szCs w:val="20"/>
          <w:lang w:eastAsia="ru-RU"/>
        </w:rPr>
        <w:lastRenderedPageBreak/>
        <w:t>      Сноска. Заголовок – в редакции Закона РК от 30.12.2024 </w:t>
      </w:r>
      <w:hyperlink r:id="rId46" w:anchor="z177" w:history="1">
        <w:r w:rsidRPr="0017036A">
          <w:rPr>
            <w:rFonts w:ascii="Courier New" w:eastAsia="Times New Roman" w:hAnsi="Courier New" w:cs="Courier New"/>
            <w:color w:val="073A5E"/>
            <w:spacing w:val="2"/>
            <w:sz w:val="20"/>
            <w:szCs w:val="20"/>
            <w:u w:val="single"/>
            <w:lang w:eastAsia="ru-RU"/>
          </w:rPr>
          <w:t>№ 148-VIII</w:t>
        </w:r>
      </w:hyperlink>
      <w:r w:rsidRPr="0017036A">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К полномочиям уполномоченного органа в области защиты прав детей Республики Казахстан относятся: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осуществление стратегических, регулятивных, реализационных и контрольных функций в пределах своей компетенции;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формирование государственной политики в области защиты прав детей в соответствии с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осуществление международного сотрудничества в области защиты прав детей;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координация деятельности других заинтересованных уполномоченных органов в области защиты прав ребенка, в том числе в области международного сотрудничества;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осуществление координации и методическое руководство местных исполнительных органов в области защиты прав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установление государственных минимальных социальных стандартов, направленных на улучшение жизни детей;</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Пункт 1 предусматривается дополнить подпунктами 6-1) и 6-2) в соответствии с Законом РК от 04.12.2025 </w:t>
      </w:r>
      <w:hyperlink r:id="rId47" w:anchor="z248" w:history="1">
        <w:r w:rsidRPr="0017036A">
          <w:rPr>
            <w:rFonts w:ascii="Arial" w:eastAsia="Times New Roman" w:hAnsi="Arial" w:cs="Arial"/>
            <w:color w:val="073A5E"/>
            <w:sz w:val="20"/>
            <w:szCs w:val="20"/>
            <w:u w:val="single"/>
            <w:lang w:eastAsia="ru-RU"/>
          </w:rPr>
          <w:t>№ 236-VIII</w:t>
        </w:r>
      </w:hyperlink>
      <w:r w:rsidRPr="0017036A">
        <w:rPr>
          <w:rFonts w:ascii="Arial" w:eastAsia="Times New Roman" w:hAnsi="Arial" w:cs="Arial"/>
          <w:color w:val="FF0000"/>
          <w:sz w:val="20"/>
          <w:szCs w:val="20"/>
          <w:lang w:eastAsia="ru-RU"/>
        </w:rPr>
        <w:t> (</w:t>
      </w:r>
      <w:hyperlink r:id="rId48" w:anchor="z562"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с 01.02.2026).</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разработка и утверждение нормативных правовых актов в области защиты прав детей в соответствии с основными целями и задачами настоящего Закона и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1-1. К полномочиям центральных исполнительных органов по вопросам защиты прав ребенка относятся: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осуществление международного сотрудничества в области защиты прав детей;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2) разработка и утверждение нормативных правовых актов в области защиты прав детей в соответствии с основными целями и задачами настоящего Закона и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2. (исключен)</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К полномочиям местных исполнительных органов по вопросам защиты прав ребенка относятся:</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w:t>
      </w:r>
      <w:bookmarkStart w:id="5" w:name="z179"/>
      <w:bookmarkEnd w:id="5"/>
      <w:r w:rsidRPr="0017036A">
        <w:rPr>
          <w:rFonts w:ascii="Arial" w:eastAsia="Times New Roman" w:hAnsi="Arial" w:cs="Arial"/>
          <w:color w:val="FF0000"/>
          <w:sz w:val="20"/>
          <w:szCs w:val="20"/>
          <w:bdr w:val="none" w:sz="0" w:space="0" w:color="auto" w:frame="1"/>
          <w:lang w:eastAsia="ru-RU"/>
        </w:rPr>
        <w:t>1) исключен Законом РК от 03.07.2013 </w:t>
      </w:r>
      <w:hyperlink r:id="rId49" w:anchor="z292" w:history="1">
        <w:r w:rsidRPr="0017036A">
          <w:rPr>
            <w:rFonts w:ascii="Arial" w:eastAsia="Times New Roman" w:hAnsi="Arial" w:cs="Arial"/>
            <w:color w:val="073A5E"/>
            <w:sz w:val="20"/>
            <w:szCs w:val="20"/>
            <w:u w:val="single"/>
            <w:lang w:eastAsia="ru-RU"/>
          </w:rPr>
          <w:t>№ 124-V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1-1) обеспечение реализации государственной политики в сфере защиты детей от информации, причиняющей вред их здоровью и развитию;</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участие в формировании социальной инфраструктуры для детей;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определение порядка информирования и проведения консультаций, осуществления мероприятий по защите прав и законных интересов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осуществление мероприятий по реализации государственной политики в интересах детей в области воспитания, образования, здравоохранения, науки, культуры, физической культуры и спорта, социального обслуживания и социальной защиты семьи, определенных уполномоченным органом в области защиты прав детей Республики Казахстан, центральными исполнительными органами;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4-1) осуществление в установленном порядке обязательного трудоустройства и обеспечения жильем детей-сирот, детей, оставшихся без попечения родителей;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7 с изменениями, внесенными законами РК от 20.12.2004 </w:t>
      </w:r>
      <w:hyperlink r:id="rId50" w:anchor="z0" w:history="1">
        <w:r w:rsidRPr="0017036A">
          <w:rPr>
            <w:rFonts w:ascii="Arial" w:eastAsia="Times New Roman" w:hAnsi="Arial" w:cs="Arial"/>
            <w:color w:val="073A5E"/>
            <w:sz w:val="20"/>
            <w:szCs w:val="20"/>
            <w:u w:val="single"/>
            <w:lang w:eastAsia="ru-RU"/>
          </w:rPr>
          <w:t>№ 13</w:t>
        </w:r>
      </w:hyperlink>
      <w:r w:rsidRPr="0017036A">
        <w:rPr>
          <w:rFonts w:ascii="Arial" w:eastAsia="Times New Roman" w:hAnsi="Arial" w:cs="Arial"/>
          <w:color w:val="FF0000"/>
          <w:sz w:val="20"/>
          <w:szCs w:val="20"/>
          <w:bdr w:val="none" w:sz="0" w:space="0" w:color="auto" w:frame="1"/>
          <w:lang w:eastAsia="ru-RU"/>
        </w:rPr>
        <w:t> (вводится в действие с 01.01.2005); от 17.07.2009 </w:t>
      </w:r>
      <w:hyperlink r:id="rId51" w:anchor="z349" w:history="1">
        <w:r w:rsidRPr="0017036A">
          <w:rPr>
            <w:rFonts w:ascii="Arial" w:eastAsia="Times New Roman" w:hAnsi="Arial" w:cs="Arial"/>
            <w:color w:val="073A5E"/>
            <w:sz w:val="20"/>
            <w:szCs w:val="20"/>
            <w:u w:val="single"/>
            <w:lang w:eastAsia="ru-RU"/>
          </w:rPr>
          <w:t>№ 188-IV</w:t>
        </w:r>
      </w:hyperlink>
      <w:r w:rsidRPr="0017036A">
        <w:rPr>
          <w:rFonts w:ascii="Arial" w:eastAsia="Times New Roman" w:hAnsi="Arial" w:cs="Arial"/>
          <w:color w:val="FF0000"/>
          <w:sz w:val="20"/>
          <w:szCs w:val="20"/>
          <w:bdr w:val="none" w:sz="0" w:space="0" w:color="auto" w:frame="1"/>
          <w:lang w:eastAsia="ru-RU"/>
        </w:rPr>
        <w:t> (порядок введения в действие см. </w:t>
      </w:r>
      <w:hyperlink r:id="rId52" w:anchor="z47" w:history="1">
        <w:r w:rsidRPr="0017036A">
          <w:rPr>
            <w:rFonts w:ascii="Arial" w:eastAsia="Times New Roman" w:hAnsi="Arial" w:cs="Arial"/>
            <w:color w:val="073A5E"/>
            <w:sz w:val="20"/>
            <w:szCs w:val="20"/>
            <w:u w:val="single"/>
            <w:lang w:eastAsia="ru-RU"/>
          </w:rPr>
          <w:t>ст.2</w:t>
        </w:r>
      </w:hyperlink>
      <w:r w:rsidRPr="0017036A">
        <w:rPr>
          <w:rFonts w:ascii="Arial" w:eastAsia="Times New Roman" w:hAnsi="Arial" w:cs="Arial"/>
          <w:color w:val="FF0000"/>
          <w:sz w:val="20"/>
          <w:szCs w:val="20"/>
          <w:bdr w:val="none" w:sz="0" w:space="0" w:color="auto" w:frame="1"/>
          <w:lang w:eastAsia="ru-RU"/>
        </w:rPr>
        <w:t>); от 19.03.2010 </w:t>
      </w:r>
      <w:hyperlink r:id="rId53" w:anchor="z206" w:history="1">
        <w:r w:rsidRPr="0017036A">
          <w:rPr>
            <w:rFonts w:ascii="Arial" w:eastAsia="Times New Roman" w:hAnsi="Arial" w:cs="Arial"/>
            <w:color w:val="073A5E"/>
            <w:sz w:val="20"/>
            <w:szCs w:val="20"/>
            <w:u w:val="single"/>
            <w:lang w:eastAsia="ru-RU"/>
          </w:rPr>
          <w:t>№ 258-IV</w:t>
        </w:r>
      </w:hyperlink>
      <w:r w:rsidRPr="0017036A">
        <w:rPr>
          <w:rFonts w:ascii="Arial" w:eastAsia="Times New Roman" w:hAnsi="Arial" w:cs="Arial"/>
          <w:color w:val="FF0000"/>
          <w:sz w:val="20"/>
          <w:szCs w:val="20"/>
          <w:bdr w:val="none" w:sz="0" w:space="0" w:color="auto" w:frame="1"/>
          <w:lang w:eastAsia="ru-RU"/>
        </w:rPr>
        <w:t>; от 06.01.2011 </w:t>
      </w:r>
      <w:hyperlink r:id="rId54" w:anchor="z181" w:history="1">
        <w:r w:rsidRPr="0017036A">
          <w:rPr>
            <w:rFonts w:ascii="Arial" w:eastAsia="Times New Roman" w:hAnsi="Arial" w:cs="Arial"/>
            <w:color w:val="073A5E"/>
            <w:sz w:val="20"/>
            <w:szCs w:val="20"/>
            <w:u w:val="single"/>
            <w:lang w:eastAsia="ru-RU"/>
          </w:rPr>
          <w:t>№ 378-IV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05.07.2011</w:t>
      </w:r>
      <w:hyperlink r:id="rId55" w:anchor="z504" w:history="1">
        <w:r w:rsidRPr="0017036A">
          <w:rPr>
            <w:rFonts w:ascii="Arial" w:eastAsia="Times New Roman" w:hAnsi="Arial" w:cs="Arial"/>
            <w:color w:val="073A5E"/>
            <w:sz w:val="20"/>
            <w:szCs w:val="20"/>
            <w:u w:val="single"/>
            <w:lang w:eastAsia="ru-RU"/>
          </w:rPr>
          <w:t> № 452-IV</w:t>
        </w:r>
      </w:hyperlink>
      <w:r w:rsidRPr="0017036A">
        <w:rPr>
          <w:rFonts w:ascii="Arial" w:eastAsia="Times New Roman" w:hAnsi="Arial" w:cs="Arial"/>
          <w:color w:val="FF0000"/>
          <w:sz w:val="20"/>
          <w:szCs w:val="20"/>
          <w:bdr w:val="none" w:sz="0" w:space="0" w:color="auto" w:frame="1"/>
          <w:lang w:eastAsia="ru-RU"/>
        </w:rPr>
        <w:t> (вводится в действие с 13.10.2011); от 10.07.2012 </w:t>
      </w:r>
      <w:hyperlink r:id="rId56" w:anchor="z350" w:history="1">
        <w:r w:rsidRPr="0017036A">
          <w:rPr>
            <w:rFonts w:ascii="Arial" w:eastAsia="Times New Roman" w:hAnsi="Arial" w:cs="Arial"/>
            <w:color w:val="073A5E"/>
            <w:sz w:val="20"/>
            <w:szCs w:val="20"/>
            <w:u w:val="single"/>
            <w:lang w:eastAsia="ru-RU"/>
          </w:rPr>
          <w:t>№ 36-V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13.06.2013 </w:t>
      </w:r>
      <w:hyperlink r:id="rId57" w:anchor="z326" w:history="1">
        <w:r w:rsidRPr="0017036A">
          <w:rPr>
            <w:rFonts w:ascii="Arial" w:eastAsia="Times New Roman" w:hAnsi="Arial" w:cs="Arial"/>
            <w:color w:val="073A5E"/>
            <w:sz w:val="20"/>
            <w:szCs w:val="20"/>
            <w:u w:val="single"/>
            <w:lang w:eastAsia="ru-RU"/>
          </w:rPr>
          <w:t>№ 102-V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03.07.2013 </w:t>
      </w:r>
      <w:hyperlink r:id="rId58" w:anchor="z292" w:history="1">
        <w:r w:rsidRPr="0017036A">
          <w:rPr>
            <w:rFonts w:ascii="Arial" w:eastAsia="Times New Roman" w:hAnsi="Arial" w:cs="Arial"/>
            <w:color w:val="073A5E"/>
            <w:sz w:val="20"/>
            <w:szCs w:val="20"/>
            <w:u w:val="single"/>
            <w:lang w:eastAsia="ru-RU"/>
          </w:rPr>
          <w:t>№ 124-V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13.01.2014 </w:t>
      </w:r>
      <w:hyperlink r:id="rId59" w:anchor="z82" w:history="1">
        <w:r w:rsidRPr="0017036A">
          <w:rPr>
            <w:rFonts w:ascii="Arial" w:eastAsia="Times New Roman" w:hAnsi="Arial" w:cs="Arial"/>
            <w:color w:val="073A5E"/>
            <w:sz w:val="20"/>
            <w:szCs w:val="20"/>
            <w:u w:val="single"/>
            <w:lang w:eastAsia="ru-RU"/>
          </w:rPr>
          <w:t>№ 159-V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29.12.2014</w:t>
      </w:r>
      <w:hyperlink r:id="rId60" w:anchor="z1922" w:history="1">
        <w:r w:rsidRPr="0017036A">
          <w:rPr>
            <w:rFonts w:ascii="Arial" w:eastAsia="Times New Roman" w:hAnsi="Arial" w:cs="Arial"/>
            <w:color w:val="073A5E"/>
            <w:sz w:val="20"/>
            <w:szCs w:val="20"/>
            <w:u w:val="single"/>
            <w:lang w:eastAsia="ru-RU"/>
          </w:rPr>
          <w:t> № 269-V</w:t>
        </w:r>
      </w:hyperlink>
      <w:r w:rsidRPr="0017036A">
        <w:rPr>
          <w:rFonts w:ascii="Arial" w:eastAsia="Times New Roman" w:hAnsi="Arial" w:cs="Arial"/>
          <w:color w:val="FF0000"/>
          <w:sz w:val="20"/>
          <w:szCs w:val="20"/>
          <w:bdr w:val="none" w:sz="0" w:space="0" w:color="auto" w:frame="1"/>
          <w:lang w:eastAsia="ru-RU"/>
        </w:rPr>
        <w:t> (вводится в действие с 01.01.2015); от 02.07.2018 </w:t>
      </w:r>
      <w:hyperlink r:id="rId61" w:anchor="z56" w:history="1">
        <w:r w:rsidRPr="0017036A">
          <w:rPr>
            <w:rFonts w:ascii="Arial" w:eastAsia="Times New Roman" w:hAnsi="Arial" w:cs="Arial"/>
            <w:color w:val="073A5E"/>
            <w:sz w:val="20"/>
            <w:szCs w:val="20"/>
            <w:u w:val="single"/>
            <w:lang w:eastAsia="ru-RU"/>
          </w:rPr>
          <w:t>№ 170-VІ</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 от 15.04.2024 </w:t>
      </w:r>
      <w:hyperlink r:id="rId62" w:anchor="z232" w:history="1">
        <w:r w:rsidRPr="0017036A">
          <w:rPr>
            <w:rFonts w:ascii="Arial" w:eastAsia="Times New Roman" w:hAnsi="Arial" w:cs="Arial"/>
            <w:color w:val="073A5E"/>
            <w:sz w:val="20"/>
            <w:szCs w:val="20"/>
            <w:u w:val="single"/>
            <w:lang w:eastAsia="ru-RU"/>
          </w:rPr>
          <w:t>№ 72-VIII</w:t>
        </w:r>
      </w:hyperlink>
      <w:r w:rsidRPr="0017036A">
        <w:rPr>
          <w:rFonts w:ascii="Arial" w:eastAsia="Times New Roman" w:hAnsi="Arial" w:cs="Arial"/>
          <w:color w:val="FF0000"/>
          <w:sz w:val="20"/>
          <w:szCs w:val="20"/>
          <w:bdr w:val="none" w:sz="0" w:space="0" w:color="auto" w:frame="1"/>
          <w:lang w:eastAsia="ru-RU"/>
        </w:rPr>
        <w:t xml:space="preserve"> (вводится в действие по истечении шестидесяти </w:t>
      </w:r>
      <w:r w:rsidRPr="0017036A">
        <w:rPr>
          <w:rFonts w:ascii="Arial" w:eastAsia="Times New Roman" w:hAnsi="Arial" w:cs="Arial"/>
          <w:color w:val="FF0000"/>
          <w:sz w:val="20"/>
          <w:szCs w:val="20"/>
          <w:bdr w:val="none" w:sz="0" w:space="0" w:color="auto" w:frame="1"/>
          <w:lang w:eastAsia="ru-RU"/>
        </w:rPr>
        <w:lastRenderedPageBreak/>
        <w:t>календарных дней после дня его первого официального опубликования); от 30.12.2024 </w:t>
      </w:r>
      <w:hyperlink r:id="rId63" w:anchor="z176" w:history="1">
        <w:r w:rsidRPr="0017036A">
          <w:rPr>
            <w:rFonts w:ascii="Arial" w:eastAsia="Times New Roman" w:hAnsi="Arial" w:cs="Arial"/>
            <w:color w:val="073A5E"/>
            <w:sz w:val="20"/>
            <w:szCs w:val="20"/>
            <w:u w:val="single"/>
            <w:lang w:eastAsia="ru-RU"/>
          </w:rPr>
          <w:t>№ 148-VIII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7-1. Институт Уполномоченного по правам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Институт Уполномоченного по правам ребенка учреждается Президентом Республики Казахстан и осуществляет свою деятельность на общественных началах в целях обеспечения гарантии прав и законных интересов детей, а также восстановления их нарушенных прав и свобод во взаимодействии с государственными и общественными институтами.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Деятельность Уполномоченного по правам ребенка основывается на принципах: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законности;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независимости;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доступности для детей;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приоритетности защиты прав и законных интересов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объективности;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гласности.</w:t>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Уполномоченный по правам ребенка в своей деятельности руководствуется </w:t>
      </w:r>
      <w:hyperlink r:id="rId64" w:anchor="z11" w:history="1">
        <w:r w:rsidRPr="0017036A">
          <w:rPr>
            <w:rFonts w:ascii="Courier New" w:eastAsia="Times New Roman" w:hAnsi="Courier New" w:cs="Courier New"/>
            <w:color w:val="073A5E"/>
            <w:spacing w:val="2"/>
            <w:sz w:val="20"/>
            <w:szCs w:val="20"/>
            <w:u w:val="single"/>
            <w:lang w:eastAsia="ru-RU"/>
          </w:rPr>
          <w:t>Конституцией</w:t>
        </w:r>
      </w:hyperlink>
      <w:r w:rsidRPr="0017036A">
        <w:rPr>
          <w:rFonts w:ascii="Courier New" w:eastAsia="Times New Roman" w:hAnsi="Courier New" w:cs="Courier New"/>
          <w:color w:val="000000"/>
          <w:spacing w:val="2"/>
          <w:sz w:val="20"/>
          <w:szCs w:val="20"/>
          <w:lang w:eastAsia="ru-RU"/>
        </w:rPr>
        <w:t> Республики Казахстан, законами Республики Казахстан, актами Президента Республики Казахстан и иными нормативными правовыми актами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2 дополнена статьей 7-1 в соответствии с Законом РК от 09.04.2016</w:t>
      </w:r>
      <w:hyperlink r:id="rId65" w:anchor="z99" w:history="1">
        <w:r w:rsidRPr="0017036A">
          <w:rPr>
            <w:rFonts w:ascii="Arial" w:eastAsia="Times New Roman" w:hAnsi="Arial" w:cs="Arial"/>
            <w:color w:val="073A5E"/>
            <w:sz w:val="20"/>
            <w:szCs w:val="20"/>
            <w:u w:val="single"/>
            <w:lang w:eastAsia="ru-RU"/>
          </w:rPr>
          <w:t> № 501-V</w:t>
        </w:r>
      </w:hyperlink>
      <w:r w:rsidRPr="0017036A">
        <w:rPr>
          <w:rFonts w:ascii="Arial" w:eastAsia="Times New Roman" w:hAnsi="Arial" w:cs="Arial"/>
          <w:color w:val="FF0000"/>
          <w:sz w:val="20"/>
          <w:szCs w:val="20"/>
          <w:bdr w:val="none" w:sz="0" w:space="0" w:color="auto" w:frame="1"/>
          <w:lang w:eastAsia="ru-RU"/>
        </w:rPr>
        <w:t> (</w:t>
      </w:r>
      <w:hyperlink r:id="rId66" w:anchor="z134"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7-2. Уполномоченный по правам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целях обеспечения защиты прав и законных интересов детей Уполномоченный по правам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рассматривает обращения, касающиеся нарушения прав, свобод и законных интересов ребенка, и жалобы на решения или действия (бездействие) государственных центральных и местных исполнительных органов и организаций, предприятий, их должностных лиц, нарушающих права, свободы и законные интересы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2) оказывает содействие беспрепятственной реализации и восстановлению нарушенных прав, свобод и законных интересов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вырабатывает и вносит в Правительство Республики Казахстан рекомендации по совершенствованию законодательства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имеет беспрепятственный доступ к государственным органам и организациям систем образования, здравоохранения и социальной защиты населения, культуры и спорта, а также учреждениям уголовно-исполнительной системы, где содержатся несовершеннолетние;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имеет беспрепятственный доступ к документам государственных и общественных институтов, занимающихся правами детей;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выполняет иные полномочия, возложенные на него настоящим Законом, иными законами Республики Казахстан и актами Президента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координирует деятельность и организацию взаимодействия контакт-центра "111" по вопросам семьи, защиты прав женщин и детей с государственными и общественными институтами.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Порядок деятельности регионального уполномоченного по правам ребенка области, города республиканского значения, столицы утверждается уполномоченным органом в области защиты прав детей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2 дополнена статьей 7-2 в соответствии с Законом РК от 09.04.2016</w:t>
      </w:r>
      <w:hyperlink r:id="rId67" w:anchor="z99" w:history="1">
        <w:r w:rsidRPr="0017036A">
          <w:rPr>
            <w:rFonts w:ascii="Arial" w:eastAsia="Times New Roman" w:hAnsi="Arial" w:cs="Arial"/>
            <w:color w:val="073A5E"/>
            <w:sz w:val="20"/>
            <w:szCs w:val="20"/>
            <w:u w:val="single"/>
            <w:lang w:eastAsia="ru-RU"/>
          </w:rPr>
          <w:t> № 501-V</w:t>
        </w:r>
      </w:hyperlink>
      <w:r w:rsidRPr="0017036A">
        <w:rPr>
          <w:rFonts w:ascii="Arial" w:eastAsia="Times New Roman" w:hAnsi="Arial" w:cs="Arial"/>
          <w:color w:val="FF0000"/>
          <w:sz w:val="20"/>
          <w:szCs w:val="20"/>
          <w:bdr w:val="none" w:sz="0" w:space="0" w:color="auto" w:frame="1"/>
          <w:lang w:eastAsia="ru-RU"/>
        </w:rPr>
        <w:t> (</w:t>
      </w:r>
      <w:hyperlink r:id="rId68" w:anchor="z134"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с изменениями, внесенными Законом РК от 15.04.2024 </w:t>
      </w:r>
      <w:hyperlink r:id="rId69" w:anchor="z234" w:history="1">
        <w:r w:rsidRPr="0017036A">
          <w:rPr>
            <w:rFonts w:ascii="Arial" w:eastAsia="Times New Roman" w:hAnsi="Arial" w:cs="Arial"/>
            <w:color w:val="073A5E"/>
            <w:sz w:val="20"/>
            <w:szCs w:val="20"/>
            <w:u w:val="single"/>
            <w:lang w:eastAsia="ru-RU"/>
          </w:rPr>
          <w:t>№ 72-VIII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6" w:name="z359"/>
      <w:bookmarkEnd w:id="6"/>
      <w:r w:rsidRPr="0017036A">
        <w:rPr>
          <w:rFonts w:ascii="Courier New" w:eastAsia="Times New Roman" w:hAnsi="Courier New" w:cs="Courier New"/>
          <w:b/>
          <w:bCs/>
          <w:color w:val="000000"/>
          <w:spacing w:val="2"/>
          <w:sz w:val="20"/>
          <w:szCs w:val="20"/>
          <w:bdr w:val="none" w:sz="0" w:space="0" w:color="auto" w:frame="1"/>
          <w:lang w:eastAsia="ru-RU"/>
        </w:rPr>
        <w:t>Статья 7-3. Обязанности единого накопительного пенсионного фонда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Единый накопительный пенсионный фонд обязан: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осуществлять открытие целевых накопительных счетов для учета и зачисления целевых накоплений в соответствии с настоящим Законом;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осуществлять учет целевых активов и целевых требований, учет и зачисление целевых накоплений на целевых накопительных счетах, выплат целевых накоплений получателю целевых накоплений с целевого накопительного счета на счета уполномоченных операторов, учет возвратов целевых накоплений в порядке, определенном Правительством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представлять без взимания платы посредством интернет-ресурса единого накопительного пенсионного фонда и (или) веб-портала "электронного правительства" следующие сведения о:</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сумме целевых требований участнику целевых требований или его законному представителю;</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сумме целевых накоплений по запросу получателя целевых накоплений на любую запрашиваемую дату с даты открытия целевого накопительного счета с учетом положений, предусмотренных статьей 7-7 настоящего Закона;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осуществлять выплаты целевых накоплений в долларах США в целях улучшения жилищных условий и (или) оплаты образования в соответствии с законодательством Республики Казахстан на счета получателей целевых накоплений, открытые у уполномоченного оператора, а также на банковские счета наследников умерших либо объявленных умершими вступившим в законную силу решением суда участников целевых требований или получателей целевых накоплений, открытые у уполномоченного оператора;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осуществлять взаимодействие с уполномоченным оператором по вопросам учета, выплаты и возврата целевых накоплений в порядке, определяемом Правительством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осуществлять перевод целевых накоплений получателя целевых накоплений с целевых накопительных счетов, которые были не использованы в течение десяти лет после достижения получателем целевых накоплений восемнадцатилетнего возраста, на индивидуальный пенсионный счет для учета добровольных пенсионных взносов.</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2 дополнена статьей 7-3 в соответствии с Законом РК от 16.11.2023 </w:t>
      </w:r>
      <w:hyperlink r:id="rId70" w:anchor="z93" w:history="1">
        <w:r w:rsidRPr="0017036A">
          <w:rPr>
            <w:rFonts w:ascii="Arial" w:eastAsia="Times New Roman" w:hAnsi="Arial" w:cs="Arial"/>
            <w:color w:val="073A5E"/>
            <w:sz w:val="20"/>
            <w:szCs w:val="20"/>
            <w:u w:val="single"/>
            <w:lang w:eastAsia="ru-RU"/>
          </w:rPr>
          <w:t>№ 40-VIII</w:t>
        </w:r>
      </w:hyperlink>
      <w:r w:rsidRPr="0017036A">
        <w:rPr>
          <w:rFonts w:ascii="Arial" w:eastAsia="Times New Roman" w:hAnsi="Arial" w:cs="Arial"/>
          <w:color w:val="FF0000"/>
          <w:sz w:val="20"/>
          <w:szCs w:val="20"/>
          <w:bdr w:val="none" w:sz="0" w:space="0" w:color="auto" w:frame="1"/>
          <w:lang w:eastAsia="ru-RU"/>
        </w:rPr>
        <w:t> (вводится в действие с 01.01.2024).</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7" w:name="z369"/>
      <w:bookmarkEnd w:id="7"/>
      <w:r w:rsidRPr="0017036A">
        <w:rPr>
          <w:rFonts w:ascii="Courier New" w:eastAsia="Times New Roman" w:hAnsi="Courier New" w:cs="Courier New"/>
          <w:b/>
          <w:bCs/>
          <w:color w:val="000000"/>
          <w:spacing w:val="2"/>
          <w:sz w:val="20"/>
          <w:szCs w:val="20"/>
          <w:bdr w:val="none" w:sz="0" w:space="0" w:color="auto" w:frame="1"/>
          <w:lang w:eastAsia="ru-RU"/>
        </w:rPr>
        <w:t>Статья 7-4. Участники целевых требований, целевые требования и целевые накопления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Участниками целевых требований могут быть только граждане Республики Казахстан, не достигшие восемнадцати лет.</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Начисление целевых требований участникам целевых требований осуществляется ежегодно до достижения ими восемнадцати лет, за исключением случаев, предусмотренных настоящим Законом.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Учет целевых требований и целевых накоплений ведется в долларах США.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Целевые требования инвестируются в финансовые инструменты в рамках инвестиционной деятельности по управлению Национальным фондом Республики Казахстан до года достижения восемнадцатилетнего возраста участником целевых требований.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Открытие целевых накопительных счетов в едином накопительном пенсионном фонде для учета и зачисления целевых накоплений на целевой накопительный счет осуществляется в порядке, определенном Правительством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6. Начисления целевых требований прекращаются в случае смерти либо вступления в законную силу решения суда об объявлении умершим участника целевых требований.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Выплаты целевых накоплений зачисляются на банковские счета получателей целевых накоплений, открываемые ими в долларах США у уполномоченных операторов в порядке, установленном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 Порядок формирования и учета целевых требований, целевых накоплений и выплат целевых накоплений, а также начисления целевых требований определяется Правительством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9. Возврат выплат целевых накоплений на целевой накопительный счет получателя целевых накоплений, открытый в едином накопительном пенсионном фонде, осуществляется в долларах США.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При этом оплата расходов, связанных с конвертацией, оплата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едином накопительном пенсионном фонде, осуществляются за счет средств получателя целевых накоплений.</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2 дополнена статьей 7-4 в соответствии с Законом РК от 16.11.2023 </w:t>
      </w:r>
      <w:hyperlink r:id="rId71" w:anchor="z93" w:history="1">
        <w:r w:rsidRPr="0017036A">
          <w:rPr>
            <w:rFonts w:ascii="Arial" w:eastAsia="Times New Roman" w:hAnsi="Arial" w:cs="Arial"/>
            <w:color w:val="073A5E"/>
            <w:sz w:val="20"/>
            <w:szCs w:val="20"/>
            <w:u w:val="single"/>
            <w:lang w:eastAsia="ru-RU"/>
          </w:rPr>
          <w:t>№ 40-VIII</w:t>
        </w:r>
      </w:hyperlink>
      <w:r w:rsidRPr="0017036A">
        <w:rPr>
          <w:rFonts w:ascii="Arial" w:eastAsia="Times New Roman" w:hAnsi="Arial" w:cs="Arial"/>
          <w:color w:val="FF0000"/>
          <w:sz w:val="20"/>
          <w:szCs w:val="20"/>
          <w:bdr w:val="none" w:sz="0" w:space="0" w:color="auto" w:frame="1"/>
          <w:lang w:eastAsia="ru-RU"/>
        </w:rPr>
        <w:t> (вводится в действие с 01.01.2024).</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8" w:name="z380"/>
      <w:bookmarkEnd w:id="8"/>
      <w:r w:rsidRPr="0017036A">
        <w:rPr>
          <w:rFonts w:ascii="Courier New" w:eastAsia="Times New Roman" w:hAnsi="Courier New" w:cs="Courier New"/>
          <w:b/>
          <w:bCs/>
          <w:color w:val="000000"/>
          <w:spacing w:val="2"/>
          <w:sz w:val="20"/>
          <w:szCs w:val="20"/>
          <w:bdr w:val="none" w:sz="0" w:space="0" w:color="auto" w:frame="1"/>
          <w:lang w:eastAsia="ru-RU"/>
        </w:rPr>
        <w:t>Статья 7-5. Особенности сбора, обработки персональных данных участников целевых требований, получателей целевых накоплений и их законных представителей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Для исполнения обязанностей единого накопительного пенсионного фонда, указанных в статье 7-3 настоящего Закона, сбор, обработка персональных данных участников целевых требований, получателей целевых накоплений и их законных представителей осуществляются без их согласия.</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2 дополнена статьей 7-5 в соответствии с Законом РК от 16.11.2023 </w:t>
      </w:r>
      <w:hyperlink r:id="rId72" w:anchor="z93" w:history="1">
        <w:r w:rsidRPr="0017036A">
          <w:rPr>
            <w:rFonts w:ascii="Arial" w:eastAsia="Times New Roman" w:hAnsi="Arial" w:cs="Arial"/>
            <w:color w:val="073A5E"/>
            <w:sz w:val="20"/>
            <w:szCs w:val="20"/>
            <w:u w:val="single"/>
            <w:lang w:eastAsia="ru-RU"/>
          </w:rPr>
          <w:t>№ 40-VIII</w:t>
        </w:r>
      </w:hyperlink>
      <w:r w:rsidRPr="0017036A">
        <w:rPr>
          <w:rFonts w:ascii="Arial" w:eastAsia="Times New Roman" w:hAnsi="Arial" w:cs="Arial"/>
          <w:color w:val="FF0000"/>
          <w:sz w:val="20"/>
          <w:szCs w:val="20"/>
          <w:bdr w:val="none" w:sz="0" w:space="0" w:color="auto" w:frame="1"/>
          <w:lang w:eastAsia="ru-RU"/>
        </w:rPr>
        <w:t> (вводится в действие с 01.01.2024).</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9" w:name="z382"/>
      <w:bookmarkEnd w:id="9"/>
      <w:r w:rsidRPr="0017036A">
        <w:rPr>
          <w:rFonts w:ascii="Courier New" w:eastAsia="Times New Roman" w:hAnsi="Courier New" w:cs="Courier New"/>
          <w:b/>
          <w:bCs/>
          <w:color w:val="000000"/>
          <w:spacing w:val="2"/>
          <w:sz w:val="20"/>
          <w:szCs w:val="20"/>
          <w:bdr w:val="none" w:sz="0" w:space="0" w:color="auto" w:frame="1"/>
          <w:lang w:eastAsia="ru-RU"/>
        </w:rPr>
        <w:t>Статья 7-6. Выплаты целевых накоплений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Право на выплаты целевых накоплений в целях улучшения жилищных условий и (или) оплаты образования предоставляется получателям целевых накоплений, имеющим целевые накопления.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В случае смерти либо вступления в законную силу решения суда об объявлении умершим участника целевых требований или получателя целевых накоплений, имеющего целевые накопления, такие целевые накопления наследуются в порядке, установленном законами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xml:space="preserve">      Для зачисления выплат целевых накоплений наследники умерших либо объявленных умершими вступившим в законную силу решением суда участников </w:t>
      </w:r>
      <w:r w:rsidRPr="0017036A">
        <w:rPr>
          <w:rFonts w:ascii="Courier New" w:eastAsia="Times New Roman" w:hAnsi="Courier New" w:cs="Courier New"/>
          <w:color w:val="000000"/>
          <w:spacing w:val="2"/>
          <w:sz w:val="20"/>
          <w:szCs w:val="20"/>
          <w:lang w:eastAsia="ru-RU"/>
        </w:rPr>
        <w:lastRenderedPageBreak/>
        <w:t>целевых требований или получателей целевых накоплений открывают банковский счет у уполномоченного оператора в долларах США.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Основанием для отказа выплаты целевых накоплений является прекращение гражданства Республики Казахстан участника целевых требований либо получателя целевых накоплений.</w:t>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Оплата образования осуществляется за счет выплат целевых накоплений путем подачи получателем целевых накоплений заявки и заключения договора между ним и организациями образования, реализующими образовательные программы технического и профессионального, послесреднего, высшего и послевузовского образования, либо путем заключения договора образовательного накопительного страхования или договора об образовательном накопительном вкладе в соответствии с </w:t>
      </w:r>
      <w:hyperlink r:id="rId73" w:anchor="z1" w:history="1">
        <w:r w:rsidRPr="0017036A">
          <w:rPr>
            <w:rFonts w:ascii="Courier New" w:eastAsia="Times New Roman" w:hAnsi="Courier New" w:cs="Courier New"/>
            <w:color w:val="073A5E"/>
            <w:spacing w:val="2"/>
            <w:sz w:val="20"/>
            <w:szCs w:val="20"/>
            <w:u w:val="single"/>
            <w:lang w:eastAsia="ru-RU"/>
          </w:rPr>
          <w:t>Законом</w:t>
        </w:r>
      </w:hyperlink>
      <w:r w:rsidRPr="0017036A">
        <w:rPr>
          <w:rFonts w:ascii="Courier New" w:eastAsia="Times New Roman" w:hAnsi="Courier New" w:cs="Courier New"/>
          <w:color w:val="000000"/>
          <w:spacing w:val="2"/>
          <w:sz w:val="20"/>
          <w:szCs w:val="20"/>
          <w:lang w:eastAsia="ru-RU"/>
        </w:rPr>
        <w:t> Республики Казахстан "О государственной образовательной накопительной системе".</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2 дополнена статьей 7-6 в соответствии с Законом РК от 16.11.2023 </w:t>
      </w:r>
      <w:hyperlink r:id="rId74" w:anchor="z93" w:history="1">
        <w:r w:rsidRPr="0017036A">
          <w:rPr>
            <w:rFonts w:ascii="Arial" w:eastAsia="Times New Roman" w:hAnsi="Arial" w:cs="Arial"/>
            <w:color w:val="073A5E"/>
            <w:sz w:val="20"/>
            <w:szCs w:val="20"/>
            <w:u w:val="single"/>
            <w:lang w:eastAsia="ru-RU"/>
          </w:rPr>
          <w:t>№ 40-VIII</w:t>
        </w:r>
      </w:hyperlink>
      <w:r w:rsidRPr="0017036A">
        <w:rPr>
          <w:rFonts w:ascii="Arial" w:eastAsia="Times New Roman" w:hAnsi="Arial" w:cs="Arial"/>
          <w:color w:val="FF0000"/>
          <w:sz w:val="20"/>
          <w:szCs w:val="20"/>
          <w:bdr w:val="none" w:sz="0" w:space="0" w:color="auto" w:frame="1"/>
          <w:lang w:eastAsia="ru-RU"/>
        </w:rPr>
        <w:t> (вводится в действие с 01.01.2024).</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10" w:name="z388"/>
      <w:bookmarkEnd w:id="10"/>
      <w:r w:rsidRPr="0017036A">
        <w:rPr>
          <w:rFonts w:ascii="Courier New" w:eastAsia="Times New Roman" w:hAnsi="Courier New" w:cs="Courier New"/>
          <w:b/>
          <w:bCs/>
          <w:color w:val="000000"/>
          <w:spacing w:val="2"/>
          <w:sz w:val="20"/>
          <w:szCs w:val="20"/>
          <w:bdr w:val="none" w:sz="0" w:space="0" w:color="auto" w:frame="1"/>
          <w:lang w:eastAsia="ru-RU"/>
        </w:rPr>
        <w:t>Статья 7-7. Тайна целевых накоплений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Тайна целевых накоплений включает в себя сведения об остатках и о движении денег на целевых накопительных счетах получателей целевых накоплений.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Единый накопительный пенсионный фонд гарантирует тайну целевых накоплений.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Не являются тайной сведения о сумме целевых требований участников целевых требований.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Должностные лица, работники единого накопительного пенсионного фонда, которые в силу осуществления своих служебных и функциональных обязанностей получили доступ к сведениям, составляющим тайну целевых накоплений, не вправе разглашать сведения, составляющие тайну целевых накоплений, и несут ответственность за их разглашение в соответствии с законами Республики Казахстан, за исключением случаев, предусмотренных пунктами 3 и 4 настоящей статьи.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Не является разглашением тайны целевых накоплений осуществление обмена информацией, в том числе сведениями, составляющими тайну целевых накоплений, между Национальным Банком Республики Казахстан и уполномоченным органом по регулированию, контролю и надзору финансового рынка и финансовых организаций.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Тайна целевых накоплений может быть раскрыта получателю целевых накоплений в порядке, предусмотренном внутренними документами единого накопительного пенсионного фонда.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Справки об остатках и о движении денег на целевых накопительных счетах могут выдаваться: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1) судам – по находящимся в их производстве делам на основании определения суда;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уполномоченному органу по регулированию, контролю и надзору финансового рынка и финансовых организаций – в рамках осуществления контрольных и надзорных функций за деятельностью единого накопительного пенсионного фонда;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прокурору – на основании постановления о производстве проверки в пределах его компетенции по находящемуся у него на рассмотрении материалу;</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представителям получателя целевых накоплений – на основании нотариально удостоверенной доверенности или решения суда;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центральному исполнительному органу, осуществляющему руководство и межотраслевую координацию в сфере социальной защиты населения, – по вопросу, возникшему в связи с заявлением получателя целевых накоплений;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аудиторским организациям, проводящим ежегодный обязательный аудит единого накопительного пенсионного фонда;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наследникам – в случае смерти либо вступления в законную силу решения суда об объявлении умершим получателя целевых накоплений по запросу с представлением свидетельства о праве на наследство;</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 нотариусам и иностранным консульским учреждениям – по находящимся в их производстве наследственным делам в случае смерти либо вступления в законную силу решения суда об объявлении умершим получателя целевых накоплений по запросу;</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9) руководителям организаций всех типов для детей-сирот, детей, оставшихся без попечения родителей, на основании сведений в информационных системах государственных органов и (или) документов, подтверждающих нахождение детей-сирот, детей, оставшихся без попечения родителей, в таких организациях.</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2 дополнена статьей 7-7 в соответствии с Законом РК от 16.11.2023 </w:t>
      </w:r>
      <w:hyperlink r:id="rId75" w:anchor="z93" w:history="1">
        <w:r w:rsidRPr="0017036A">
          <w:rPr>
            <w:rFonts w:ascii="Arial" w:eastAsia="Times New Roman" w:hAnsi="Arial" w:cs="Arial"/>
            <w:color w:val="073A5E"/>
            <w:sz w:val="20"/>
            <w:szCs w:val="20"/>
            <w:u w:val="single"/>
            <w:lang w:eastAsia="ru-RU"/>
          </w:rPr>
          <w:t>№ 40-VIII</w:t>
        </w:r>
      </w:hyperlink>
      <w:r w:rsidRPr="0017036A">
        <w:rPr>
          <w:rFonts w:ascii="Arial" w:eastAsia="Times New Roman" w:hAnsi="Arial" w:cs="Arial"/>
          <w:color w:val="FF0000"/>
          <w:sz w:val="20"/>
          <w:szCs w:val="20"/>
          <w:bdr w:val="none" w:sz="0" w:space="0" w:color="auto" w:frame="1"/>
          <w:lang w:eastAsia="ru-RU"/>
        </w:rPr>
        <w:t> (вводится в действие с 01.01.2024).</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11" w:name="z405"/>
      <w:bookmarkEnd w:id="11"/>
      <w:r w:rsidRPr="0017036A">
        <w:rPr>
          <w:rFonts w:ascii="Courier New" w:eastAsia="Times New Roman" w:hAnsi="Courier New" w:cs="Courier New"/>
          <w:b/>
          <w:bCs/>
          <w:color w:val="000000"/>
          <w:spacing w:val="2"/>
          <w:sz w:val="20"/>
          <w:szCs w:val="20"/>
          <w:bdr w:val="none" w:sz="0" w:space="0" w:color="auto" w:frame="1"/>
          <w:lang w:eastAsia="ru-RU"/>
        </w:rPr>
        <w:t>Статья 7-8. Целевые активы единого накопительного пенсионного фонда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Наложение ареста или обращение взысканий на целевые активы, целевые накопления и выплаты целевых накоплений по долгам получателя целевых накоплений, единого накопительного пенсионного фонда, Национального Банка Республики Казахстан, уполномоченных операторов не допускается, в том числе в случаях ликвидации и (или) банкротства перечисленных субъектов.</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Целевые активы используются исключительно на: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1) осуществление выплат целевых накоплений в целях улучшения жилищных условий и (или) оплаты образования и в иных случаях в соответствии с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возврат ошибочно зачисленных целевых накоплений и иных ошибочно зачисленных денег.</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2 дополнена статьей 7-8 в соответствии с Законом РК от 16.11.2023 </w:t>
      </w:r>
      <w:hyperlink r:id="rId76" w:anchor="z93" w:history="1">
        <w:r w:rsidRPr="0017036A">
          <w:rPr>
            <w:rFonts w:ascii="Arial" w:eastAsia="Times New Roman" w:hAnsi="Arial" w:cs="Arial"/>
            <w:color w:val="073A5E"/>
            <w:sz w:val="20"/>
            <w:szCs w:val="20"/>
            <w:u w:val="single"/>
            <w:lang w:eastAsia="ru-RU"/>
          </w:rPr>
          <w:t>№ 40-VIII</w:t>
        </w:r>
      </w:hyperlink>
      <w:r w:rsidRPr="0017036A">
        <w:rPr>
          <w:rFonts w:ascii="Arial" w:eastAsia="Times New Roman" w:hAnsi="Arial" w:cs="Arial"/>
          <w:color w:val="FF0000"/>
          <w:sz w:val="20"/>
          <w:szCs w:val="20"/>
          <w:bdr w:val="none" w:sz="0" w:space="0" w:color="auto" w:frame="1"/>
          <w:lang w:eastAsia="ru-RU"/>
        </w:rPr>
        <w:t> (вводится в действие с 01.01.2024).</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12" w:name="z410"/>
      <w:bookmarkEnd w:id="12"/>
      <w:r w:rsidRPr="0017036A">
        <w:rPr>
          <w:rFonts w:ascii="Courier New" w:eastAsia="Times New Roman" w:hAnsi="Courier New" w:cs="Courier New"/>
          <w:b/>
          <w:bCs/>
          <w:color w:val="000000"/>
          <w:spacing w:val="2"/>
          <w:sz w:val="20"/>
          <w:szCs w:val="20"/>
          <w:bdr w:val="none" w:sz="0" w:space="0" w:color="auto" w:frame="1"/>
          <w:lang w:eastAsia="ru-RU"/>
        </w:rPr>
        <w:t>Статья 7-9. Хранение и учет целевых активов единого накопительного пенсионного фонда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Целевые активы единого накопительного пенсионного фонда общей суммой хранятся и учитываются на счетах в Национальном Банке Республики Казахстан в соответствии с договором, заключаемым между Национальным Банком Республики Казахстан и единым накопительным пенсионным фондом.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Национальный Банк Республики Казахстан в целях учета и хранения целевых активов единого накопительного пенсионного фонда вправе открывать счета у зарубежных банков-кастодианов.</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2 дополнена статьей 7-9 в соответствии с Законом РК от 16.11.2023 </w:t>
      </w:r>
      <w:hyperlink r:id="rId77" w:anchor="z93" w:history="1">
        <w:r w:rsidRPr="0017036A">
          <w:rPr>
            <w:rFonts w:ascii="Arial" w:eastAsia="Times New Roman" w:hAnsi="Arial" w:cs="Arial"/>
            <w:color w:val="073A5E"/>
            <w:sz w:val="20"/>
            <w:szCs w:val="20"/>
            <w:u w:val="single"/>
            <w:lang w:eastAsia="ru-RU"/>
          </w:rPr>
          <w:t>№ 40-VIII</w:t>
        </w:r>
      </w:hyperlink>
      <w:r w:rsidRPr="0017036A">
        <w:rPr>
          <w:rFonts w:ascii="Arial" w:eastAsia="Times New Roman" w:hAnsi="Arial" w:cs="Arial"/>
          <w:color w:val="FF0000"/>
          <w:sz w:val="20"/>
          <w:szCs w:val="20"/>
          <w:bdr w:val="none" w:sz="0" w:space="0" w:color="auto" w:frame="1"/>
          <w:lang w:eastAsia="ru-RU"/>
        </w:rPr>
        <w:t> (вводится в действие с 01.01.2024).</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13" w:name="z413"/>
      <w:bookmarkEnd w:id="13"/>
      <w:r w:rsidRPr="0017036A">
        <w:rPr>
          <w:rFonts w:ascii="Courier New" w:eastAsia="Times New Roman" w:hAnsi="Courier New" w:cs="Courier New"/>
          <w:b/>
          <w:bCs/>
          <w:color w:val="000000"/>
          <w:spacing w:val="2"/>
          <w:sz w:val="20"/>
          <w:szCs w:val="20"/>
          <w:bdr w:val="none" w:sz="0" w:space="0" w:color="auto" w:frame="1"/>
          <w:lang w:eastAsia="ru-RU"/>
        </w:rPr>
        <w:t>Статья 7-10. Учет и отчетность единого накопительного пенсионного фонда по целевым требованиям, целевым накоплениям и целевым активам и их контроль</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Единый накопительный пенсионный фонд в порядке, установленном законодательством Республики Казахстан, ведет учет и составляет отчетность по целевым требованиям, целевым накоплениям и целевым активам.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Для осуществления учета целевых активов и обеспечения надежности, сохранности и защиты информации от несанкционированного доступа используются автоматизированные информационные системы в виде программного обеспечения единого накопительного пенсионного фонда.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Контроль за порядком ведения учета целевых требований, целевых накоплений и целевых активов осуществляется уполномоченным органом по регулированию, контролю и надзору финансового рынка и финансовых организаций.</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2 дополнена статьей 7-10 в соответствии с Законом РК от 16.11.2023 </w:t>
      </w:r>
      <w:hyperlink r:id="rId78" w:anchor="z93" w:history="1">
        <w:r w:rsidRPr="0017036A">
          <w:rPr>
            <w:rFonts w:ascii="Arial" w:eastAsia="Times New Roman" w:hAnsi="Arial" w:cs="Arial"/>
            <w:color w:val="073A5E"/>
            <w:sz w:val="20"/>
            <w:szCs w:val="20"/>
            <w:u w:val="single"/>
            <w:lang w:eastAsia="ru-RU"/>
          </w:rPr>
          <w:t>№ 40-VIII</w:t>
        </w:r>
      </w:hyperlink>
      <w:r w:rsidRPr="0017036A">
        <w:rPr>
          <w:rFonts w:ascii="Arial" w:eastAsia="Times New Roman" w:hAnsi="Arial" w:cs="Arial"/>
          <w:color w:val="FF0000"/>
          <w:sz w:val="20"/>
          <w:szCs w:val="20"/>
          <w:bdr w:val="none" w:sz="0" w:space="0" w:color="auto" w:frame="1"/>
          <w:lang w:eastAsia="ru-RU"/>
        </w:rPr>
        <w:t> (вводится в действие с 01.01.2024).</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14" w:name="z417"/>
      <w:bookmarkEnd w:id="14"/>
      <w:r w:rsidRPr="0017036A">
        <w:rPr>
          <w:rFonts w:ascii="Courier New" w:eastAsia="Times New Roman" w:hAnsi="Courier New" w:cs="Courier New"/>
          <w:b/>
          <w:bCs/>
          <w:color w:val="000000"/>
          <w:spacing w:val="2"/>
          <w:sz w:val="20"/>
          <w:szCs w:val="20"/>
          <w:bdr w:val="none" w:sz="0" w:space="0" w:color="auto" w:frame="1"/>
          <w:lang w:eastAsia="ru-RU"/>
        </w:rPr>
        <w:t>Статья 7-11. Аудит единого накопительного пенсионного фонда по его целевым активам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рамках обязательного ежегодного аудита единого накопительного пенсионного фонда аудиторская организация осуществляет аудит по целевым активам единого накопительного пенсионного фонда. Расходы по обязательному ежегодному аудиту по целевым активам единого накопительного пенсионного фонда осуществляются за счет собственных активов единого накопительного пенсионного фонда.</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lastRenderedPageBreak/>
        <w:t>      Сноска. Глава 2 дополнена статьей 7-11 в соответствии с Законом РК от 16.11.2023 </w:t>
      </w:r>
      <w:hyperlink r:id="rId79" w:anchor="z93" w:history="1">
        <w:r w:rsidRPr="0017036A">
          <w:rPr>
            <w:rFonts w:ascii="Arial" w:eastAsia="Times New Roman" w:hAnsi="Arial" w:cs="Arial"/>
            <w:color w:val="073A5E"/>
            <w:sz w:val="20"/>
            <w:szCs w:val="20"/>
            <w:u w:val="single"/>
            <w:lang w:eastAsia="ru-RU"/>
          </w:rPr>
          <w:t>№ 40-VIII</w:t>
        </w:r>
      </w:hyperlink>
      <w:r w:rsidRPr="0017036A">
        <w:rPr>
          <w:rFonts w:ascii="Arial" w:eastAsia="Times New Roman" w:hAnsi="Arial" w:cs="Arial"/>
          <w:color w:val="FF0000"/>
          <w:sz w:val="20"/>
          <w:szCs w:val="20"/>
          <w:bdr w:val="none" w:sz="0" w:space="0" w:color="auto" w:frame="1"/>
          <w:lang w:eastAsia="ru-RU"/>
        </w:rPr>
        <w:t> (вводится в действие с 01.01.2024).</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15" w:name="z501"/>
      <w:bookmarkEnd w:id="15"/>
      <w:r w:rsidRPr="0017036A">
        <w:rPr>
          <w:rFonts w:ascii="Courier New" w:eastAsia="Times New Roman" w:hAnsi="Courier New" w:cs="Courier New"/>
          <w:b/>
          <w:bCs/>
          <w:color w:val="000000"/>
          <w:spacing w:val="2"/>
          <w:sz w:val="20"/>
          <w:szCs w:val="20"/>
          <w:bdr w:val="none" w:sz="0" w:space="0" w:color="auto" w:frame="1"/>
          <w:lang w:eastAsia="ru-RU"/>
        </w:rPr>
        <w:t>Статья 7-12. Региональный уполномоченный по правам ребенка области, города республиканского значения, столицы.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целях обеспечения защиты прав и законных интересов детей региональный уполномоченный по правам ребенка области, города республиканского значения, столицы: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рассматривает обращения, касающиеся нарушения прав, свобод и законных интересов ребенка, и жалобы на решения или действия (бездействие) местных исполнительных органов и организаций, их должностных лиц, нарушающих права, свободы и законные интересы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оказывает содействие беспрепятственной реализации и восстановлению нарушенных прав, свобод и законных интересов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вырабатывает и вносит Уполномоченному по правам ребенка в Республике Казахстан рекомендации по совершенствованию законодательства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беспрепятственно посещает местные исполнительные органы и организации систем образования, здравоохранения и социальной защиты населения, культуры и спорта, а также учреждения уголовно-исполнительной системы, где содержатся несовершеннолетние;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вправе по запросу получать доступ к документам государственных и общественных институтов, занимающихся правами детей, на соответствующей административно-территориальной единице в соответствии с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выполняет иные полномочия в соответствии с законодательством Республики Казахстан о правах ребенка.</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2 дополнена статьей 7-12 в соответствии с Законом РК от 15.04.2024 </w:t>
      </w:r>
      <w:hyperlink r:id="rId80" w:anchor="z240" w:history="1">
        <w:r w:rsidRPr="0017036A">
          <w:rPr>
            <w:rFonts w:ascii="Arial" w:eastAsia="Times New Roman" w:hAnsi="Arial" w:cs="Arial"/>
            <w:color w:val="073A5E"/>
            <w:sz w:val="20"/>
            <w:szCs w:val="20"/>
            <w:u w:val="single"/>
            <w:lang w:eastAsia="ru-RU"/>
          </w:rPr>
          <w:t>№ 72-VIII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Главу 2 предусматривается дополнить статьями 7-13, 7-14, 7-15, 7-16, 7-17, 7-18, 7-19 и 7-20 в соответствии с Законом РК от 30.12.2025 </w:t>
      </w:r>
      <w:hyperlink r:id="rId81" w:anchor="z81" w:history="1">
        <w:r w:rsidRPr="0017036A">
          <w:rPr>
            <w:rFonts w:ascii="Arial" w:eastAsia="Times New Roman" w:hAnsi="Arial" w:cs="Arial"/>
            <w:color w:val="073A5E"/>
            <w:sz w:val="20"/>
            <w:szCs w:val="20"/>
            <w:u w:val="single"/>
            <w:lang w:eastAsia="ru-RU"/>
          </w:rPr>
          <w:t>№ 246-VIII</w:t>
        </w:r>
      </w:hyperlink>
      <w:r w:rsidRPr="0017036A">
        <w:rPr>
          <w:rFonts w:ascii="Arial" w:eastAsia="Times New Roman" w:hAnsi="Arial" w:cs="Arial"/>
          <w:color w:val="FF0000"/>
          <w:sz w:val="20"/>
          <w:szCs w:val="20"/>
          <w:lang w:eastAsia="ru-RU"/>
        </w:rPr>
        <w:t> (</w:t>
      </w:r>
      <w:hyperlink r:id="rId82" w:anchor="z230"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Глава 3. Основные права и обязанности ребенка</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8. Право ребенка на охрану здоровья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Каждый ребенок имеет неотъемлемое право на охрану здоровья.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Государство создает условия матери по охране ее здоровья для обеспечения рождения здорового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3. Право ребенка на охрану здоровья обеспечивается: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принятием законодательства Республики Казахстан в области охраны здоровья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пропагандой и стимулированием здорового образа жизни детей;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государственной поддержкой научных исследований в области охраны здоровья детей;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контролем за состоянием здоровья ребенка, его родителей и профилактикой детских заболеваний;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оказанием квалифицированной медицинской помощи;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созданием благоприятной окружающей среды, необходимой для здорового развития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контролем за производством и продажей продуктов питания для детей надлежащего качества.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Государство гарантирует детям бесплатный объем медицинской помощи в соответствии с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Запрещаются любые научные опыты или иные эксперименты с ребенком, наносящие вред его жизни, здоровью и нормальному физическому и психическому развитию.</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8 с изменением, внесенным Законом РК от 23.11.2010 </w:t>
      </w:r>
      <w:hyperlink r:id="rId83" w:anchor="z77"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9. Право ребенка на индивидуальность и ее сохранение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Каждый ребенок после рождения должен быть зарегистрирован в соответствии с законами Республики Казахстан. С момента рождения он имеет право на имя, отчество и фамилию, национальность и гражданство, а в случаях, предусмотренных законами Республики Казахстан, право на их сохранение.</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9 в редакции Закона РК от 23.11.2010 </w:t>
      </w:r>
      <w:hyperlink r:id="rId84" w:anchor="z78"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10. Право ребенка на жизнь, личную свободу, неприкосновенность достоинства и частной жизни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1. Каждый ребенок имеет право на жизнь, личную свободу, неприкосновенность достоинства и частной жизни.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Государство обеспечивает личную неприкосновенность ребенка, осуществляет его защиту от физического и (или) психического насилия, жестокого, грубого или унижающего человеческое достоинство обращения, травли (буллинга) ребенка, действий сексуального характера, вовлечения в преступную деятельность и совершения антиобщественных действий и иных видов деятельности, ущемляющих закрепленные Конституцией Республики Казахстан права и свободы человека и гражданина.</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10 с изменением, внесенным Законом РК от 03.05.2022 </w:t>
      </w:r>
      <w:hyperlink r:id="rId85" w:anchor="z32" w:history="1">
        <w:r w:rsidRPr="0017036A">
          <w:rPr>
            <w:rFonts w:ascii="Arial" w:eastAsia="Times New Roman" w:hAnsi="Arial" w:cs="Arial"/>
            <w:color w:val="073A5E"/>
            <w:sz w:val="20"/>
            <w:szCs w:val="20"/>
            <w:u w:val="single"/>
            <w:lang w:eastAsia="ru-RU"/>
          </w:rPr>
          <w:t>№ 118-VII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11. Право ребенка на свободу слова и совести, информацию и участие в общественной жизни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Каждый ребенок имеет право на свободу слова и выражение своего мнения, свободу совести, развитие своей общественной активности, получение и распространение информации, соответствующей его возрасту, добровольное участие в общественных объединениях, а также в других формах некоммерческих организаций и мирных собраниях, разрешенных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Государственные органы содействуют деятельности тех общественных объединений, которые имеют своей целью развитие личности детей, их творческих задатков, социальной активности, научного, технического и художественного творчества, защиту их интеллектуальной собственности, охрану жизни и здоровья детей, охрану окружающей природной среды, памятников истории и культуры, осуществляющих благотворительность, приобщающих к участию в культурной и спортивной жизни, организации досуга.</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11 с изменениями, внесенными Законом РК от 16.11.2015 </w:t>
      </w:r>
      <w:hyperlink r:id="rId86" w:anchor="z43" w:history="1">
        <w:r w:rsidRPr="0017036A">
          <w:rPr>
            <w:rFonts w:ascii="Arial" w:eastAsia="Times New Roman" w:hAnsi="Arial" w:cs="Arial"/>
            <w:color w:val="073A5E"/>
            <w:sz w:val="20"/>
            <w:szCs w:val="20"/>
            <w:u w:val="single"/>
            <w:lang w:eastAsia="ru-RU"/>
          </w:rPr>
          <w:t>№ 403-V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12. Право ребенка на необходимый уровень жизни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Каждый ребенок имеет право на уровень жизни и условия, необходимые для полноценного физического, психического, нравственного и духовного развития.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Государство обеспечивает создание этих условий через систему социальных и экономических мер.</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lastRenderedPageBreak/>
        <w:t>Статья 13. Имущественные права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Ребенок имеет право на получение содержания от своих родителей и других членов семьи в порядке и размерах, установленных законом. Суммы, причитающиеся ребенку в качестве алиментов, пособий и других социальных выплат, поступают в распоряжение родителей (лиц, их заменяющих) и расходуются ими на содержание, образование и воспитание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Каждый ребенок в установленном законодательством порядке вправе самостоятельно или через своих законных представителей совершать сделки, иметь вклады в банках, у Национального оператора почты и распоряжаться заработком, стипендией или иными доходами и объектами права интеллектуальной собственности, приобретать и осуществлять иные имущественные права.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Родители или законные представители вправе вносить на имя ребенка в банки и (или) Национальному оператору почты деньги, выделяемые государством в качестве детского пособия или материальной помощи.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Каждый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средства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Ребенок, получающий доходы с собственного труда, вправе участвовать в расходах по содержанию семьи, если он проживает у родителей.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Право ребенка на распоряжение принадлежащим ему на праве собственности имуществом определяется гражданским законодательством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13 с изменением, внесенным Законом РК от 16.11.2023 </w:t>
      </w:r>
      <w:hyperlink r:id="rId87" w:anchor="z154" w:history="1">
        <w:r w:rsidRPr="0017036A">
          <w:rPr>
            <w:rFonts w:ascii="Arial" w:eastAsia="Times New Roman" w:hAnsi="Arial" w:cs="Arial"/>
            <w:color w:val="073A5E"/>
            <w:sz w:val="20"/>
            <w:szCs w:val="20"/>
            <w:u w:val="single"/>
            <w:lang w:eastAsia="ru-RU"/>
          </w:rPr>
          <w:t>№ 40-VIII</w:t>
        </w:r>
      </w:hyperlink>
      <w:r w:rsidRPr="0017036A">
        <w:rPr>
          <w:rFonts w:ascii="Arial" w:eastAsia="Times New Roman" w:hAnsi="Arial" w:cs="Arial"/>
          <w:color w:val="FF0000"/>
          <w:sz w:val="20"/>
          <w:szCs w:val="20"/>
          <w:bdr w:val="none" w:sz="0" w:space="0" w:color="auto" w:frame="1"/>
          <w:lang w:eastAsia="ru-RU"/>
        </w:rPr>
        <w:t> (вводится в действие с 01.01.2024).</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14. Право ребенка на жилище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Каждый ребенок имеет право на жилище в соответствии с жилищным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Ребенок-сирота, ребенок, оставшийся без попечения родителей, находящиеся в организациях образования, медицинских и других организациях, в том числе обеспечивающих временную изоляцию от общества, под опекой или попечительством, на патронатном воспитании, сохраняют право собственности на жилище или право пользования жилищем, а при его отсутствии имеют право на получение жилища в соответствии с жилищным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xml:space="preserve">      Жилище из государственного жилищного фонда или жилище, арендованное местным исполнительным органом в частном жилищном фонде, сохраняется за детьми-сиротами, детьми, оставшимися без попечения родителей, на период их нахождения в организациях образования, медицинских и других организациях, в том числе обеспечивающих временную изоляцию от общества, под опекой или </w:t>
      </w:r>
      <w:r w:rsidRPr="0017036A">
        <w:rPr>
          <w:rFonts w:ascii="Courier New" w:eastAsia="Times New Roman" w:hAnsi="Courier New" w:cs="Courier New"/>
          <w:color w:val="000000"/>
          <w:spacing w:val="2"/>
          <w:sz w:val="20"/>
          <w:szCs w:val="20"/>
          <w:lang w:eastAsia="ru-RU"/>
        </w:rPr>
        <w:lastRenderedPageBreak/>
        <w:t>попечительством, на патронатном воспитании – до достижения ими совершеннолетия.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Дети, оставшиеся без попечения родителей, в том числе дети-сироты, не могут быть выселены из занимаемого ими жилища без предоставления другого жилища.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Сохранение права собственности на жилище или права пользования жилищем детей, указанного в пункте 2 настоящей статьи, обеспечивается местными исполнительными органами.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Не допускается совершение сделок по отчуждению, в том числе обмену или дарению жилища ребенка-сироты, ребенка, оставшегося без попечения родителей, не достигшего четырнадцатилетнего возраста,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14 в редакции Закона РК от 04.07.2013 </w:t>
      </w:r>
      <w:hyperlink r:id="rId88" w:anchor="z22" w:history="1">
        <w:r w:rsidRPr="0017036A">
          <w:rPr>
            <w:rFonts w:ascii="Arial" w:eastAsia="Times New Roman" w:hAnsi="Arial" w:cs="Arial"/>
            <w:color w:val="073A5E"/>
            <w:sz w:val="20"/>
            <w:szCs w:val="20"/>
            <w:u w:val="single"/>
            <w:lang w:eastAsia="ru-RU"/>
          </w:rPr>
          <w:t>№ 126-V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14-1. Обеспечение сохранности жилища детей-сирот, детей, оставшихся без попечения родителей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Местные исполнительные органы: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производят учет и осуществляют контроль за сохранностью жилища детей-сирот, детей, оставшихся без попечения родителей;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обеспечивают сохранность жилища детей-сирот, детей, оставшихся без попечения родителей, до их устройства под опеку или попечительство, на патронатное воспитание, в организации образования, медицинские и другие организации;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устанавливают опеку над жилищем детей-сирот, детей, оставшихся без попечения родителей.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Законные представители ребенка обеспечивают сохранность жилища детей-сирот, детей, оставшихся без попечения родителей.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Законные представители ребенка с согласия органа, осуществляющего функции по опеке или попечительству, могут сдавать внаем (поднаем) жилище детей-сирот, детей, оставшихся без попечения родителей, на основании типового договора, утверждаемого уполномоченным органом в области защиты прав детей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Деньги, полученные по договору найма (аренды) жилища, подлежат зачислению на банковский счет детей-сирот, детей, оставшихся без попечения родителей.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Правила сохранности жилища детей-сирот, детей, оставшихся без попечения родителей, утверждаются уполномоченным органом в области защиты прав детей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За невыполнение обязанности по сохранности жилища детей-сирот, детей, оставшихся без попечения родителей, должностные лица местных исполнительных органов и законные представители ребенка несут ответственность, предусмотренную законами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3 дополнена статьей 14-1 в соответствии с Законом РК от 04.07.2013 </w:t>
      </w:r>
      <w:hyperlink r:id="rId89" w:anchor="z23" w:history="1">
        <w:r w:rsidRPr="0017036A">
          <w:rPr>
            <w:rFonts w:ascii="Arial" w:eastAsia="Times New Roman" w:hAnsi="Arial" w:cs="Arial"/>
            <w:color w:val="073A5E"/>
            <w:sz w:val="20"/>
            <w:szCs w:val="20"/>
            <w:u w:val="single"/>
            <w:lang w:eastAsia="ru-RU"/>
          </w:rPr>
          <w:t>№ 126-V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изменением, внесенным Законом РК от 19.04.2023 </w:t>
      </w:r>
      <w:hyperlink r:id="rId90" w:anchor="z620" w:history="1">
        <w:r w:rsidRPr="0017036A">
          <w:rPr>
            <w:rFonts w:ascii="Arial" w:eastAsia="Times New Roman" w:hAnsi="Arial" w:cs="Arial"/>
            <w:color w:val="073A5E"/>
            <w:sz w:val="20"/>
            <w:szCs w:val="20"/>
            <w:u w:val="single"/>
            <w:lang w:eastAsia="ru-RU"/>
          </w:rPr>
          <w:t>№ 223-VII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15. Право ребенка на образование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Каждый ребенок имеет право на образование и ему гарантируется получение бесплатного начального, основного среднего и общего среднего образования и на конкурсной основе - бесплатного технического и профессионального, послесреднего и высшего образования в соответствии с законодательством Республики Казахстан об образовании.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Отчисление ребенка из государственного образовательного учреждения до получения бесплатного общего среднего образования или технического и профессионального образования, помимо соблюдения общего порядка отчисления, может быть проведено только с уведомления органов опеки и попечительства.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На детей с ограниченными возможностями, нуждающихся в специальных педагогических подходах в соответствии с оценкой особых образовательных потребностей, из государственного бюджета выделяются дополнительные средства, гарантирующие получение ими образования на уровне установленных стандартов.</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Государство полностью или частично несет расходы на содержание детей, нуждающихся в социальной защите, в период получения ими образования. Размеры и источники социальной помощи в период получения ими образования определяются Правительством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15 с изменением, внесенным Законом РК от 27 июля 2007 года </w:t>
      </w:r>
      <w:hyperlink r:id="rId91" w:anchor="z0" w:history="1">
        <w:r w:rsidRPr="0017036A">
          <w:rPr>
            <w:rFonts w:ascii="Arial" w:eastAsia="Times New Roman" w:hAnsi="Arial" w:cs="Arial"/>
            <w:color w:val="073A5E"/>
            <w:sz w:val="20"/>
            <w:szCs w:val="20"/>
            <w:u w:val="single"/>
            <w:lang w:eastAsia="ru-RU"/>
          </w:rPr>
          <w:t>№ 320</w:t>
        </w:r>
      </w:hyperlink>
      <w:r w:rsidRPr="0017036A">
        <w:rPr>
          <w:rFonts w:ascii="Arial" w:eastAsia="Times New Roman" w:hAnsi="Arial" w:cs="Arial"/>
          <w:color w:val="FF0000"/>
          <w:sz w:val="20"/>
          <w:szCs w:val="20"/>
          <w:bdr w:val="none" w:sz="0" w:space="0" w:color="auto" w:frame="1"/>
          <w:lang w:eastAsia="ru-RU"/>
        </w:rPr>
        <w:t> (порядок введения в действие см. </w:t>
      </w:r>
      <w:hyperlink r:id="rId92" w:anchor="z53" w:history="1">
        <w:r w:rsidRPr="0017036A">
          <w:rPr>
            <w:rFonts w:ascii="Arial" w:eastAsia="Times New Roman" w:hAnsi="Arial" w:cs="Arial"/>
            <w:color w:val="073A5E"/>
            <w:sz w:val="20"/>
            <w:szCs w:val="20"/>
            <w:u w:val="single"/>
            <w:lang w:eastAsia="ru-RU"/>
          </w:rPr>
          <w:t>ст.2</w:t>
        </w:r>
      </w:hyperlink>
      <w:r w:rsidRPr="0017036A">
        <w:rPr>
          <w:rFonts w:ascii="Arial" w:eastAsia="Times New Roman" w:hAnsi="Arial" w:cs="Arial"/>
          <w:color w:val="FF0000"/>
          <w:sz w:val="20"/>
          <w:szCs w:val="20"/>
          <w:bdr w:val="none" w:sz="0" w:space="0" w:color="auto" w:frame="1"/>
          <w:lang w:eastAsia="ru-RU"/>
        </w:rPr>
        <w:t>); от 26.06.2021 </w:t>
      </w:r>
      <w:hyperlink r:id="rId93" w:anchor="z53" w:history="1">
        <w:r w:rsidRPr="0017036A">
          <w:rPr>
            <w:rFonts w:ascii="Arial" w:eastAsia="Times New Roman" w:hAnsi="Arial" w:cs="Arial"/>
            <w:color w:val="073A5E"/>
            <w:sz w:val="20"/>
            <w:szCs w:val="20"/>
            <w:u w:val="single"/>
            <w:lang w:eastAsia="ru-RU"/>
          </w:rPr>
          <w:t>№ 56-VII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16. Право ребенка на свободу труда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1. Каждый ребенок имеет право на свободу труда, свободный выбор рода деятельности и профессии.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Дети с четырнадцатилетнего возраста вправе по разрешению родителей в свободное от учебы время участвовать в общественно-полезном труде, доступном им по состоянию здоровья и развитию, не наносящем вреда физическому, нравственному и психическому состоянию ребенка, а также имеют право на получение профессии. Это право обеспечивается службой занятости населения и органами местного государственного управления.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Порядок заключения и расторжения трудового договора и другие особенности регулирования труда работников, не достигших восемнадцатилетнего возраста, устанавливаются трудовым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Запрещается принимать или привлекать ребенка для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16 с изменениями, внесенными законами РК от 15.05.2007 </w:t>
      </w:r>
      <w:hyperlink r:id="rId94" w:anchor="z0" w:history="1">
        <w:r w:rsidRPr="0017036A">
          <w:rPr>
            <w:rFonts w:ascii="Arial" w:eastAsia="Times New Roman" w:hAnsi="Arial" w:cs="Arial"/>
            <w:color w:val="073A5E"/>
            <w:sz w:val="20"/>
            <w:szCs w:val="20"/>
            <w:u w:val="single"/>
            <w:lang w:eastAsia="ru-RU"/>
          </w:rPr>
          <w:t>№ 253</w:t>
        </w:r>
      </w:hyperlink>
      <w:r w:rsidRPr="0017036A">
        <w:rPr>
          <w:rFonts w:ascii="Arial" w:eastAsia="Times New Roman" w:hAnsi="Arial" w:cs="Arial"/>
          <w:color w:val="FF0000"/>
          <w:sz w:val="20"/>
          <w:szCs w:val="20"/>
          <w:bdr w:val="none" w:sz="0" w:space="0" w:color="auto" w:frame="1"/>
          <w:lang w:eastAsia="ru-RU"/>
        </w:rPr>
        <w:t>; от 23.11.2010 </w:t>
      </w:r>
      <w:hyperlink r:id="rId95" w:anchor="z82"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16-1. Право ребенка на защиту от экономической эксплуатации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Каждый ребенок имеет право на защиту от экономической эксплуатации.</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Закон дополнен статьей 16-1 в соответствии с Законом РК от 23.11.2010 </w:t>
      </w:r>
      <w:hyperlink r:id="rId96" w:anchor="z85"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17. Право ребенка на государственную помощь</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Государственная помощь назначается каждому ребенку, имеющему право на ее получение. Размер, условия и порядок оказания государственной помощи устанавливаются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Дети, оставшиеся без попечения родителей, в том числе дети-сироты, находятся на полном государственном обеспечении в соответствии с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Государственные органы каждому ребенку, оставшемуся без попечения родителей, обеспечивают одинаковые материальные и иные условия, независимо от формы опеки или попечительства.</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lastRenderedPageBreak/>
        <w:t>Статья 18. Установление государственных минимальных социальных стандартов</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Государственная политика в интересах детей осуществляется на основе государственных минимальных социальных стандартов.</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Государственные минимальные социальные стандарты включают в себя установленный минимальный объем социальных услуг по:</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гарантированному, общедоступному бесплатному начальному, основному среднему и общему среднему образованию и на конкурсной основе в соответствии с государственным образовательным заказом бесплатному техническому и профессиональному, послесреднему и высшему образованию;</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бесплатному медицинскому обслуживанию детей, обеспечению их питанием в соответствии с минимальными нормами питания;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гарантированному обеспечению детям по достижении ими возраста пятнадцати лет права на профессиональную ориентацию, выбор сферы деятельности, трудоустройство, охрану труда, оплату труда в порядке, установленном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социальному обслуживанию, социальной защите детей, в том числе обеспечению гарантированной материальной поддержки путем выплаты государственных пособий гражданам, имеющим детей, в связи с их рождением и воспитанием, а также меры по социальной адаптации и социальной реабилитации детей, нуждающихся в специальных социальных услугах;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обеспечению права на жилище в соответствии с жилищным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организации оздоровления и отдыха, в том числе детей, проживающих в экстремальных условиях, а также на территориях, неблагоприятных в экологическом отношении и признанных таковыми в порядке, установленном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оказанию квалифицированной юридической помощи.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Государственные минимальные социальные стандарты определяются с учетом региональных различий в условиях их проживания. В соответствии с законодательством Республики Казахстан органы местного государственного управления могут устанавливать дополнительные социальные стандарты.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Дети, находящиеся в соответствующей образовательной организации, специальной учебно-воспитательной организации, организации здравоохранения, социального обслуживания или ином учреждении и организации, имеют право на периодическую оценку соответствия предоставляемых им услуг государственным минимальным социальным стандартам.</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lastRenderedPageBreak/>
        <w:t>      Сноска. Статья 18 с изменениями, внесенными законами РК от 27 июля 2007 года </w:t>
      </w:r>
      <w:hyperlink r:id="rId97" w:anchor="z0" w:history="1">
        <w:r w:rsidRPr="0017036A">
          <w:rPr>
            <w:rFonts w:ascii="Arial" w:eastAsia="Times New Roman" w:hAnsi="Arial" w:cs="Arial"/>
            <w:color w:val="073A5E"/>
            <w:sz w:val="20"/>
            <w:szCs w:val="20"/>
            <w:u w:val="single"/>
            <w:lang w:eastAsia="ru-RU"/>
          </w:rPr>
          <w:t>№ 320</w:t>
        </w:r>
      </w:hyperlink>
      <w:r w:rsidRPr="0017036A">
        <w:rPr>
          <w:rFonts w:ascii="Arial" w:eastAsia="Times New Roman" w:hAnsi="Arial" w:cs="Arial"/>
          <w:color w:val="FF0000"/>
          <w:sz w:val="20"/>
          <w:szCs w:val="20"/>
          <w:bdr w:val="none" w:sz="0" w:space="0" w:color="auto" w:frame="1"/>
          <w:lang w:eastAsia="ru-RU"/>
        </w:rPr>
        <w:t> (порядок введения в действие см. </w:t>
      </w:r>
      <w:hyperlink r:id="rId98" w:anchor="z53" w:history="1">
        <w:r w:rsidRPr="0017036A">
          <w:rPr>
            <w:rFonts w:ascii="Arial" w:eastAsia="Times New Roman" w:hAnsi="Arial" w:cs="Arial"/>
            <w:color w:val="073A5E"/>
            <w:sz w:val="20"/>
            <w:szCs w:val="20"/>
            <w:u w:val="single"/>
            <w:lang w:eastAsia="ru-RU"/>
          </w:rPr>
          <w:t>ст.2</w:t>
        </w:r>
      </w:hyperlink>
      <w:r w:rsidRPr="0017036A">
        <w:rPr>
          <w:rFonts w:ascii="Arial" w:eastAsia="Times New Roman" w:hAnsi="Arial" w:cs="Arial"/>
          <w:color w:val="FF0000"/>
          <w:sz w:val="20"/>
          <w:szCs w:val="20"/>
          <w:bdr w:val="none" w:sz="0" w:space="0" w:color="auto" w:frame="1"/>
          <w:lang w:eastAsia="ru-RU"/>
        </w:rPr>
        <w:t>); от 20.04.2023 </w:t>
      </w:r>
      <w:hyperlink r:id="rId99" w:anchor="z224" w:history="1">
        <w:r w:rsidRPr="0017036A">
          <w:rPr>
            <w:rFonts w:ascii="Arial" w:eastAsia="Times New Roman" w:hAnsi="Arial" w:cs="Arial"/>
            <w:color w:val="073A5E"/>
            <w:sz w:val="20"/>
            <w:szCs w:val="20"/>
            <w:u w:val="single"/>
            <w:lang w:eastAsia="ru-RU"/>
          </w:rPr>
          <w:t>№ 226-VII</w:t>
        </w:r>
      </w:hyperlink>
      <w:r w:rsidRPr="0017036A">
        <w:rPr>
          <w:rFonts w:ascii="Arial" w:eastAsia="Times New Roman" w:hAnsi="Arial" w:cs="Arial"/>
          <w:color w:val="FF0000"/>
          <w:sz w:val="20"/>
          <w:szCs w:val="20"/>
          <w:bdr w:val="none" w:sz="0" w:space="0" w:color="auto" w:frame="1"/>
          <w:lang w:eastAsia="ru-RU"/>
        </w:rPr>
        <w:t> (вводится в действие с 01.07.2023).</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19. Право ребенка на отдых и досуг</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Каждый ребенок имеет право на отдых и досуг, соответствующие его возрасту, здоровью и потребностям.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Родители или лица, их заменяющие, обеспечивают в соответствии со своими способностями и возможностями условия жизни, необходимые для содержания и всестороннего развития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Государственными органами учреждаются и поддерживаются детские оздоровительные, спортивные, творческие и иные организации досуга, лагеря и санатории в соответствии с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Государство осуществляет мероприятия по обеспечению права детей на отдых, оздоровление и досуг.</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Не допускаются проведение богослужений, религиозных обрядов, церемоний и (или) собраний, а также действия, направленные на распространение вероучений в детских оздоровительных, спортивных, творческих и иных организациях досуга, лагерях и санаториях.</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19 с изменением, внесенным Законом РК от 11.10.2011 </w:t>
      </w:r>
      <w:hyperlink r:id="rId100" w:anchor="z17" w:history="1">
        <w:r w:rsidRPr="0017036A">
          <w:rPr>
            <w:rFonts w:ascii="Arial" w:eastAsia="Times New Roman" w:hAnsi="Arial" w:cs="Arial"/>
            <w:color w:val="073A5E"/>
            <w:sz w:val="20"/>
            <w:szCs w:val="20"/>
            <w:u w:val="single"/>
            <w:lang w:eastAsia="ru-RU"/>
          </w:rPr>
          <w:t>№ 484-IV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20. Обязанности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Каждый ребенок обязан соблюдать Конституцию и законодательство Республики Казахстан, уважать права, свободы, честь и достоинство других лиц, государственные символы Республики, заботиться о нетрудоспособных родителях, сохранении исторического и культурного наследия, беречь памятники истории и культуры, сохранять природу и бережно относиться к природным богатствам.</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Глава 4. Ребенок и семья</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21. Право ребенка жить и воспитываться в семье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Каждый ребенок имеет право жить и воспитываться в семье, право знать своих родителей и других близких родственников, право на их заботу и воспитание, за исключением случаев, когда это противоречит его интересам.</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21 с изменением, внесенным Законом РК от 23.11.2010 </w:t>
      </w:r>
      <w:hyperlink r:id="rId101" w:anchor="z86"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xml:space="preserve"> (вводится в действие по истечении десяти календарных дней после его первого официального </w:t>
      </w:r>
      <w:r w:rsidRPr="0017036A">
        <w:rPr>
          <w:rFonts w:ascii="Arial" w:eastAsia="Times New Roman" w:hAnsi="Arial" w:cs="Arial"/>
          <w:color w:val="FF0000"/>
          <w:sz w:val="20"/>
          <w:szCs w:val="20"/>
          <w:bdr w:val="none" w:sz="0" w:space="0" w:color="auto" w:frame="1"/>
          <w:lang w:eastAsia="ru-RU"/>
        </w:rPr>
        <w:lastRenderedPageBreak/>
        <w:t>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22. Права ребенка в семье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Каждый ребенок в семье обладает личными неимущественными и имущественными правами, установленными Конституцией Республики Казахстан, настоящим Законом и другими законами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22 в редакции Закона РК от 23.11.2010 </w:t>
      </w:r>
      <w:hyperlink r:id="rId102" w:anchor="z87"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23. Государственная поддержка семей, воспитывающих детей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Государство оказывает поддержку семьям, воспитывающим детей, путем предоставления социальной помощи в порядке, установленном законодательством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23 с изменением, внесенным Законом РК от 23.11.2010 </w:t>
      </w:r>
      <w:hyperlink r:id="rId103" w:anchor="z88"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24. Обязанности родителей по воспитанию ребенка, уходу за ним и содержанию</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Родители или другие законные представители обязаны создать условия жизни, необходимые для всестороннего развития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Родители обязаны воспитывать ребенка, осуществлять уход за ним, содержать его материально, заботиться о его благосостоянии, обеспечивать жилищем.</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24 с изменением, внесенным Законом РК от 01.04.2019 </w:t>
      </w:r>
      <w:hyperlink r:id="rId104" w:anchor="z120" w:history="1">
        <w:r w:rsidRPr="0017036A">
          <w:rPr>
            <w:rFonts w:ascii="Arial" w:eastAsia="Times New Roman" w:hAnsi="Arial" w:cs="Arial"/>
            <w:color w:val="073A5E"/>
            <w:sz w:val="20"/>
            <w:szCs w:val="20"/>
            <w:u w:val="single"/>
            <w:lang w:eastAsia="ru-RU"/>
          </w:rPr>
          <w:t>№ 240-VI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25. Право ребенка на проживание с родителями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Ребенок имеет право на совместное проживание со своими родителями или другими законными представителями.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Запрещается разлучать ребенка с родителями или другими законными представителями против воли ребенка, родителей или законных представителей. Решение о разлучении принимается только судом в исключительных случаях и лишь в той мере, в какой это необходимо в целях защиты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3. Место жительства ребенка при раздельном проживании родителей устанавливается соглашением родителей, а при его отсутствии спор между родителями разрешается судом. При этом суд учитывает личные качества и положение родителей, а также интересы и мнение ребенка.</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26. Право ребенка на общение с отдельно проживающими родителями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Ребенок имеет право на получение информации о родителе, проживающем отдельно от него, на встречи и общение с ним, за исключением случаев наличия угрозы для жизни и здоровья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Споры, возникающие в связи с ограничением прав ребенка, предусмотренных настоящей статьей, разрешаются в судебном порядке.</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Глава 5. Права ребенка, оставшегося</w:t>
      </w:r>
      <w:r w:rsidRPr="0017036A">
        <w:rPr>
          <w:rFonts w:ascii="Courier New" w:eastAsia="Times New Roman" w:hAnsi="Courier New" w:cs="Courier New"/>
          <w:color w:val="1E1E1E"/>
          <w:sz w:val="32"/>
          <w:szCs w:val="32"/>
          <w:lang w:eastAsia="ru-RU"/>
        </w:rPr>
        <w:br/>
        <w:t>без попечения родителей</w:t>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16" w:name="z54"/>
      <w:bookmarkEnd w:id="16"/>
      <w:r w:rsidRPr="0017036A">
        <w:rPr>
          <w:rFonts w:ascii="Courier New" w:eastAsia="Times New Roman" w:hAnsi="Courier New" w:cs="Courier New"/>
          <w:b/>
          <w:bCs/>
          <w:color w:val="000000"/>
          <w:spacing w:val="2"/>
          <w:sz w:val="20"/>
          <w:szCs w:val="20"/>
          <w:bdr w:val="none" w:sz="0" w:space="0" w:color="auto" w:frame="1"/>
          <w:lang w:eastAsia="ru-RU"/>
        </w:rPr>
        <w:t>Статья 27. Опека, попечительство, патронат, приемная и приемная профессиональная семьи</w:t>
      </w:r>
    </w:p>
    <w:p w:rsidR="0017036A" w:rsidRPr="0017036A" w:rsidRDefault="0017036A" w:rsidP="0017036A">
      <w:pPr>
        <w:spacing w:after="0" w:line="285" w:lineRule="atLeast"/>
        <w:textAlignment w:val="baseline"/>
        <w:rPr>
          <w:rFonts w:ascii="Courier New" w:eastAsia="Times New Roman" w:hAnsi="Courier New" w:cs="Courier New"/>
          <w:color w:val="FF0000"/>
          <w:spacing w:val="2"/>
          <w:sz w:val="20"/>
          <w:szCs w:val="20"/>
          <w:lang w:eastAsia="ru-RU"/>
        </w:rPr>
      </w:pPr>
      <w:r w:rsidRPr="0017036A">
        <w:rPr>
          <w:rFonts w:ascii="Courier New" w:eastAsia="Times New Roman" w:hAnsi="Courier New" w:cs="Courier New"/>
          <w:color w:val="FF0000"/>
          <w:spacing w:val="2"/>
          <w:sz w:val="20"/>
          <w:szCs w:val="20"/>
          <w:lang w:eastAsia="ru-RU"/>
        </w:rPr>
        <w:t>      Сноска. Заголовок статьи 27 с изменением, внесенным Законом РК от 30.12.2024 </w:t>
      </w:r>
      <w:hyperlink r:id="rId105" w:anchor="z197" w:history="1">
        <w:r w:rsidRPr="0017036A">
          <w:rPr>
            <w:rFonts w:ascii="Courier New" w:eastAsia="Times New Roman" w:hAnsi="Courier New" w:cs="Courier New"/>
            <w:color w:val="073A5E"/>
            <w:spacing w:val="2"/>
            <w:sz w:val="20"/>
            <w:szCs w:val="20"/>
            <w:u w:val="single"/>
            <w:lang w:eastAsia="ru-RU"/>
          </w:rPr>
          <w:t>№ 148-VIII</w:t>
        </w:r>
      </w:hyperlink>
      <w:r w:rsidRPr="0017036A">
        <w:rPr>
          <w:rFonts w:ascii="Courier New" w:eastAsia="Times New Roman" w:hAnsi="Courier New" w:cs="Courier New"/>
          <w:color w:val="FF0000"/>
          <w:spacing w:val="2"/>
          <w:sz w:val="20"/>
          <w:szCs w:val="20"/>
          <w:lang w:eastAsia="ru-RU"/>
        </w:rPr>
        <w:t> (вводится в действие с 01.07.2025).</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Над ребенком, оставшимся без попечения родителей, устанавливаются опека, попечительство или патронат, а также он может быть передан в приемную и приемную профессиональную семьи для защиты его имущественных и личных неимущественных прав в соответствии с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Опека устанавливается над детьми, не достигшими возраста четырнадцати лет, а попечительство – над несовершеннолетними в возрасте от четырнадцати до восемнадцати лет.</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Органами опеки и попечительства являются местные исполнительные органы.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Над ребенком, оставшимся без попечения родителей, в том числе находящимся в воспитательном, лечебном или другом учреждении, может устанавливаться патронат в соответствии с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Дети-сироты, дети, оставшиеся без попечения родителей, находящиеся в воспитательном учреждении, могут быть переданы в приемную и приемную профессиональную семьи в соответствии с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законным интересам детей.</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lastRenderedPageBreak/>
        <w:t>      Сноска. Статья 27 в редакции Закона РК от 09.04.2016 </w:t>
      </w:r>
      <w:hyperlink r:id="rId106" w:anchor="100" w:history="1">
        <w:r w:rsidRPr="0017036A">
          <w:rPr>
            <w:rFonts w:ascii="Arial" w:eastAsia="Times New Roman" w:hAnsi="Arial" w:cs="Arial"/>
            <w:color w:val="073A5E"/>
            <w:sz w:val="20"/>
            <w:szCs w:val="20"/>
            <w:u w:val="single"/>
            <w:bdr w:val="none" w:sz="0" w:space="0" w:color="auto" w:frame="1"/>
            <w:lang w:eastAsia="ru-RU"/>
          </w:rPr>
          <w:t>№ 501-V</w:t>
        </w:r>
      </w:hyperlink>
      <w:r w:rsidRPr="0017036A">
        <w:rPr>
          <w:rFonts w:ascii="Arial" w:eastAsia="Times New Roman" w:hAnsi="Arial" w:cs="Arial"/>
          <w:color w:val="FF0000"/>
          <w:sz w:val="20"/>
          <w:szCs w:val="20"/>
          <w:bdr w:val="none" w:sz="0" w:space="0" w:color="auto" w:frame="1"/>
          <w:lang w:eastAsia="ru-RU"/>
        </w:rPr>
        <w:t> (вводится в действие с 01.01.2017); с изменением, внесенным Законом РК от 30.12.2024 </w:t>
      </w:r>
      <w:hyperlink r:id="rId107" w:anchor="z198" w:history="1">
        <w:r w:rsidRPr="0017036A">
          <w:rPr>
            <w:rFonts w:ascii="Arial" w:eastAsia="Times New Roman" w:hAnsi="Arial" w:cs="Arial"/>
            <w:color w:val="073A5E"/>
            <w:sz w:val="20"/>
            <w:szCs w:val="20"/>
            <w:u w:val="single"/>
            <w:lang w:eastAsia="ru-RU"/>
          </w:rPr>
          <w:t>№ 148-VIII</w:t>
        </w:r>
      </w:hyperlink>
      <w:r w:rsidRPr="0017036A">
        <w:rPr>
          <w:rFonts w:ascii="Arial" w:eastAsia="Times New Roman" w:hAnsi="Arial" w:cs="Arial"/>
          <w:color w:val="FF0000"/>
          <w:sz w:val="20"/>
          <w:szCs w:val="20"/>
          <w:bdr w:val="none" w:sz="0" w:space="0" w:color="auto" w:frame="1"/>
          <w:lang w:eastAsia="ru-RU"/>
        </w:rPr>
        <w:t> (порядок введения в действие см. </w:t>
      </w:r>
      <w:hyperlink r:id="rId108" w:anchor="z376" w:history="1">
        <w:r w:rsidRPr="0017036A">
          <w:rPr>
            <w:rFonts w:ascii="Arial" w:eastAsia="Times New Roman" w:hAnsi="Arial" w:cs="Arial"/>
            <w:color w:val="073A5E"/>
            <w:sz w:val="20"/>
            <w:szCs w:val="20"/>
            <w:u w:val="single"/>
            <w:lang w:eastAsia="ru-RU"/>
          </w:rPr>
          <w:t>ст. 2</w:t>
        </w:r>
      </w:hyperlink>
      <w:r w:rsidRPr="0017036A">
        <w:rPr>
          <w:rFonts w:ascii="Arial" w:eastAsia="Times New Roman" w:hAnsi="Arial" w:cs="Arial"/>
          <w:color w:val="FF0000"/>
          <w:sz w:val="20"/>
          <w:szCs w:val="20"/>
          <w:bdr w:val="none" w:sz="0" w:space="0" w:color="auto" w:frame="1"/>
          <w:lang w:eastAsia="ru-RU"/>
        </w:rPr>
        <w:t>).</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28. Усыновление (удочерение)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целях создания условий для развития и воспитания в семье ребенок, оставшийся без попечения родителей, может быть передан на усыновление (удочерение) в порядке, установленном законодательством Республики Казахстан.</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28-1. Гостевая семья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Дети-сироты и дети, оставшиеся без попечения родителей, находящиеся в организациях всех типов (образовательные, медицинские и другие), могут быть переданы гостевым семьям в периоды, не связанные с образовательным процессом (каникулы, выходные и праздничные дни).</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5 дополнена статьей 28-1 в соответствии с Законом РК от 09.04.2016</w:t>
      </w:r>
      <w:hyperlink r:id="rId109" w:anchor="z101" w:history="1">
        <w:r w:rsidRPr="0017036A">
          <w:rPr>
            <w:rFonts w:ascii="Arial" w:eastAsia="Times New Roman" w:hAnsi="Arial" w:cs="Arial"/>
            <w:color w:val="073A5E"/>
            <w:sz w:val="20"/>
            <w:szCs w:val="20"/>
            <w:u w:val="single"/>
            <w:lang w:eastAsia="ru-RU"/>
          </w:rPr>
          <w:t> № 501-V</w:t>
        </w:r>
      </w:hyperlink>
      <w:r w:rsidRPr="0017036A">
        <w:rPr>
          <w:rFonts w:ascii="Arial" w:eastAsia="Times New Roman" w:hAnsi="Arial" w:cs="Arial"/>
          <w:color w:val="FF0000"/>
          <w:sz w:val="20"/>
          <w:szCs w:val="20"/>
          <w:bdr w:val="none" w:sz="0" w:space="0" w:color="auto" w:frame="1"/>
          <w:lang w:eastAsia="ru-RU"/>
        </w:rPr>
        <w:t> (</w:t>
      </w:r>
      <w:hyperlink r:id="rId110" w:anchor="z134"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17" w:name="z421"/>
      <w:bookmarkEnd w:id="17"/>
      <w:r w:rsidRPr="0017036A">
        <w:rPr>
          <w:rFonts w:ascii="Courier New" w:eastAsia="Times New Roman" w:hAnsi="Courier New" w:cs="Courier New"/>
          <w:b/>
          <w:bCs/>
          <w:color w:val="000000"/>
          <w:spacing w:val="2"/>
          <w:sz w:val="20"/>
          <w:szCs w:val="20"/>
          <w:bdr w:val="none" w:sz="0" w:space="0" w:color="auto" w:frame="1"/>
          <w:lang w:eastAsia="ru-RU"/>
        </w:rPr>
        <w:t>Статья 28-2. Наставничество</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Над детьми-сиротами, детьми, оставшимися без попечения родителей, находящимися в организациях образования для детей-сирот и детей, оставшихся без попечения родителей, достигшими десятилетнего возраста, может быть закреплен наставник, осуществляющий наставничество на безвозмездной основе. Порядок организации наставничества определяется уполномоченным органом в области защиты прав детей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Наставник оказывает индивидуальную поддержку и помощь в подготовке к самостоятельной жизни детям-сиротам, детям, оставшимся без попечения родителей, находящимся в организациях образования для детей-сирот и детей, оставшихся без попечения родителей, достигшим десятилетнего возраста.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Наставником не может быть:</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лицо, не имеющее гражданства Республики Казахстан и не достигшее совершеннолетия;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лицо, признанное судом недееспособным или ограниченно дееспособным;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лицо, у которого супруг (супруга) признан (признана) судом недееспособным или ограниченно дееспособным;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лицо, лишенное судом родительских прав или ограниченное судом в родительских правах;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5) лицо, отстраненное от обязанностей опекуна или попечителя за ненадлежащее исполнение возложенных на него законом Республики Казахстан обязанностей;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бывший усыновитель (удочеритель), если усыновление (удочерение) отменено судом по его вине;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лицо, которое по состоянию здоровья не может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 лицо, не имеющее постоянного места жительства;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9) лицо, придерживающееся нетрадиционной сексуальной ориентации;</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w:t>
      </w:r>
      <w:bookmarkStart w:id="18" w:name="z434"/>
      <w:bookmarkEnd w:id="18"/>
      <w:r w:rsidRPr="0017036A">
        <w:rPr>
          <w:rFonts w:ascii="Arial" w:eastAsia="Times New Roman" w:hAnsi="Arial" w:cs="Arial"/>
          <w:color w:val="FF0000"/>
          <w:sz w:val="20"/>
          <w:szCs w:val="20"/>
          <w:lang w:eastAsia="ru-RU"/>
        </w:rPr>
        <w:t>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Подпункт 10) предусматривается в редакции Закона РК от 04.12.2025 </w:t>
      </w:r>
      <w:hyperlink r:id="rId111" w:anchor="z253" w:history="1">
        <w:r w:rsidRPr="0017036A">
          <w:rPr>
            <w:rFonts w:ascii="Arial" w:eastAsia="Times New Roman" w:hAnsi="Arial" w:cs="Arial"/>
            <w:color w:val="073A5E"/>
            <w:sz w:val="20"/>
            <w:szCs w:val="20"/>
            <w:u w:val="single"/>
            <w:lang w:eastAsia="ru-RU"/>
          </w:rPr>
          <w:t>№ 236-VIII</w:t>
        </w:r>
      </w:hyperlink>
      <w:r w:rsidRPr="0017036A">
        <w:rPr>
          <w:rFonts w:ascii="Arial" w:eastAsia="Times New Roman" w:hAnsi="Arial" w:cs="Arial"/>
          <w:color w:val="FF0000"/>
          <w:sz w:val="20"/>
          <w:szCs w:val="20"/>
          <w:lang w:eastAsia="ru-RU"/>
        </w:rPr>
        <w:t> (</w:t>
      </w:r>
      <w:hyperlink r:id="rId112" w:anchor="z562"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10) лицо, имеющее непогашенную или неснятую судимость за совершение умышленного преступления на момент назначения наставником;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11) лицо, которое на момент установления наставничества не имеет дохода, обеспечивающего ему прожиточный минимум, установленный законодательством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w:t>
      </w:r>
      <w:bookmarkStart w:id="19" w:name="z436"/>
      <w:bookmarkEnd w:id="19"/>
      <w:r w:rsidRPr="0017036A">
        <w:rPr>
          <w:rFonts w:ascii="Arial" w:eastAsia="Times New Roman" w:hAnsi="Arial" w:cs="Arial"/>
          <w:color w:val="FF0000"/>
          <w:sz w:val="20"/>
          <w:szCs w:val="20"/>
          <w:lang w:eastAsia="ru-RU"/>
        </w:rPr>
        <w:t>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Подпункт 12) предусматривается в редакции Закона РК от 04.12.2025 </w:t>
      </w:r>
      <w:hyperlink r:id="rId113" w:anchor="z255" w:history="1">
        <w:r w:rsidRPr="0017036A">
          <w:rPr>
            <w:rFonts w:ascii="Arial" w:eastAsia="Times New Roman" w:hAnsi="Arial" w:cs="Arial"/>
            <w:color w:val="073A5E"/>
            <w:sz w:val="20"/>
            <w:szCs w:val="20"/>
            <w:u w:val="single"/>
            <w:lang w:eastAsia="ru-RU"/>
          </w:rPr>
          <w:t>№ 236-VIII</w:t>
        </w:r>
      </w:hyperlink>
      <w:r w:rsidRPr="0017036A">
        <w:rPr>
          <w:rFonts w:ascii="Arial" w:eastAsia="Times New Roman" w:hAnsi="Arial" w:cs="Arial"/>
          <w:color w:val="FF0000"/>
          <w:sz w:val="20"/>
          <w:szCs w:val="20"/>
          <w:lang w:eastAsia="ru-RU"/>
        </w:rPr>
        <w:t> (</w:t>
      </w:r>
      <w:hyperlink r:id="rId114" w:anchor="z562"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12) лицо, состоящее на учете в наркологическом или психоневрологическом диспансерах;</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w:t>
      </w:r>
      <w:bookmarkStart w:id="20" w:name="z437"/>
      <w:bookmarkEnd w:id="20"/>
      <w:r w:rsidRPr="0017036A">
        <w:rPr>
          <w:rFonts w:ascii="Arial" w:eastAsia="Times New Roman" w:hAnsi="Arial" w:cs="Arial"/>
          <w:color w:val="FF0000"/>
          <w:sz w:val="20"/>
          <w:szCs w:val="20"/>
          <w:lang w:eastAsia="ru-RU"/>
        </w:rPr>
        <w:t>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Подпункт 13) предусматривается исключить Законом РК от 04.12.2025 </w:t>
      </w:r>
      <w:hyperlink r:id="rId115" w:anchor="z257" w:history="1">
        <w:r w:rsidRPr="0017036A">
          <w:rPr>
            <w:rFonts w:ascii="Arial" w:eastAsia="Times New Roman" w:hAnsi="Arial" w:cs="Arial"/>
            <w:color w:val="073A5E"/>
            <w:sz w:val="20"/>
            <w:szCs w:val="20"/>
            <w:u w:val="single"/>
            <w:lang w:eastAsia="ru-RU"/>
          </w:rPr>
          <w:t>№ 236-VIII</w:t>
        </w:r>
      </w:hyperlink>
      <w:r w:rsidRPr="0017036A">
        <w:rPr>
          <w:rFonts w:ascii="Arial" w:eastAsia="Times New Roman" w:hAnsi="Arial" w:cs="Arial"/>
          <w:color w:val="FF0000"/>
          <w:sz w:val="20"/>
          <w:szCs w:val="20"/>
          <w:lang w:eastAsia="ru-RU"/>
        </w:rPr>
        <w:t> (</w:t>
      </w:r>
      <w:hyperlink r:id="rId116" w:anchor="z562"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13) лицо, имеющее или имевшее судимость, подвергающееся или подвергавшееся уголовному преследованию (за исключением лиц, уголовное преследование в отношении которых прекращено на основании подпунктов 1) и 2) части первой </w:t>
      </w:r>
      <w:hyperlink r:id="rId117" w:anchor="z208" w:history="1">
        <w:r w:rsidRPr="0017036A">
          <w:rPr>
            <w:rFonts w:ascii="Courier New" w:eastAsia="Times New Roman" w:hAnsi="Courier New" w:cs="Courier New"/>
            <w:color w:val="073A5E"/>
            <w:spacing w:val="2"/>
            <w:sz w:val="20"/>
            <w:szCs w:val="20"/>
            <w:u w:val="single"/>
            <w:lang w:eastAsia="ru-RU"/>
          </w:rPr>
          <w:t>статьи 35</w:t>
        </w:r>
      </w:hyperlink>
      <w:r w:rsidRPr="0017036A">
        <w:rPr>
          <w:rFonts w:ascii="Courier New" w:eastAsia="Times New Roman" w:hAnsi="Courier New" w:cs="Courier New"/>
          <w:color w:val="000000"/>
          <w:spacing w:val="2"/>
          <w:sz w:val="20"/>
          <w:szCs w:val="20"/>
          <w:lang w:eastAsia="ru-RU"/>
        </w:rPr>
        <w:t>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14) лицо, не прошедшее обучение по наставничеству.</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lastRenderedPageBreak/>
        <w:t>      </w:t>
      </w:r>
      <w:bookmarkStart w:id="21" w:name="z438"/>
      <w:bookmarkEnd w:id="21"/>
      <w:r w:rsidRPr="0017036A">
        <w:rPr>
          <w:rFonts w:ascii="Arial" w:eastAsia="Times New Roman" w:hAnsi="Arial" w:cs="Arial"/>
          <w:color w:val="FF0000"/>
          <w:sz w:val="20"/>
          <w:szCs w:val="20"/>
          <w:lang w:eastAsia="ru-RU"/>
        </w:rPr>
        <w:t>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В часть вторую пункта 3 предусматривается изменение Законом РК от 04.12.2025 </w:t>
      </w:r>
      <w:hyperlink r:id="rId118" w:anchor="z258" w:history="1">
        <w:r w:rsidRPr="0017036A">
          <w:rPr>
            <w:rFonts w:ascii="Arial" w:eastAsia="Times New Roman" w:hAnsi="Arial" w:cs="Arial"/>
            <w:color w:val="073A5E"/>
            <w:sz w:val="20"/>
            <w:szCs w:val="20"/>
            <w:u w:val="single"/>
            <w:lang w:eastAsia="ru-RU"/>
          </w:rPr>
          <w:t>№ 236-VIII</w:t>
        </w:r>
      </w:hyperlink>
      <w:r w:rsidRPr="0017036A">
        <w:rPr>
          <w:rFonts w:ascii="Arial" w:eastAsia="Times New Roman" w:hAnsi="Arial" w:cs="Arial"/>
          <w:color w:val="FF0000"/>
          <w:sz w:val="20"/>
          <w:szCs w:val="20"/>
          <w:lang w:eastAsia="ru-RU"/>
        </w:rPr>
        <w:t> (</w:t>
      </w:r>
      <w:hyperlink r:id="rId119" w:anchor="z562"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Если лицо, назначаемое наставником, состоит в браке (супружестве) либо совместно проживает с иными лицами, на супруга (супругу) либо на совместно проживающих лиц распространяются требования, установленные подпунктами 4) – 6), 10), 12) и 13) части первой настоящего пункта.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Наставник имеет право:</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посещать ребенка по месту его проживания в организациях образования для детей-сирот и детей, оставшихся без попечения родителей, а также с согласия ребенка и руководителя этой организации образования общаться с ребенком вне места его проживания на условиях, определенных договором о наставничестве;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в периоды, не связанные с образовательным процессом (каникулы, выходные и праздничные дни), предоставлять ребенку помощь в получении дополнительных образовательных, воспитательных и медицинских услуг.</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Наставник не вправе: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вывозить ребенка за пределы территории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при общении с ребенком вне места его проживания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его в органы внутренних дел;</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нарушать иные условия договора о наставничестве.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Наставник обязан: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нести ответственность за жизнь и здоровье ребенка в период пребывания с ним;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незамедлительно информировать органы, осуществляющие функции по опеке или попечительству, или организацию образования для детей-сирот и детей, оставшихся без попечения родителей, в которой находится ребенок, о возникновении ситуации, угрожающей жизни и (или) здоровью ребенка, его заболевании, получении им травмы, помещении ребенка в медицинскую организацию для оказания медицинской помощи или доставлении его в органы внутренних дел;</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соблюдать иные условия договора о наставничестве.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7. Обучение лиц, желающих стать наставниками, осуществляется организациями по наставничеству, а также организациями образования для детей-сирот и детей, оставшихся без попечения родителей, за счет средств указанных организаций.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Требования к содержанию программы обучения, порядок организации обучения лиц, желающих стать наставниками, и форма сертификата о прохождении такого обучения утверждаются уполномоченным органом в области защиты прав детей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 Орган, осуществляющий функции по опеке или попечительству, заключает договор о наставничестве с организацией по наставничеству.</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9. Организация по наставничеству вправе: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получать информацию в объеме, определенном уполномоченным органом в области защиты прав детей Республики Казахстан, о детях-сиротах, детях, оставшихся без попечения родителей, с согласия их законных представителей в порядке, установленном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осуществлять иные права, предусмотренные законами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10. Организация по наставничеству обязана: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оказывать консультативную помощь лицам, желающим стать наставниками;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осуществлять обучение лиц, желающих стать наставниками;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осуществлять подбор наставников для детей-сирот, детей, оставшихся без попечения родителей, находящихся в организациях образования для детей-сирот и детей, оставшихся без попечения родителей, достигших десятилетнего возраста;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оказывать правовую и психологическую помощь наставникам;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представлять ежеквартальный отчет о своей деятельности в орган, осуществляющий функции по опеке или попечительству;</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обеспечивать конфиденциальность персональных данных детей-сирот, детей, оставшихся без попечения родителей, находящихся в организациях образования для детей-сирот и детей, оставшихся без попечения родителей, достигших десятилетнего возраста, а также наставников;</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xml:space="preserve">      7) информировать организацию образования для детей-сирот и детей, оставшихся без попечения родителей, в которой находится ребенок, орган, </w:t>
      </w:r>
      <w:r w:rsidRPr="0017036A">
        <w:rPr>
          <w:rFonts w:ascii="Courier New" w:eastAsia="Times New Roman" w:hAnsi="Courier New" w:cs="Courier New"/>
          <w:color w:val="000000"/>
          <w:spacing w:val="2"/>
          <w:sz w:val="20"/>
          <w:szCs w:val="20"/>
          <w:lang w:eastAsia="ru-RU"/>
        </w:rPr>
        <w:lastRenderedPageBreak/>
        <w:t>осуществляющий функции по опеке или попечительству, органы внутренних дел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над которым осуществляется наставничество;</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 соблюдать иные обязанности, предусмотренные законами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5 дополнена статьей 28-2 в соответствии с Законом РК от 23.02.2024 </w:t>
      </w:r>
      <w:hyperlink r:id="rId120" w:anchor="z25" w:history="1">
        <w:r w:rsidRPr="0017036A">
          <w:rPr>
            <w:rFonts w:ascii="Arial" w:eastAsia="Times New Roman" w:hAnsi="Arial" w:cs="Arial"/>
            <w:color w:val="073A5E"/>
            <w:sz w:val="20"/>
            <w:szCs w:val="20"/>
            <w:u w:val="single"/>
            <w:lang w:eastAsia="ru-RU"/>
          </w:rPr>
          <w:t>№ 64-VIII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10.02.2025 </w:t>
      </w:r>
      <w:hyperlink r:id="rId121" w:anchor="z8" w:history="1">
        <w:r w:rsidRPr="0017036A">
          <w:rPr>
            <w:rFonts w:ascii="Arial" w:eastAsia="Times New Roman" w:hAnsi="Arial" w:cs="Arial"/>
            <w:color w:val="073A5E"/>
            <w:sz w:val="20"/>
            <w:szCs w:val="20"/>
            <w:u w:val="single"/>
            <w:lang w:eastAsia="ru-RU"/>
          </w:rPr>
          <w:t>№ 163-VIII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29. Содержание и воспитание ребенка в воспитательных, лечебных и иных аналогичных учреждениях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Ребенок, оставшийся без попечения родителей, при невозможности передать его на воспитание в семью подлежит устройству в воспитательное, лечебное или иное аналогичное учреждение.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Алименты, пособия и другие социальные выплаты, причитающиеся ребенку, перечисляются на его банковский счет и выплачиваются в порядке, установленном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Ребенку, находящемуся в воспитательных, лечебных и иных аналогичных учреждениях для детей, оставшихся без попечения родителей, создаются условия, приближенные к семейным. Ребенок имеет право на содержание, воспитание, образование, всестороннее развитие, уважение его чести и достоинства, обеспечение своих интересов, сохранение родного языка, культуры, национальных обычаев и традиций.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Работники воспитательных, лечебных и иных аналогичных учреждений для детей, оставшихся без попечения родителей, совершившие антипедагогические или аморальные действия в отношении ребенка, находящегося в указанных учреждениях, несут ответственность в соответствии с законами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Защита прав и интересов ребенка, находящегося в воспитательных, лечебных и других учреждениях для детей, оставшихся без попечения родителей, содействие в трудоустройстве осуществляются местными исполнительными органами. Детям-сиротам, потерявшим родителей до совершеннолетия, и детям, оставшимся без попечения родителей, предоставляются жилища из государственного жилищного фонда в пользование в соответствии с жилищным законодательством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29 с изменениями, внесенными законами РК от 11.07.2009 </w:t>
      </w:r>
      <w:hyperlink r:id="rId122" w:anchor="z151" w:history="1">
        <w:r w:rsidRPr="0017036A">
          <w:rPr>
            <w:rFonts w:ascii="Arial" w:eastAsia="Times New Roman" w:hAnsi="Arial" w:cs="Arial"/>
            <w:color w:val="073A5E"/>
            <w:sz w:val="20"/>
            <w:szCs w:val="20"/>
            <w:u w:val="single"/>
            <w:lang w:eastAsia="ru-RU"/>
          </w:rPr>
          <w:t>№ 185-IV</w:t>
        </w:r>
      </w:hyperlink>
      <w:r w:rsidRPr="0017036A">
        <w:rPr>
          <w:rFonts w:ascii="Arial" w:eastAsia="Times New Roman" w:hAnsi="Arial" w:cs="Arial"/>
          <w:color w:val="FF0000"/>
          <w:sz w:val="20"/>
          <w:szCs w:val="20"/>
          <w:bdr w:val="none" w:sz="0" w:space="0" w:color="auto" w:frame="1"/>
          <w:lang w:eastAsia="ru-RU"/>
        </w:rPr>
        <w:t> (вводится в действие с 30.08.2009); от 23.11.2010 </w:t>
      </w:r>
      <w:hyperlink r:id="rId123" w:anchor="z92"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xml:space="preserve"> (вводится в действие по истечении десяти </w:t>
      </w:r>
      <w:r w:rsidRPr="0017036A">
        <w:rPr>
          <w:rFonts w:ascii="Arial" w:eastAsia="Times New Roman" w:hAnsi="Arial" w:cs="Arial"/>
          <w:color w:val="FF0000"/>
          <w:sz w:val="20"/>
          <w:szCs w:val="20"/>
          <w:bdr w:val="none" w:sz="0" w:space="0" w:color="auto" w:frame="1"/>
          <w:lang w:eastAsia="ru-RU"/>
        </w:rPr>
        <w:lastRenderedPageBreak/>
        <w:t>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30. Организации, осуществляющие функции по защите прав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В организации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осуществляющие психолого-педагогическое сопровождение семей с риском отказа от ребенка, принимаются дети-сироты и дети, оставшиеся без попечения родителей, от рождения до трех (четырех) лет. Для временного содержания детей в организациях здравоохранения для детей-сирот, детей, оставшихся без попечения родителей, от рождения до трех лет, детей с нарушениями психического и физического развития от рождения до четырех лет, осуществляющих психолого-педагогическое сопровождение семей с риском отказа от ребенка, открываются специальные отделения.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специальные организации образования помещаются дети с девиантным поведением в возрасте от одиннадцати до восемнадцати лет.</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организации образования с особым режимом содержания помещаются дети в возрасте от одиннадцати до восемнадцати лет, нуждающиеся в особых условиях воспитания, обучения и требующие специального педагогического подхода.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организации образования для детей-сирот и детей, оставшихся без попечения родителей, за исключением детской деревни семейного типа, дома юношества и центра адаптации несовершеннолетних, принимаются дети-сироты и дети, оставшиеся без попечения родителей, в возрасте от трех до восемнадцати лет.</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общеобразовательную школу-интернат общего типа принимаются дети-сироты, дети, оставшиеся без попечения родителей, а также дети из малообеспеченных и многодетных семей в возрасте от шести до восемнадцати лет, не имеющие медицинских противопоказаний для содержания в организациях данного типа.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медико-социальное учреждение (организацию) принимаются дети с инвалидностью, нуждающиеся в уходе, медицинском, бытовом обслуживании и социально-трудовой адаптации, в возрасте от четырех до восемнадцати лет.</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детскую деревню семейного типа принимаются дети-сироты и дети, оставшиеся без попечения родителей, в возрасте до восемнадцати лет. Порядок приема и условия содержания детей в детских деревнях семейного типа определяются законодательством Республики Казахстан о детских деревнях семейного типа и домах юношества.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xml:space="preserve">      В Доме юношества на основании решения администрации детской деревни, детского дома, школы-интерната для детей-сирот и детей, оставшихся без </w:t>
      </w:r>
      <w:r w:rsidRPr="0017036A">
        <w:rPr>
          <w:rFonts w:ascii="Courier New" w:eastAsia="Times New Roman" w:hAnsi="Courier New" w:cs="Courier New"/>
          <w:color w:val="000000"/>
          <w:spacing w:val="2"/>
          <w:sz w:val="20"/>
          <w:szCs w:val="20"/>
          <w:lang w:eastAsia="ru-RU"/>
        </w:rPr>
        <w:lastRenderedPageBreak/>
        <w:t>попечения родителей,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Доме юношества, функционирующем как самостоятельное юридическое лицо, на основании решения местных исполнительных органов социальную адаптацию могут проходить воспитанники детских деревень и выпускники детских домов, школ-интернатов для детей-сирот и детей, оставшихся без попечения родителей, в возрасте от шестнадцати до двадцати трех лет, за исключением лиц, имеющих психоневрологические заболевания.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центры адаптации несовершеннолетних принимаются безнадзорные и беспризорные дети в возрасте от трех до восемнадцати лет для установления родителей или других законных представителей и передачи им, дети, оставшиеся без попечения родителей или лиц, их заменяющих, в случае невозможности их своевременного устройства, дети, отобранные при непосредственной угрозе их жизни или здоровью органом опеки и попечительства от родителей (одного из них) или от других лиц, на попечении которых они находятся, дети, направляемые в специальные организации образования, а также дети, нуждающиеся в специальных социальных услугах вследствие жестокого обращения, приведшего к социальной дезадаптации и социальной депривации.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центры поддержки детей, нуждающихся в специальных социальных услугах, принимаются дети, нуждающиеся в специальных социальных услугах, в возрасте от трех до восемнадцати лет.</w:t>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Центры поддержки детей, нуждающихся в специальных социальных услугах, осуществляют комплекс мер, направленных на оказание социальной, правовой, психологической, педагогической помощи семьям, принявшим на воспитание детей, нуждающихся в специальных социальных услугах по основаниям, предусмотренным </w:t>
      </w:r>
      <w:hyperlink r:id="rId124" w:anchor="z1847" w:history="1">
        <w:r w:rsidRPr="0017036A">
          <w:rPr>
            <w:rFonts w:ascii="Courier New" w:eastAsia="Times New Roman" w:hAnsi="Courier New" w:cs="Courier New"/>
            <w:color w:val="073A5E"/>
            <w:spacing w:val="2"/>
            <w:sz w:val="20"/>
            <w:szCs w:val="20"/>
            <w:u w:val="single"/>
            <w:lang w:eastAsia="ru-RU"/>
          </w:rPr>
          <w:t>подпунктами 1)</w:t>
        </w:r>
      </w:hyperlink>
      <w:r w:rsidRPr="0017036A">
        <w:rPr>
          <w:rFonts w:ascii="Courier New" w:eastAsia="Times New Roman" w:hAnsi="Courier New" w:cs="Courier New"/>
          <w:color w:val="000000"/>
          <w:spacing w:val="2"/>
          <w:sz w:val="20"/>
          <w:szCs w:val="20"/>
          <w:lang w:eastAsia="ru-RU"/>
        </w:rPr>
        <w:t>, </w:t>
      </w:r>
      <w:hyperlink r:id="rId125" w:anchor="z1848" w:history="1">
        <w:r w:rsidRPr="0017036A">
          <w:rPr>
            <w:rFonts w:ascii="Courier New" w:eastAsia="Times New Roman" w:hAnsi="Courier New" w:cs="Courier New"/>
            <w:color w:val="073A5E"/>
            <w:spacing w:val="2"/>
            <w:sz w:val="20"/>
            <w:szCs w:val="20"/>
            <w:u w:val="single"/>
            <w:lang w:eastAsia="ru-RU"/>
          </w:rPr>
          <w:t>2)</w:t>
        </w:r>
      </w:hyperlink>
      <w:r w:rsidRPr="0017036A">
        <w:rPr>
          <w:rFonts w:ascii="Courier New" w:eastAsia="Times New Roman" w:hAnsi="Courier New" w:cs="Courier New"/>
          <w:color w:val="000000"/>
          <w:spacing w:val="2"/>
          <w:sz w:val="20"/>
          <w:szCs w:val="20"/>
          <w:lang w:eastAsia="ru-RU"/>
        </w:rPr>
        <w:t>, </w:t>
      </w:r>
      <w:hyperlink r:id="rId126" w:anchor="z1849" w:history="1">
        <w:r w:rsidRPr="0017036A">
          <w:rPr>
            <w:rFonts w:ascii="Courier New" w:eastAsia="Times New Roman" w:hAnsi="Courier New" w:cs="Courier New"/>
            <w:color w:val="073A5E"/>
            <w:spacing w:val="2"/>
            <w:sz w:val="20"/>
            <w:szCs w:val="20"/>
            <w:u w:val="single"/>
            <w:lang w:eastAsia="ru-RU"/>
          </w:rPr>
          <w:t>3)</w:t>
        </w:r>
      </w:hyperlink>
      <w:r w:rsidRPr="0017036A">
        <w:rPr>
          <w:rFonts w:ascii="Courier New" w:eastAsia="Times New Roman" w:hAnsi="Courier New" w:cs="Courier New"/>
          <w:color w:val="000000"/>
          <w:spacing w:val="2"/>
          <w:sz w:val="20"/>
          <w:szCs w:val="20"/>
          <w:lang w:eastAsia="ru-RU"/>
        </w:rPr>
        <w:t> и </w:t>
      </w:r>
      <w:hyperlink r:id="rId127" w:anchor="z1855" w:history="1">
        <w:r w:rsidRPr="0017036A">
          <w:rPr>
            <w:rFonts w:ascii="Courier New" w:eastAsia="Times New Roman" w:hAnsi="Courier New" w:cs="Courier New"/>
            <w:color w:val="073A5E"/>
            <w:spacing w:val="2"/>
            <w:sz w:val="20"/>
            <w:szCs w:val="20"/>
            <w:u w:val="single"/>
            <w:lang w:eastAsia="ru-RU"/>
          </w:rPr>
          <w:t>9)</w:t>
        </w:r>
      </w:hyperlink>
      <w:r w:rsidRPr="0017036A">
        <w:rPr>
          <w:rFonts w:ascii="Courier New" w:eastAsia="Times New Roman" w:hAnsi="Courier New" w:cs="Courier New"/>
          <w:color w:val="000000"/>
          <w:spacing w:val="2"/>
          <w:sz w:val="20"/>
          <w:szCs w:val="20"/>
          <w:lang w:eastAsia="ru-RU"/>
        </w:rPr>
        <w:t> пункта 1 статьи 133 Социального кодекса Республики Казахстан, в соответствии с типовыми правилами деятельности организаций образования для детей-сирот, детей, оставшихся без попечения родителей.</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В часть 13 пункта 1 предусматривается изменение Законом РК от 30.12.2025 </w:t>
      </w:r>
      <w:hyperlink r:id="rId128" w:anchor="z128" w:history="1">
        <w:r w:rsidRPr="0017036A">
          <w:rPr>
            <w:rFonts w:ascii="Arial" w:eastAsia="Times New Roman" w:hAnsi="Arial" w:cs="Arial"/>
            <w:color w:val="073A5E"/>
            <w:sz w:val="20"/>
            <w:szCs w:val="20"/>
            <w:u w:val="single"/>
            <w:lang w:eastAsia="ru-RU"/>
          </w:rPr>
          <w:t>№ 246-VIII</w:t>
        </w:r>
      </w:hyperlink>
      <w:r w:rsidRPr="0017036A">
        <w:rPr>
          <w:rFonts w:ascii="Arial" w:eastAsia="Times New Roman" w:hAnsi="Arial" w:cs="Arial"/>
          <w:color w:val="FF0000"/>
          <w:sz w:val="20"/>
          <w:szCs w:val="20"/>
          <w:lang w:eastAsia="ru-RU"/>
        </w:rPr>
        <w:t> (</w:t>
      </w:r>
      <w:hyperlink r:id="rId129" w:anchor="z230"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организации по оказанию помощи, созданные в соответствии с Законом Республики Казахстан "О профилактике бытового насилия", принимаются дети, нуждающиеся в специальных социальных услугах вследствие жестокого обращения, приведшего к социальной дезадаптации и социальной депривации.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Условия приема и содержания детей в организациях, осуществляющих функции по защите прав ребенка, в части, не установленной настоящим Законом, определяются положением об этих организациях, утвержденным органом, уполномоченным Правительством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3. На правоотношения, связанные с приобретением товаров и услуг организациями, осуществляющими функции по защите прав ребенка, не распространяется законодательство Республики Казахстан о государственных закупках.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Правила приобретения товаров и услуг организаций, осуществляющих функции по защите прав ребенка, определяются уполномоченным органом в области защиты прав детей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30 с изменениями, внесенными законами РК от 29.12.2010 </w:t>
      </w:r>
      <w:hyperlink r:id="rId130" w:anchor="z188" w:history="1">
        <w:r w:rsidRPr="0017036A">
          <w:rPr>
            <w:rFonts w:ascii="Arial" w:eastAsia="Times New Roman" w:hAnsi="Arial" w:cs="Arial"/>
            <w:color w:val="073A5E"/>
            <w:sz w:val="20"/>
            <w:szCs w:val="20"/>
            <w:u w:val="single"/>
            <w:lang w:eastAsia="ru-RU"/>
          </w:rPr>
          <w:t>№ 372-IV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26.12.2011 </w:t>
      </w:r>
      <w:hyperlink r:id="rId131" w:anchor="z80" w:history="1">
        <w:r w:rsidRPr="0017036A">
          <w:rPr>
            <w:rFonts w:ascii="Arial" w:eastAsia="Times New Roman" w:hAnsi="Arial" w:cs="Arial"/>
            <w:color w:val="073A5E"/>
            <w:sz w:val="20"/>
            <w:szCs w:val="20"/>
            <w:u w:val="single"/>
            <w:lang w:eastAsia="ru-RU"/>
          </w:rPr>
          <w:t>№ 517-IV</w:t>
        </w:r>
      </w:hyperlink>
      <w:r w:rsidRPr="0017036A">
        <w:rPr>
          <w:rFonts w:ascii="Arial" w:eastAsia="Times New Roman" w:hAnsi="Arial" w:cs="Arial"/>
          <w:color w:val="FF0000"/>
          <w:sz w:val="20"/>
          <w:szCs w:val="20"/>
          <w:bdr w:val="none" w:sz="0" w:space="0" w:color="auto" w:frame="1"/>
          <w:lang w:eastAsia="ru-RU"/>
        </w:rPr>
        <w:t> (вводится в действие со дня его первого официального опубликования); от 18.02.2014 </w:t>
      </w:r>
      <w:hyperlink r:id="rId132" w:anchor="z10" w:history="1">
        <w:r w:rsidRPr="0017036A">
          <w:rPr>
            <w:rFonts w:ascii="Arial" w:eastAsia="Times New Roman" w:hAnsi="Arial" w:cs="Arial"/>
            <w:color w:val="073A5E"/>
            <w:sz w:val="20"/>
            <w:szCs w:val="20"/>
            <w:u w:val="single"/>
            <w:lang w:eastAsia="ru-RU"/>
          </w:rPr>
          <w:t>№ 175-V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04.12.2015</w:t>
      </w:r>
      <w:hyperlink r:id="rId133" w:anchor="z45" w:history="1">
        <w:r w:rsidRPr="0017036A">
          <w:rPr>
            <w:rFonts w:ascii="Arial" w:eastAsia="Times New Roman" w:hAnsi="Arial" w:cs="Arial"/>
            <w:color w:val="073A5E"/>
            <w:sz w:val="20"/>
            <w:szCs w:val="20"/>
            <w:u w:val="single"/>
            <w:lang w:eastAsia="ru-RU"/>
          </w:rPr>
          <w:t> № 435-V</w:t>
        </w:r>
      </w:hyperlink>
      <w:r w:rsidRPr="0017036A">
        <w:rPr>
          <w:rFonts w:ascii="Arial" w:eastAsia="Times New Roman" w:hAnsi="Arial" w:cs="Arial"/>
          <w:color w:val="FF0000"/>
          <w:sz w:val="20"/>
          <w:szCs w:val="20"/>
          <w:bdr w:val="none" w:sz="0" w:space="0" w:color="auto" w:frame="1"/>
          <w:lang w:eastAsia="ru-RU"/>
        </w:rPr>
        <w:t> (вводится в действие с 01.01.2016); от 09.04.2016</w:t>
      </w:r>
      <w:hyperlink r:id="rId134" w:anchor="z102" w:history="1">
        <w:r w:rsidRPr="0017036A">
          <w:rPr>
            <w:rFonts w:ascii="Arial" w:eastAsia="Times New Roman" w:hAnsi="Arial" w:cs="Arial"/>
            <w:color w:val="073A5E"/>
            <w:sz w:val="20"/>
            <w:szCs w:val="20"/>
            <w:u w:val="single"/>
            <w:lang w:eastAsia="ru-RU"/>
          </w:rPr>
          <w:t> № 501-V</w:t>
        </w:r>
      </w:hyperlink>
      <w:r w:rsidRPr="0017036A">
        <w:rPr>
          <w:rFonts w:ascii="Arial" w:eastAsia="Times New Roman" w:hAnsi="Arial" w:cs="Arial"/>
          <w:color w:val="FF0000"/>
          <w:sz w:val="20"/>
          <w:szCs w:val="20"/>
          <w:bdr w:val="none" w:sz="0" w:space="0" w:color="auto" w:frame="1"/>
          <w:lang w:eastAsia="ru-RU"/>
        </w:rPr>
        <w:t> (</w:t>
      </w:r>
      <w:hyperlink r:id="rId135" w:anchor="z134"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bdr w:val="none" w:sz="0" w:space="0" w:color="auto" w:frame="1"/>
          <w:lang w:eastAsia="ru-RU"/>
        </w:rPr>
        <w:t> в действие по истечении десяти календарных дней после дня его первого официального опубликования); от 01.04.2019 </w:t>
      </w:r>
      <w:hyperlink r:id="rId136" w:anchor="z121" w:history="1">
        <w:r w:rsidRPr="0017036A">
          <w:rPr>
            <w:rFonts w:ascii="Arial" w:eastAsia="Times New Roman" w:hAnsi="Arial" w:cs="Arial"/>
            <w:color w:val="073A5E"/>
            <w:sz w:val="20"/>
            <w:szCs w:val="20"/>
            <w:u w:val="single"/>
            <w:lang w:eastAsia="ru-RU"/>
          </w:rPr>
          <w:t>№ 240-VI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03.05.2022 </w:t>
      </w:r>
      <w:hyperlink r:id="rId137" w:anchor="z33" w:history="1">
        <w:r w:rsidRPr="0017036A">
          <w:rPr>
            <w:rFonts w:ascii="Arial" w:eastAsia="Times New Roman" w:hAnsi="Arial" w:cs="Arial"/>
            <w:color w:val="073A5E"/>
            <w:sz w:val="20"/>
            <w:szCs w:val="20"/>
            <w:u w:val="single"/>
            <w:lang w:eastAsia="ru-RU"/>
          </w:rPr>
          <w:t>№ 118-VII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27.06.2022 </w:t>
      </w:r>
      <w:hyperlink r:id="rId138" w:anchor="z333" w:history="1">
        <w:r w:rsidRPr="0017036A">
          <w:rPr>
            <w:rFonts w:ascii="Arial" w:eastAsia="Times New Roman" w:hAnsi="Arial" w:cs="Arial"/>
            <w:color w:val="073A5E"/>
            <w:sz w:val="20"/>
            <w:szCs w:val="20"/>
            <w:u w:val="single"/>
            <w:lang w:eastAsia="ru-RU"/>
          </w:rPr>
          <w:t>№ 129-VII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20.04.2023 </w:t>
      </w:r>
      <w:hyperlink r:id="rId139" w:anchor="z7" w:history="1">
        <w:r w:rsidRPr="0017036A">
          <w:rPr>
            <w:rFonts w:ascii="Arial" w:eastAsia="Times New Roman" w:hAnsi="Arial" w:cs="Arial"/>
            <w:color w:val="073A5E"/>
            <w:sz w:val="20"/>
            <w:szCs w:val="20"/>
            <w:u w:val="single"/>
            <w:lang w:eastAsia="ru-RU"/>
          </w:rPr>
          <w:t>№ 226-VII</w:t>
        </w:r>
      </w:hyperlink>
      <w:r w:rsidRPr="0017036A">
        <w:rPr>
          <w:rFonts w:ascii="Arial" w:eastAsia="Times New Roman" w:hAnsi="Arial" w:cs="Arial"/>
          <w:color w:val="FF0000"/>
          <w:sz w:val="20"/>
          <w:szCs w:val="20"/>
          <w:bdr w:val="none" w:sz="0" w:space="0" w:color="auto" w:frame="1"/>
          <w:lang w:eastAsia="ru-RU"/>
        </w:rPr>
        <w:t> (вводится в действие с 01.07.2023); от 30.12.2024 </w:t>
      </w:r>
      <w:hyperlink r:id="rId140" w:anchor="z200" w:history="1">
        <w:r w:rsidRPr="0017036A">
          <w:rPr>
            <w:rFonts w:ascii="Arial" w:eastAsia="Times New Roman" w:hAnsi="Arial" w:cs="Arial"/>
            <w:color w:val="073A5E"/>
            <w:sz w:val="20"/>
            <w:szCs w:val="20"/>
            <w:u w:val="single"/>
            <w:lang w:eastAsia="ru-RU"/>
          </w:rPr>
          <w:t>№ 148-VIII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Глава 6. Права ребенка с инвалидностью</w:t>
      </w:r>
    </w:p>
    <w:p w:rsidR="0017036A" w:rsidRPr="0017036A" w:rsidRDefault="0017036A" w:rsidP="0017036A">
      <w:pPr>
        <w:spacing w:after="0" w:line="285" w:lineRule="atLeast"/>
        <w:textAlignment w:val="baseline"/>
        <w:rPr>
          <w:rFonts w:ascii="Courier New" w:eastAsia="Times New Roman" w:hAnsi="Courier New" w:cs="Courier New"/>
          <w:color w:val="FF0000"/>
          <w:spacing w:val="2"/>
          <w:sz w:val="20"/>
          <w:szCs w:val="20"/>
          <w:lang w:eastAsia="ru-RU"/>
        </w:rPr>
      </w:pPr>
      <w:r w:rsidRPr="0017036A">
        <w:rPr>
          <w:rFonts w:ascii="Courier New" w:eastAsia="Times New Roman" w:hAnsi="Courier New" w:cs="Courier New"/>
          <w:color w:val="FF0000"/>
          <w:spacing w:val="2"/>
          <w:sz w:val="20"/>
          <w:szCs w:val="20"/>
          <w:lang w:eastAsia="ru-RU"/>
        </w:rPr>
        <w:t>      Сноска. Глава 6 – в редакции Закона РК от 27.06.2022 </w:t>
      </w:r>
      <w:hyperlink r:id="rId141" w:anchor="z336" w:history="1">
        <w:r w:rsidRPr="0017036A">
          <w:rPr>
            <w:rFonts w:ascii="Courier New" w:eastAsia="Times New Roman" w:hAnsi="Courier New" w:cs="Courier New"/>
            <w:color w:val="073A5E"/>
            <w:spacing w:val="2"/>
            <w:sz w:val="20"/>
            <w:szCs w:val="20"/>
            <w:u w:val="single"/>
            <w:lang w:eastAsia="ru-RU"/>
          </w:rPr>
          <w:t>№ 129-VII</w:t>
        </w:r>
      </w:hyperlink>
      <w:r w:rsidRPr="0017036A">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31. Права ребенка с инвалидностью на полноценную жизнь</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Ребенок с инвалидностью имеет равные со здоровыми детьми права на полноценную жизнь в условиях, обеспечивающих его достоинство, способствующих активному включению в жизнь общества.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Ребенок с инвалидностью вправе получить образование, соответствующее его физическим, умственным способностям и желаниям, выбрать род деятельности и профессию, участвовать в творческой и общественной деятельности.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Дети с инвалидностью, включая детей с недостатками умственного или физического развития, имеют право на получение медико-социальной помощи согласно индивидуальному плану развития ребенка, составленному под руководством родителей (законных представителей), а также социального работника и других специалистов в соответствии с индивидуальными требованиями ребенка и семьи.</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32. Государственные гарантии в сфере занятости ребенка с инвалидностью</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1. Государственные органы и органы местного самоуправления обязаны создавать необходимые условия для обучения, профессиональной подготовки, подбора подходящей работы и трудоустройства ребенка с инвалидностью с учетом его состояния здоровья, потребностей и возможностей.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Законами Республики Казахстан могут быть установлены льготы для физических и юридических лиц, осуществляющих деятельность по обеспечению занятости детей с инвалидностью, организации их профессиональной подготовки и переподготовки.</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33. Государственная помощь для детей с инвалидностью</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Государство осуществляет комплекс медицинских, правовых, социально-экономических мер, направленных на поддержку детей с инвалидностью.</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Государственная помощь, оказываемая детям с инвалидностью, устанавливается законами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Родители и другие законные представители, воспитывающие ребенка с инвалидностью и осуществляющие уход за ним, имеют право на получение государственной помощи.</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Глава 7. Ребенок и общество</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34. Приобщение к национальной и мировой культуре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Государство обеспечивает детям возможность приобщения к истории, традициям и духовным ценностям народа Казахстана и достижениям мировой культуры.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Государство поощряет создание организации для развития творческих и научных способностей детей, выпуск кино- и видеофильмов, теле- и радиопередач, издание детских газет, журналов и книг, обеспечивает их доступность в порядке, установленном законодательством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В пункт 3 предусматривается изменение Законом РК от 30.12.2025 </w:t>
      </w:r>
      <w:hyperlink r:id="rId142" w:anchor="z99" w:history="1">
        <w:r w:rsidRPr="0017036A">
          <w:rPr>
            <w:rFonts w:ascii="Arial" w:eastAsia="Times New Roman" w:hAnsi="Arial" w:cs="Arial"/>
            <w:color w:val="073A5E"/>
            <w:sz w:val="20"/>
            <w:szCs w:val="20"/>
            <w:u w:val="single"/>
            <w:lang w:eastAsia="ru-RU"/>
          </w:rPr>
          <w:t>№ 248-VIII</w:t>
        </w:r>
      </w:hyperlink>
      <w:r w:rsidRPr="0017036A">
        <w:rPr>
          <w:rFonts w:ascii="Arial" w:eastAsia="Times New Roman" w:hAnsi="Arial" w:cs="Arial"/>
          <w:color w:val="FF0000"/>
          <w:sz w:val="20"/>
          <w:szCs w:val="20"/>
          <w:lang w:eastAsia="ru-RU"/>
        </w:rPr>
        <w:t> (вводится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Использование масс-медиа, литературы, зрелищных и других мероприятий, распространяющих порнографию, культ жестокости и насилия, оскорбляющих человеческое достоинство, оказывающих вредное воздействие на детей и способствующих совершению правонарушений, преследуется по закону.</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34 с изменением, внесенным Законом РК от 19.06.2024 </w:t>
      </w:r>
      <w:hyperlink r:id="rId143" w:anchor="z51" w:history="1">
        <w:r w:rsidRPr="0017036A">
          <w:rPr>
            <w:rFonts w:ascii="Arial" w:eastAsia="Times New Roman" w:hAnsi="Arial" w:cs="Arial"/>
            <w:color w:val="073A5E"/>
            <w:sz w:val="20"/>
            <w:szCs w:val="20"/>
            <w:u w:val="single"/>
            <w:lang w:eastAsia="ru-RU"/>
          </w:rPr>
          <w:t>№ 94-VIII</w:t>
        </w:r>
      </w:hyperlink>
      <w:r w:rsidRPr="0017036A">
        <w:rPr>
          <w:rFonts w:ascii="Arial" w:eastAsia="Times New Roman" w:hAnsi="Arial" w:cs="Arial"/>
          <w:color w:val="FF0000"/>
          <w:sz w:val="20"/>
          <w:szCs w:val="20"/>
          <w:bdr w:val="none" w:sz="0" w:space="0" w:color="auto" w:frame="1"/>
          <w:lang w:eastAsia="ru-RU"/>
        </w:rPr>
        <w:t xml:space="preserve"> (вводится в действие по истечении шестидесяти календарных дней после дня его первого официального </w:t>
      </w:r>
      <w:r w:rsidRPr="0017036A">
        <w:rPr>
          <w:rFonts w:ascii="Arial" w:eastAsia="Times New Roman" w:hAnsi="Arial" w:cs="Arial"/>
          <w:color w:val="FF0000"/>
          <w:sz w:val="20"/>
          <w:szCs w:val="20"/>
          <w:bdr w:val="none" w:sz="0" w:space="0" w:color="auto" w:frame="1"/>
          <w:lang w:eastAsia="ru-RU"/>
        </w:rPr>
        <w:lastRenderedPageBreak/>
        <w:t>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35. Ребенок и религия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Государство гарантирует невмешательство в воспитание ребенка, основанное на религиозном мировоззрении родителей или лиц, их заменяющих, соблюдение традиций и совершение за пределами организаций образования, воспитательных, лечебных и иных аналогичных учреждений религиозных обрядов с участием ребенка, за исключением случаев, когда указанные действия угрожают жизни и здоровью ребенка, нарушают его права и ограничивают ответственность.</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В отношении детей, не достигших совершеннолетнего возраста, религиозные обряды совершаются с согласия родителей или лиц, их заменяющих.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Не допускаются принудительные меры по привлечению детей к религии.</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36. Защита ребенка от отрицательного воздействия социальной среды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Государственные органы, физические и юридические лица обязаны защищать ребенка от отрицательного воздействия социальной среды, информации, пропаганды и агитации, причиняющих вред его здоровью, нравственному и духовному развитию.</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Пропаганду здорового образа жизни и правовое просвещение детей государство признает одним из приоритетных направлений своей политики.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Ребенку, перенесшему физическую или психологическую травму вследствие уголовного правонарушения, насилия или иного незаконного деяния, должна быть оказана необходимая помощь в восстановлении здоровья и социальной адаптации.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Запрещается нахождение ребенка, а равно допуск его без сопровождения законных представителей в развлекательные заведения в ночное время (с 22 до 6 часов утра).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Запрещается нахождение ребенка без сопровождения законных представителей вне жилища с 23 до 6 часов утра.</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36 с изменениями, внесенными законами РК от 10.07.2009 </w:t>
      </w:r>
      <w:hyperlink r:id="rId144" w:anchor="z26" w:history="1">
        <w:r w:rsidRPr="0017036A">
          <w:rPr>
            <w:rFonts w:ascii="Arial" w:eastAsia="Times New Roman" w:hAnsi="Arial" w:cs="Arial"/>
            <w:color w:val="073A5E"/>
            <w:sz w:val="20"/>
            <w:szCs w:val="20"/>
            <w:u w:val="single"/>
            <w:lang w:eastAsia="ru-RU"/>
          </w:rPr>
          <w:t>№ 176-IV</w:t>
        </w:r>
      </w:hyperlink>
      <w:r w:rsidRPr="0017036A">
        <w:rPr>
          <w:rFonts w:ascii="Arial" w:eastAsia="Times New Roman" w:hAnsi="Arial" w:cs="Arial"/>
          <w:color w:val="FF0000"/>
          <w:sz w:val="20"/>
          <w:szCs w:val="20"/>
          <w:bdr w:val="none" w:sz="0" w:space="0" w:color="auto" w:frame="1"/>
          <w:lang w:eastAsia="ru-RU"/>
        </w:rPr>
        <w:t> (порядок введения в действие см. </w:t>
      </w:r>
      <w:hyperlink r:id="rId145" w:anchor="z42" w:history="1">
        <w:r w:rsidRPr="0017036A">
          <w:rPr>
            <w:rFonts w:ascii="Arial" w:eastAsia="Times New Roman" w:hAnsi="Arial" w:cs="Arial"/>
            <w:color w:val="073A5E"/>
            <w:sz w:val="20"/>
            <w:szCs w:val="20"/>
            <w:u w:val="single"/>
            <w:lang w:eastAsia="ru-RU"/>
          </w:rPr>
          <w:t>ст.2</w:t>
        </w:r>
      </w:hyperlink>
      <w:r w:rsidRPr="0017036A">
        <w:rPr>
          <w:rFonts w:ascii="Arial" w:eastAsia="Times New Roman" w:hAnsi="Arial" w:cs="Arial"/>
          <w:color w:val="FF0000"/>
          <w:sz w:val="20"/>
          <w:szCs w:val="20"/>
          <w:bdr w:val="none" w:sz="0" w:space="0" w:color="auto" w:frame="1"/>
          <w:lang w:eastAsia="ru-RU"/>
        </w:rPr>
        <w:t>); от 29.12.2010 </w:t>
      </w:r>
      <w:hyperlink r:id="rId146" w:anchor="z189" w:history="1">
        <w:r w:rsidRPr="0017036A">
          <w:rPr>
            <w:rFonts w:ascii="Arial" w:eastAsia="Times New Roman" w:hAnsi="Arial" w:cs="Arial"/>
            <w:color w:val="073A5E"/>
            <w:sz w:val="20"/>
            <w:szCs w:val="20"/>
            <w:u w:val="single"/>
            <w:lang w:eastAsia="ru-RU"/>
          </w:rPr>
          <w:t>№ 372-IV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03.07.2014</w:t>
      </w:r>
      <w:hyperlink r:id="rId147" w:anchor="z163" w:history="1">
        <w:r w:rsidRPr="0017036A">
          <w:rPr>
            <w:rFonts w:ascii="Arial" w:eastAsia="Times New Roman" w:hAnsi="Arial" w:cs="Arial"/>
            <w:color w:val="073A5E"/>
            <w:sz w:val="20"/>
            <w:szCs w:val="20"/>
            <w:u w:val="single"/>
            <w:lang w:eastAsia="ru-RU"/>
          </w:rPr>
          <w:t> № 227-V</w:t>
        </w:r>
      </w:hyperlink>
      <w:r w:rsidRPr="0017036A">
        <w:rPr>
          <w:rFonts w:ascii="Arial" w:eastAsia="Times New Roman" w:hAnsi="Arial" w:cs="Arial"/>
          <w:color w:val="FF0000"/>
          <w:sz w:val="20"/>
          <w:szCs w:val="20"/>
          <w:bdr w:val="none" w:sz="0" w:space="0" w:color="auto" w:frame="1"/>
          <w:lang w:eastAsia="ru-RU"/>
        </w:rPr>
        <w:t> (вводится в действие с 01.01.2015).</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37. Защита ребенка от вредного воздействия алкогольной продукции и табачных изделий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1. Родители, другие законные представители ребенка, государственные органы, а также организации, осуществляющие функции воспитания и образования ребенка, обязаны пропагандировать здоровый образ жизни и вред алкогольной продукции и табачных изделий.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Запрещается продажа ребенку алкогольной продукции, табака и табачных изделий.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Запрещается использование детского труда в производстве или реализации алкогольной продукции и табачных изделий.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Запрещаются курение табачных изделий, продажа табачных изделий в торговых организациях, реализующих детские товары, и в учреждениях культуры, а также во время проведения мероприятий для детей.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Запрещаются хранение и реализация алкогольной продукции в зданиях и на территориях организаций здравоохранения, образования, физкультурно-оздоровительных, спортивных и спортивно-технических сооружений, культурно-досуговых организаций.</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37 с изменениями, внесенными Законом РК от 18.06.2014</w:t>
      </w:r>
      <w:hyperlink r:id="rId148" w:anchor="z85" w:history="1">
        <w:r w:rsidRPr="0017036A">
          <w:rPr>
            <w:rFonts w:ascii="Arial" w:eastAsia="Times New Roman" w:hAnsi="Arial" w:cs="Arial"/>
            <w:color w:val="073A5E"/>
            <w:sz w:val="20"/>
            <w:szCs w:val="20"/>
            <w:u w:val="single"/>
            <w:lang w:eastAsia="ru-RU"/>
          </w:rPr>
          <w:t> № 210-V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двадцати одного календарного дня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38. Защита ребенка от психоактивных веществ, сильнодействующих или ядовитых веществ</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Ребенок должен быть защищен от немедицинского употребления психоактивных веществ, сильнодействующих или ядовитых веществ, от их изготовления, продажи или иного распространения.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За склонение ребенка к немедицинскому употреблению психоактивных веществ применяются меры ответственности, установленные законами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38 в редакции Закона РК от 07.07.2020 </w:t>
      </w:r>
      <w:hyperlink r:id="rId149" w:anchor="z407" w:history="1">
        <w:r w:rsidRPr="0017036A">
          <w:rPr>
            <w:rFonts w:ascii="Arial" w:eastAsia="Times New Roman" w:hAnsi="Arial" w:cs="Arial"/>
            <w:color w:val="073A5E"/>
            <w:sz w:val="20"/>
            <w:szCs w:val="20"/>
            <w:u w:val="single"/>
            <w:lang w:eastAsia="ru-RU"/>
          </w:rPr>
          <w:t>№ 361-VI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39. Защита детей от информации, причиняющей вред их здоровью и развитию</w:t>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FF0000"/>
          <w:spacing w:val="2"/>
          <w:sz w:val="20"/>
          <w:szCs w:val="20"/>
          <w:bdr w:val="none" w:sz="0" w:space="0" w:color="auto" w:frame="1"/>
          <w:lang w:eastAsia="ru-RU"/>
        </w:rPr>
        <w:t>      Сноска. Заголовок статьи 39 в редакции Закона РК от 02.07.2018 </w:t>
      </w:r>
      <w:hyperlink r:id="rId150" w:anchor="z61" w:history="1">
        <w:r w:rsidRPr="0017036A">
          <w:rPr>
            <w:rFonts w:ascii="Courier New" w:eastAsia="Times New Roman" w:hAnsi="Courier New" w:cs="Courier New"/>
            <w:color w:val="073A5E"/>
            <w:spacing w:val="2"/>
            <w:sz w:val="20"/>
            <w:szCs w:val="20"/>
            <w:u w:val="single"/>
            <w:lang w:eastAsia="ru-RU"/>
          </w:rPr>
          <w:t>№ 170-VІ</w:t>
        </w:r>
      </w:hyperlink>
      <w:r w:rsidRPr="0017036A">
        <w:rPr>
          <w:rFonts w:ascii="Courier New" w:eastAsia="Times New Roman" w:hAnsi="Courier New" w:cs="Courier New"/>
          <w:color w:val="FF0000"/>
          <w:spacing w:val="2"/>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17036A">
        <w:rPr>
          <w:rFonts w:ascii="Courier New" w:eastAsia="Times New Roman" w:hAnsi="Courier New" w:cs="Courier New"/>
          <w:color w:val="000000"/>
          <w:spacing w:val="2"/>
          <w:sz w:val="20"/>
          <w:szCs w:val="20"/>
          <w:lang w:eastAsia="ru-RU"/>
        </w:rPr>
        <w:br/>
      </w:r>
      <w:r w:rsidRPr="0017036A">
        <w:rPr>
          <w:rFonts w:ascii="Courier New" w:eastAsia="Times New Roman" w:hAnsi="Courier New" w:cs="Courier New"/>
          <w:color w:val="FF0000"/>
          <w:spacing w:val="2"/>
          <w:sz w:val="20"/>
          <w:szCs w:val="20"/>
          <w:lang w:eastAsia="ru-RU"/>
        </w:rPr>
        <w:t>      </w:t>
      </w:r>
      <w:bookmarkStart w:id="22" w:name="z81"/>
      <w:bookmarkEnd w:id="22"/>
      <w:r w:rsidRPr="0017036A">
        <w:rPr>
          <w:rFonts w:ascii="Courier New" w:eastAsia="Times New Roman" w:hAnsi="Courier New" w:cs="Courier New"/>
          <w:color w:val="FF0000"/>
          <w:spacing w:val="2"/>
          <w:sz w:val="20"/>
          <w:szCs w:val="20"/>
          <w:lang w:eastAsia="ru-RU"/>
        </w:rPr>
        <w:t>Примечание ИЗПИ!</w:t>
      </w:r>
      <w:r w:rsidRPr="0017036A">
        <w:rPr>
          <w:rFonts w:ascii="Courier New" w:eastAsia="Times New Roman" w:hAnsi="Courier New" w:cs="Courier New"/>
          <w:color w:val="000000"/>
          <w:spacing w:val="2"/>
          <w:sz w:val="20"/>
          <w:szCs w:val="20"/>
          <w:lang w:eastAsia="ru-RU"/>
        </w:rPr>
        <w:br/>
      </w:r>
      <w:r w:rsidRPr="0017036A">
        <w:rPr>
          <w:rFonts w:ascii="Courier New" w:eastAsia="Times New Roman" w:hAnsi="Courier New" w:cs="Courier New"/>
          <w:color w:val="FF0000"/>
          <w:spacing w:val="2"/>
          <w:sz w:val="20"/>
          <w:szCs w:val="20"/>
          <w:lang w:eastAsia="ru-RU"/>
        </w:rPr>
        <w:t>      В пункт 1 предусматривается изменение Законом РК от 30.12.2025 </w:t>
      </w:r>
      <w:hyperlink r:id="rId151" w:anchor="z102" w:history="1">
        <w:r w:rsidRPr="0017036A">
          <w:rPr>
            <w:rFonts w:ascii="Courier New" w:eastAsia="Times New Roman" w:hAnsi="Courier New" w:cs="Courier New"/>
            <w:color w:val="073A5E"/>
            <w:spacing w:val="2"/>
            <w:sz w:val="20"/>
            <w:szCs w:val="20"/>
            <w:u w:val="single"/>
            <w:lang w:eastAsia="ru-RU"/>
          </w:rPr>
          <w:t>№ 248-VIII</w:t>
        </w:r>
      </w:hyperlink>
      <w:r w:rsidRPr="0017036A">
        <w:rPr>
          <w:rFonts w:ascii="Courier New" w:eastAsia="Times New Roman" w:hAnsi="Courier New" w:cs="Courier New"/>
          <w:color w:val="FF0000"/>
          <w:spacing w:val="2"/>
          <w:sz w:val="20"/>
          <w:szCs w:val="20"/>
          <w:lang w:eastAsia="ru-RU"/>
        </w:rPr>
        <w:t> (вводится в действие по истечении шестидесяти календарных дней после дня его первого официального опубликования).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1. Запрещается осуществлять для детей показ, продажу, дарение, размножение, прокат и распространение игрушек и информационной продукции, направленных на разжигание расовой, национальной, социальной и религиозной вражды, пропагандирующих сословную исключительность, войну, терроризм, содержащих призывы к насильственному изменению конституционного строя и нарушению территориальной целостности Республики Казахстан, порнографию, причиняющих вред здоровью и развитию детей, а также иным образом наносящих ущерб духовному и нравственному развитию ребенка.</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Пункт 1 предусматривается дополнить частями второй и третьей в соответствии с Законом РК от 30.12.2025 </w:t>
      </w:r>
      <w:hyperlink r:id="rId152" w:anchor="z104" w:history="1">
        <w:r w:rsidRPr="0017036A">
          <w:rPr>
            <w:rFonts w:ascii="Arial" w:eastAsia="Times New Roman" w:hAnsi="Arial" w:cs="Arial"/>
            <w:color w:val="073A5E"/>
            <w:sz w:val="20"/>
            <w:szCs w:val="20"/>
            <w:u w:val="single"/>
            <w:lang w:eastAsia="ru-RU"/>
          </w:rPr>
          <w:t>№ 248-VIII</w:t>
        </w:r>
      </w:hyperlink>
      <w:r w:rsidRPr="0017036A">
        <w:rPr>
          <w:rFonts w:ascii="Arial" w:eastAsia="Times New Roman" w:hAnsi="Arial" w:cs="Arial"/>
          <w:color w:val="FF0000"/>
          <w:sz w:val="20"/>
          <w:szCs w:val="20"/>
          <w:lang w:eastAsia="ru-RU"/>
        </w:rPr>
        <w:t> (вводится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За совершение деяний, указанных в пункте 1 настоящей статьи, применяются меры ответственности, установленные законами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39 с изменениями, внесенными законами РК от 23.11.2010 </w:t>
      </w:r>
      <w:hyperlink r:id="rId153" w:anchor="z93"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от 02.07.2018 </w:t>
      </w:r>
      <w:hyperlink r:id="rId154" w:anchor="z61" w:history="1">
        <w:r w:rsidRPr="0017036A">
          <w:rPr>
            <w:rFonts w:ascii="Arial" w:eastAsia="Times New Roman" w:hAnsi="Arial" w:cs="Arial"/>
            <w:color w:val="073A5E"/>
            <w:sz w:val="20"/>
            <w:szCs w:val="20"/>
            <w:u w:val="single"/>
            <w:lang w:eastAsia="ru-RU"/>
          </w:rPr>
          <w:t>№ 170-VІ</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23" w:name="z450"/>
      <w:bookmarkEnd w:id="23"/>
      <w:r w:rsidRPr="0017036A">
        <w:rPr>
          <w:rFonts w:ascii="Courier New" w:eastAsia="Times New Roman" w:hAnsi="Courier New" w:cs="Courier New"/>
          <w:b/>
          <w:bCs/>
          <w:color w:val="000000"/>
          <w:spacing w:val="2"/>
          <w:sz w:val="20"/>
          <w:szCs w:val="20"/>
          <w:bdr w:val="none" w:sz="0" w:space="0" w:color="auto" w:frame="1"/>
          <w:lang w:eastAsia="ru-RU"/>
        </w:rPr>
        <w:t>Статья 39-1.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порядок нахождения несовершеннолетних в развлекательных заведениях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порядком нахождения несовершеннолетних в развлекательных заведениях осуществляется в форме проверки с посещением субъекта (объекта) контроля.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Государственный контроль за распространением информационной продукции, содержащей информацию, запрещенную для детей, лиц в возрасте до восемнадцати лет, а также порядком нахождения несовершеннолетних в развлекательных заведениях осуществляется путем посещения субъектов (объектов) контроля должностными лицами органов внутренних дел Республики Казахстан (далее – органы внутренних дел).</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Проверка с посещением субъекта (объекта) контроля осуществляется в рабочее время субъекта (объекта) контроля, установленное правилами внутреннего трудового распорядка, за исключением случаев, когда проверка связана с необходимостью пресечения нарушений и (или) установления обстоятельств их совершения (выходные, праздничные дни или в ночное время суток).</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xml:space="preserve">      4. Проведение проверки с посещением субъекта (объекта) контроля по фактам распространения информационной продукции, содержащей информацию, запрещенную для детей, лиц в возрасте до восемнадцати лет, а также по </w:t>
      </w:r>
      <w:r w:rsidRPr="0017036A">
        <w:rPr>
          <w:rFonts w:ascii="Courier New" w:eastAsia="Times New Roman" w:hAnsi="Courier New" w:cs="Courier New"/>
          <w:color w:val="000000"/>
          <w:spacing w:val="2"/>
          <w:sz w:val="20"/>
          <w:szCs w:val="20"/>
          <w:lang w:eastAsia="ru-RU"/>
        </w:rPr>
        <w:lastRenderedPageBreak/>
        <w:t>порядку нахождения несовершеннолетних в развлекательных заведениях осуществляется на основании: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ставших известными из обращений физических и юридических лиц публикаций в средствах массовой информации;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проводимых органами внутренних дел оперативно-профилактических мероприятий;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при непосредственном обнаружении нарушения сотрудниками органов внутренних дел.</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Проверка с посещением субъекта (объекта) контроля проводится без предварительного уведомления субъектов (объектов) контроля и регистрации акта о назначении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Должностные лица органов внутренних дел при проведении проверки с посещением субъекта (объекта) контроля имеют право:</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беспрепятственного доступа на территорию и в помещения субъекта (объекта) контроля;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получать документы (сведения) на бумажных и электронных носителях либо их копии для приобщения к материалам проверки с посещением субъекта (объекта) контроля с соблюдением требований о государственных секретах и иной охраняемой законом Республики Казахстан тайне;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осуществлять аудио-, фото- и видеосъемку;</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привлекать специалистов, консультантов и экспертов государственных органов, подведомственных и иных организаций.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Должностные лица органов внутренних дел при проведении проверки с посещением субъекта (объекта) контроля обязаны: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предъявить служебное удостоверение;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соблюдать законодательство Республики Казахстан, права и законные интересы субъектов контроля;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не препятствовать установленному режиму работы субъектов (объектов) контроля в период проведения проверки с посещением субъекта (объекта) контроля;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xml:space="preserve">      4) не препятствовать субъекту контроля либо его уполномоченному представителю присутствовать при проведении проверки с посещением субъекта </w:t>
      </w:r>
      <w:r w:rsidRPr="0017036A">
        <w:rPr>
          <w:rFonts w:ascii="Courier New" w:eastAsia="Times New Roman" w:hAnsi="Courier New" w:cs="Courier New"/>
          <w:color w:val="000000"/>
          <w:spacing w:val="2"/>
          <w:sz w:val="20"/>
          <w:szCs w:val="20"/>
          <w:lang w:eastAsia="ru-RU"/>
        </w:rPr>
        <w:lastRenderedPageBreak/>
        <w:t>(объекта) контроля, давать разъяснения по вопросам, относящимся к предмету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предоставлять субъекту контроля необходимую информацию, относящуюся к предмету проверки с посещением субъекта (объекта) контроля при ее проведении.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 Субъекты контроля вправе: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не представлять сведения, если они не относятся к предмету проводимой проверки с посещением субъекта (объекта) контроля или к периодам, указанным в акте о назначении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обжаловать акт о результатах проверки с посещением субъекта (объекта) контроля в порядке, установленном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не допускать к проверке сотрудника (сотрудников) органов внутренних дел Республики Казахстан, прибывших для проведения проверки, в случае отсутствия служебного удостоверения;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привлекать третьих лиц к участию в проверке в целях защиты своих прав и законных интересов, а также осуществления ими аудио-, фото- и видеосъемки отдельных действий должностного лица органов внутренних дел, не создавая препятствий для его деятельности.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9. Субъекты контроля обязаны: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обеспечить беспрепятственный доступ должностных лиц органов внутренних дел для проведения проверки с посещением субъекта (объекта) контроля на свою территорию и в помещения;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представлять должностным лицам органов внутренних дел документы (сведения) на бумажных и электронных носителях либо их копии для приобщения к материалам проверки с посещением субъекта (объекта) контроля с соблюдением требований о государственных секретах и иной охраняемой законом Республики Казахстан тайне;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сделать отметку о получении акта о результатах проверки в день окончания проверки.</w:t>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xml:space="preserve">      10. По результатам проверки с посещением субъекта (объекта) контроля при подтверждении факта распространения информационной продукции, содержащей информацию, запрещенную для детей, лиц в возрасте до восемнадцати лет, а также нарушения порядка нахождения несовершеннолетних в развлекательных заведениях составляется акт о результатах проверки с посещением субъекта (объекта) контроля, в отношении субъекта контроля принимаются меры по </w:t>
      </w:r>
      <w:r w:rsidRPr="0017036A">
        <w:rPr>
          <w:rFonts w:ascii="Courier New" w:eastAsia="Times New Roman" w:hAnsi="Courier New" w:cs="Courier New"/>
          <w:color w:val="000000"/>
          <w:spacing w:val="2"/>
          <w:sz w:val="20"/>
          <w:szCs w:val="20"/>
          <w:lang w:eastAsia="ru-RU"/>
        </w:rPr>
        <w:lastRenderedPageBreak/>
        <w:t>привлечению к административной ответственности в соответствии с </w:t>
      </w:r>
      <w:hyperlink r:id="rId155" w:anchor="z2" w:history="1">
        <w:r w:rsidRPr="0017036A">
          <w:rPr>
            <w:rFonts w:ascii="Courier New" w:eastAsia="Times New Roman" w:hAnsi="Courier New" w:cs="Courier New"/>
            <w:color w:val="073A5E"/>
            <w:spacing w:val="2"/>
            <w:sz w:val="20"/>
            <w:szCs w:val="20"/>
            <w:u w:val="single"/>
            <w:lang w:eastAsia="ru-RU"/>
          </w:rPr>
          <w:t>Кодексом</w:t>
        </w:r>
      </w:hyperlink>
      <w:r w:rsidRPr="0017036A">
        <w:rPr>
          <w:rFonts w:ascii="Courier New" w:eastAsia="Times New Roman" w:hAnsi="Courier New" w:cs="Courier New"/>
          <w:color w:val="000000"/>
          <w:spacing w:val="2"/>
          <w:sz w:val="20"/>
          <w:szCs w:val="20"/>
          <w:lang w:eastAsia="ru-RU"/>
        </w:rPr>
        <w:t> Республики Казахстан об административных правонарушениях.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11. Первый экземпляр акта о результатах проверки с посещением субъекта (объекта) контроля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второй экземпляр на бумажном носителе под роспись или в электронной форме передается субъекту контроля (руководителю юридического лица либо его уполномоченному лицу, физическому лицу) для ознакомления и принятия мер по устранению выявленных нарушений, третий – остается в органах внутренних дел. Со дня вручения акта о результатах проверки с посещением субъекта (объекта) контроля исчисляется срок устранения нарушения.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12. Акт о результатах проверки с посещением субъекта (объекта) контроля, направленный одним из нижеперечисленных способов, считается врученным в следующих случаях: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нарочно – с даты отметки в акте о получении;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почтой – заказным письмом с уведомлением;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электронным способом – с даты отправки органом внутренних дел на электронный адрес субъекта контроля, если такой адрес ранее был представлен субъектом контроля.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13. Срок проведения проверки с посещением субъекта (объекта) контроля устанавливается с учетом объема предстоящих работ, поставленных задач и не должен превышать пять рабочих дней.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14. Сроки устранения выявленных нарушений, указанных в акте о результатах проверки с посещением субъекта (объекта) контроля, определяются с учетом обстоятельств, оказывающих влияние на реальную возможность его исполнения, но не более тридцати календарных дней со дня вручения.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15. В случаях несообщения о принятых мерах и (или) непринятия мер по устранению выявленных нарушений субъектом контроля должностное лицо органов внутренних дел в пределах полномочий принимает меры по привлечению субъекта контроля к ответственности, установленной законами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16. В акте о результатах проверки с посещением субъекта (объекта) контроля указываются: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дата, время и место составления акта;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фамилия, имя, отчество (если оно указано в документе, удостоверяющем личность) и должность должностного лица органов внутренних дел, проводившего проверку с посещением субъекта (объекта) контроля;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3) наименование субъекта контроля или фамилия, имя, отчество (если оно указано в документе, удостоверяющем личность) физического лица, в отношении которого назначено проведение проверки с посещением субъекта (объекта) контроля, должность (при наличии) уполномоченного лица, присутствовавшего при проведении проверки с посещением субъекта (объекта) контроля;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объект контроля с указанием места нахождения;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перечень выявленных нарушений и требования об устранении выявленных нарушений с указанием срока их устранения;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сведения об ознакомлении или отказе в ознакомлении с актом субъекта контроля или его уполномоченного лица, их подписи или отказ от подписи;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подпись должностного лица органов внутренних дел, проводившего проверку с посещением субъекта (объекта) контроля.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17. Завершением срока проверки с посещением субъекта (объекта) контроля считается день вручения субъекту контроля акта о результатах проверки с посещением субъекта (объекта) контроля.</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7 дополнена статьей 39-1 в соответствии с Законом РК от 06.04.2024 </w:t>
      </w:r>
      <w:hyperlink r:id="rId156" w:anchor="z2139" w:history="1">
        <w:r w:rsidRPr="0017036A">
          <w:rPr>
            <w:rFonts w:ascii="Arial" w:eastAsia="Times New Roman" w:hAnsi="Arial" w:cs="Arial"/>
            <w:color w:val="073A5E"/>
            <w:sz w:val="20"/>
            <w:szCs w:val="20"/>
            <w:u w:val="single"/>
            <w:lang w:eastAsia="ru-RU"/>
          </w:rPr>
          <w:t>№ 71-VIII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40. Защита ребенка от проституции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Вовлечение ребенка в занятие проституцией влечет ответственность, предусмотренную законами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40 в редакции Закона РК от 23.11.2010 </w:t>
      </w:r>
      <w:hyperlink r:id="rId157" w:anchor="z94"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40-1. Защита ребенка от действий по вовлечению в оборот продукции, причиняющей вред его здоровью и развитию</w:t>
      </w:r>
    </w:p>
    <w:p w:rsidR="0017036A" w:rsidRPr="0017036A" w:rsidRDefault="0017036A" w:rsidP="0017036A">
      <w:pPr>
        <w:spacing w:after="0" w:line="285" w:lineRule="atLeast"/>
        <w:textAlignment w:val="baseline"/>
        <w:rPr>
          <w:rFonts w:ascii="Courier New" w:eastAsia="Times New Roman" w:hAnsi="Courier New" w:cs="Courier New"/>
          <w:color w:val="FF0000"/>
          <w:spacing w:val="2"/>
          <w:sz w:val="20"/>
          <w:szCs w:val="20"/>
          <w:lang w:eastAsia="ru-RU"/>
        </w:rPr>
      </w:pPr>
      <w:r w:rsidRPr="0017036A">
        <w:rPr>
          <w:rFonts w:ascii="Courier New" w:eastAsia="Times New Roman" w:hAnsi="Courier New" w:cs="Courier New"/>
          <w:color w:val="FF0000"/>
          <w:spacing w:val="2"/>
          <w:sz w:val="20"/>
          <w:szCs w:val="20"/>
          <w:lang w:eastAsia="ru-RU"/>
        </w:rPr>
        <w:t>      Сноска. Заголовок статьи 40-1 в редакции Закона РК от 02.07.2018 </w:t>
      </w:r>
      <w:hyperlink r:id="rId158" w:anchor="z65" w:history="1">
        <w:r w:rsidRPr="0017036A">
          <w:rPr>
            <w:rFonts w:ascii="Courier New" w:eastAsia="Times New Roman" w:hAnsi="Courier New" w:cs="Courier New"/>
            <w:color w:val="073A5E"/>
            <w:spacing w:val="2"/>
            <w:sz w:val="20"/>
            <w:szCs w:val="20"/>
            <w:u w:val="single"/>
            <w:lang w:eastAsia="ru-RU"/>
          </w:rPr>
          <w:t>№ 170-VІ</w:t>
        </w:r>
      </w:hyperlink>
      <w:r w:rsidRPr="0017036A">
        <w:rPr>
          <w:rFonts w:ascii="Courier New" w:eastAsia="Times New Roman" w:hAnsi="Courier New" w:cs="Courier New"/>
          <w:color w:val="FF0000"/>
          <w:spacing w:val="2"/>
          <w:sz w:val="20"/>
          <w:szCs w:val="20"/>
          <w:lang w:eastAsia="ru-RU"/>
        </w:rPr>
        <w:t> (вводится в действие по истечении шести месяцев после дня его первого официального опубликования).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Вовлечение ребенка в изготовление, рекламирование, публичную демонстрацию или распространение, а равно продажа ребенку печатных изданий, кино- или видеоматериалов, изображений, иных предметов либо материалов порнографического характера и (или) эротического содержания, причиняющих вред здоровью и развитию ребенка, влекут ответственность, предусмотренную законами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lastRenderedPageBreak/>
        <w:t>      Сноска. Закон дополнен статьей 40-1 в соответствии с Законом РК от 23.11.2010 </w:t>
      </w:r>
      <w:hyperlink r:id="rId159" w:anchor="z95"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изменениями, внесенными Законом РК от 02.07.2018 </w:t>
      </w:r>
      <w:hyperlink r:id="rId160" w:anchor="z64" w:history="1">
        <w:r w:rsidRPr="0017036A">
          <w:rPr>
            <w:rFonts w:ascii="Arial" w:eastAsia="Times New Roman" w:hAnsi="Arial" w:cs="Arial"/>
            <w:color w:val="073A5E"/>
            <w:sz w:val="20"/>
            <w:szCs w:val="20"/>
            <w:u w:val="single"/>
            <w:lang w:eastAsia="ru-RU"/>
          </w:rPr>
          <w:t>№ 170-VІ</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41. Запрещение участия детей в военных действиях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Запрещаются привлечение ребенка к участию в военных действиях, вооруженных конфликтах, создание детских военизированных формирований.</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41-1. Защита ребенка от незаконного перемещения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Республика Казахстан принимает меры по предупреждению и пресечению незаконного перемещения, похищения детей, торговли ими независимо от целей, форм и методов исполнения, а также возвращению их в страну постоянного проживания.</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Закон дополнен статьей 41-1 в соответствии с Законом РК от 23.11.2010 </w:t>
      </w:r>
      <w:hyperlink r:id="rId161" w:anchor="z96"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Глава 8. Защита прав и охраняемых законом интересов ребенка</w:t>
      </w:r>
    </w:p>
    <w:p w:rsidR="0017036A" w:rsidRPr="0017036A" w:rsidRDefault="0017036A" w:rsidP="0017036A">
      <w:pPr>
        <w:spacing w:after="0" w:line="285" w:lineRule="atLeast"/>
        <w:textAlignment w:val="baseline"/>
        <w:rPr>
          <w:rFonts w:ascii="Courier New" w:eastAsia="Times New Roman" w:hAnsi="Courier New" w:cs="Courier New"/>
          <w:color w:val="FF0000"/>
          <w:spacing w:val="2"/>
          <w:sz w:val="20"/>
          <w:szCs w:val="20"/>
          <w:lang w:eastAsia="ru-RU"/>
        </w:rPr>
      </w:pPr>
      <w:r w:rsidRPr="0017036A">
        <w:rPr>
          <w:rFonts w:ascii="Courier New" w:eastAsia="Times New Roman" w:hAnsi="Courier New" w:cs="Courier New"/>
          <w:color w:val="FF0000"/>
          <w:spacing w:val="2"/>
          <w:sz w:val="20"/>
          <w:szCs w:val="20"/>
          <w:lang w:eastAsia="ru-RU"/>
        </w:rPr>
        <w:t>      Сноска. В главе 8 слова "Уполномоченный по правам человека", "Уполномоченном по правам человека", "Уполномоченного по правам человека", "Уполномоченным по правам человека", "Уполномоченному по правам человека" заменены соответственно словами "Уполномоченный по правам человека в Республике Казахстан", "Уполномоченном по правам человека в Республике Казахстан", "Уполномоченного по правам человека в Республике Казахстан", "Уполномоченным по правам человека в Республике Казахстан", "Уполномоченному по правам человека в Республике Казахстан" в соответствии с Законом РК от 05.11.2022 </w:t>
      </w:r>
      <w:hyperlink r:id="rId162" w:anchor="z375" w:history="1">
        <w:r w:rsidRPr="0017036A">
          <w:rPr>
            <w:rFonts w:ascii="Courier New" w:eastAsia="Times New Roman" w:hAnsi="Courier New" w:cs="Courier New"/>
            <w:color w:val="073A5E"/>
            <w:spacing w:val="2"/>
            <w:sz w:val="20"/>
            <w:szCs w:val="20"/>
            <w:u w:val="single"/>
            <w:lang w:eastAsia="ru-RU"/>
          </w:rPr>
          <w:t>№ 157-VII</w:t>
        </w:r>
      </w:hyperlink>
      <w:r w:rsidRPr="0017036A">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42. Защита ребенка от незаконного перемещения</w:t>
      </w:r>
    </w:p>
    <w:p w:rsidR="0017036A" w:rsidRPr="0017036A" w:rsidRDefault="0017036A" w:rsidP="0017036A">
      <w:pPr>
        <w:spacing w:after="0" w:line="285" w:lineRule="atLeast"/>
        <w:textAlignment w:val="baseline"/>
        <w:rPr>
          <w:rFonts w:ascii="Courier New" w:eastAsia="Times New Roman" w:hAnsi="Courier New" w:cs="Courier New"/>
          <w:color w:val="FF0000"/>
          <w:spacing w:val="2"/>
          <w:sz w:val="20"/>
          <w:szCs w:val="20"/>
          <w:lang w:eastAsia="ru-RU"/>
        </w:rPr>
      </w:pPr>
      <w:r w:rsidRPr="0017036A">
        <w:rPr>
          <w:rFonts w:ascii="Courier New" w:eastAsia="Times New Roman" w:hAnsi="Courier New" w:cs="Courier New"/>
          <w:color w:val="FF0000"/>
          <w:spacing w:val="2"/>
          <w:sz w:val="20"/>
          <w:szCs w:val="20"/>
          <w:lang w:eastAsia="ru-RU"/>
        </w:rPr>
        <w:t>      Сноска. Статья 42 исключена Законом РК от 23.11.2010 </w:t>
      </w:r>
      <w:hyperlink r:id="rId163" w:anchor="z97" w:history="1">
        <w:r w:rsidRPr="0017036A">
          <w:rPr>
            <w:rFonts w:ascii="Courier New" w:eastAsia="Times New Roman" w:hAnsi="Courier New" w:cs="Courier New"/>
            <w:color w:val="073A5E"/>
            <w:spacing w:val="2"/>
            <w:sz w:val="20"/>
            <w:szCs w:val="20"/>
            <w:u w:val="single"/>
            <w:lang w:eastAsia="ru-RU"/>
          </w:rPr>
          <w:t>№ 354-IV</w:t>
        </w:r>
      </w:hyperlink>
      <w:r w:rsidRPr="0017036A">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43. Законные представители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xml:space="preserve">      1. Законные представители ребенка осуществляют представительство детей и защиту их прав и охраняемых законом интересов в отношениях с любыми лицами во всех государственных органах и организациях независимо от форм собственности, в том числе в судах, без специального полномочия на основании </w:t>
      </w:r>
      <w:r w:rsidRPr="0017036A">
        <w:rPr>
          <w:rFonts w:ascii="Courier New" w:eastAsia="Times New Roman" w:hAnsi="Courier New" w:cs="Courier New"/>
          <w:color w:val="000000"/>
          <w:spacing w:val="2"/>
          <w:sz w:val="20"/>
          <w:szCs w:val="20"/>
          <w:lang w:eastAsia="ru-RU"/>
        </w:rPr>
        <w:lastRenderedPageBreak/>
        <w:t>свидетельства о рождении ребенка, документа, удостоверяющего личность законного представителя.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Права и охраняемые законом интересы несовершеннолетних в возрасте от четырнадцати до восемнадцати лет защищаются их законными представителями, за исключением случаев, когда законодательством Республики Казахстан предусмотрено право несовершеннолетнего самостоятельно вступать в гражданские, брачно-семейные, трудовые и иные правоотношения и защищать свои права и интересы.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Представительство и защита интересов детей, находящихся в воспитательных, лечебных организациях, организациях социальной защиты населения или других организациях, осуществляются этими организациями в соответствии с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Представительство и защита прав и охраняемых законом интересов ребенка, оставшегося без попечения родителей, временно, до устройства ребенка в семью или организацию, осуществляющую функции по защите прав детей, возлагаются на орган опеки и попечительства.</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43 с изменениями, внесенными законами РК от 14.07.2022 </w:t>
      </w:r>
      <w:hyperlink r:id="rId164" w:anchor="z466" w:history="1">
        <w:r w:rsidRPr="0017036A">
          <w:rPr>
            <w:rFonts w:ascii="Arial" w:eastAsia="Times New Roman" w:hAnsi="Arial" w:cs="Arial"/>
            <w:color w:val="073A5E"/>
            <w:sz w:val="20"/>
            <w:szCs w:val="20"/>
            <w:u w:val="single"/>
            <w:lang w:eastAsia="ru-RU"/>
          </w:rPr>
          <w:t>№ 141-VII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30.12.2024 </w:t>
      </w:r>
      <w:hyperlink r:id="rId165" w:anchor="z202" w:history="1">
        <w:r w:rsidRPr="0017036A">
          <w:rPr>
            <w:rFonts w:ascii="Arial" w:eastAsia="Times New Roman" w:hAnsi="Arial" w:cs="Arial"/>
            <w:color w:val="073A5E"/>
            <w:sz w:val="20"/>
            <w:szCs w:val="20"/>
            <w:u w:val="single"/>
            <w:lang w:eastAsia="ru-RU"/>
          </w:rPr>
          <w:t>№ 148-VIII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44. Государственные органы и защита прав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Защита прав и охраняемых законом интересов детей осуществляется государственными органами в соответствии с их полномочиями.</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45. Порядок разрешения споров при исполнении настоящего Закона</w:t>
      </w:r>
    </w:p>
    <w:p w:rsidR="0017036A" w:rsidRPr="0017036A" w:rsidRDefault="0017036A" w:rsidP="0017036A">
      <w:pPr>
        <w:spacing w:after="0" w:line="285" w:lineRule="atLeast"/>
        <w:textAlignment w:val="baseline"/>
        <w:rPr>
          <w:rFonts w:ascii="Courier New" w:eastAsia="Times New Roman" w:hAnsi="Courier New" w:cs="Courier New"/>
          <w:color w:val="FF0000"/>
          <w:spacing w:val="2"/>
          <w:sz w:val="20"/>
          <w:szCs w:val="20"/>
          <w:lang w:eastAsia="ru-RU"/>
        </w:rPr>
      </w:pPr>
      <w:r w:rsidRPr="0017036A">
        <w:rPr>
          <w:rFonts w:ascii="Courier New" w:eastAsia="Times New Roman" w:hAnsi="Courier New" w:cs="Courier New"/>
          <w:color w:val="FF0000"/>
          <w:spacing w:val="2"/>
          <w:sz w:val="20"/>
          <w:szCs w:val="20"/>
          <w:lang w:eastAsia="ru-RU"/>
        </w:rPr>
        <w:t>      Сноска. Заголовок статьи 45 с изменением, внесенным Законом РК от 23.11.2010 </w:t>
      </w:r>
      <w:hyperlink r:id="rId166" w:anchor="z99" w:history="1">
        <w:r w:rsidRPr="0017036A">
          <w:rPr>
            <w:rFonts w:ascii="Courier New" w:eastAsia="Times New Roman" w:hAnsi="Courier New" w:cs="Courier New"/>
            <w:color w:val="073A5E"/>
            <w:spacing w:val="2"/>
            <w:sz w:val="20"/>
            <w:szCs w:val="20"/>
            <w:u w:val="single"/>
            <w:lang w:eastAsia="ru-RU"/>
          </w:rPr>
          <w:t>№ 354-IV</w:t>
        </w:r>
      </w:hyperlink>
      <w:r w:rsidRPr="0017036A">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его первого официального опубликования).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Родители (лица, их заменяющие), а также лица, осуществляющие деятельность по образованию, воспитанию, развитию, охране здоровья, социальной защите и социальному обслуживанию ребенка, содействию его социальной адаптации, социальной реабилитации и (или) иную деятельность с его участием, вправе обратиться в установленном законом Республики Казахстан порядке в суд с иском о возмещении ребенку вреда, причиненного его здоровью, имуществу, а также морального вреда.</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45 с изменениями, внесенными Законом РК от 23.11.2010 </w:t>
      </w:r>
      <w:hyperlink r:id="rId167" w:anchor="z98"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lastRenderedPageBreak/>
        <w:t>Статья 46. Государственный доклад о положении детей в Республике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Ежегодный государственный доклад о положении детей в Республике Казахстан представляется уполномоченным органом в области защиты прав детей Президенту Республики Казахстан и публикуется в официальных печатных изданиях.</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46 с изменением, внесенным Законом РК от 23.11.2010 </w:t>
      </w:r>
      <w:hyperlink r:id="rId168" w:anchor="z104"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47. Защита прав детей-беженцев и вынужденных переселенцев</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Дети-беженцы и вынужденные переселенцы имеют право на защиту своих интересов.</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Органы опеки и попечительства по месту нахождения ребенка, территориальные подразделения уполномоченного органа, осуществляющего руководство в сфере регулирования отношений по вопросам беженцев, содействуют в получении сведений о наличии и месте проживания родителей либо иных законных представителей, при необходимости определяют ребенка в лечебно-профилактические или иные организации, осуществляющие функции по защите прав ребенка.</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47 с изменением, внесенным Законом РК от 13.06.2013 </w:t>
      </w:r>
      <w:hyperlink r:id="rId169" w:anchor="z327" w:history="1">
        <w:r w:rsidRPr="0017036A">
          <w:rPr>
            <w:rFonts w:ascii="Arial" w:eastAsia="Times New Roman" w:hAnsi="Arial" w:cs="Arial"/>
            <w:color w:val="073A5E"/>
            <w:sz w:val="20"/>
            <w:szCs w:val="20"/>
            <w:u w:val="single"/>
            <w:lang w:eastAsia="ru-RU"/>
          </w:rPr>
          <w:t>№ 102-V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47-1. Национальный превентивный механизм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Национальный превентивный механизм действует в виде системы предупреждения пыток и других жестоких, бесчеловечных или унижающих достоинство видов обращения и наказания, функционирующей посредством деятельности участников национального превентивного механизма.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В рамках своей деятельности участники национального превентивного механизма посещают организации, осуществляющие функции по защите прав ребенка, и иные организации, определяемые законами Республики Казахстан для посещения данными участниками (далее – превентивные посещения).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Участниками национального превентивного механизма являются Уполномоченный по правам человека в Республике Казахстан, а также отбираемые Координационным советом члены общественных наблюдательных комиссий и общественных объединений, осуществляющих деятельность по защите прав, законных интересов граждан, юристы, социальные работники, врачи.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4. Уполномоченный по правам человека в Республике Казахстан координирует деятельность участников национального превентивного механизма, принимает в соответствии с законодательством Республики Казахстан меры для обеспечения необходимого потенциала и профессиональных знаний участников национального превентивного механизма.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Возмещение расходов участников национального превентивного механизма по превентивным посещениям осуществляется из бюджетных средств в порядке, определяемом Правительством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Закон дополнен статьей 47-1 в соответствии с Законом РК от 02.07.2013 </w:t>
      </w:r>
      <w:hyperlink r:id="rId170" w:anchor="z25" w:history="1">
        <w:r w:rsidRPr="0017036A">
          <w:rPr>
            <w:rFonts w:ascii="Arial" w:eastAsia="Times New Roman" w:hAnsi="Arial" w:cs="Arial"/>
            <w:color w:val="073A5E"/>
            <w:sz w:val="20"/>
            <w:szCs w:val="20"/>
            <w:u w:val="single"/>
            <w:lang w:eastAsia="ru-RU"/>
          </w:rPr>
          <w:t>№ 111-V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изменением, внесенным Законом РК от 01.04.2019 </w:t>
      </w:r>
      <w:hyperlink r:id="rId171" w:anchor="z134" w:history="1">
        <w:r w:rsidRPr="0017036A">
          <w:rPr>
            <w:rFonts w:ascii="Arial" w:eastAsia="Times New Roman" w:hAnsi="Arial" w:cs="Arial"/>
            <w:color w:val="073A5E"/>
            <w:sz w:val="20"/>
            <w:szCs w:val="20"/>
            <w:u w:val="single"/>
            <w:lang w:eastAsia="ru-RU"/>
          </w:rPr>
          <w:t>№ 240-VI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47-2. Координационный совет</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В целях обеспечения эффективной координации деятельности национального превентивного механизма при Уполномоченном по правам человека в Республике Казахстан создается Координационный совет.</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Члены Координационного совета, за исключением Уполномоченного по правам человека в Республике Казахстан, избираются комиссией, создаваемой Уполномоченным по правам человека в Республике Казахстан, из числа граждан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Уполномоченный по правам человека в Республике Казахстан утверждает:</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положение о Координационном совете при Уполномоченном по правам человека в Республике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порядок отбора участников национального превентивного механизма;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порядок формирования групп из участников национального превентивного механизма для превентивных посещений;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методические рекомендации по превентивным посещениям;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порядок подготовки ежегодного консолидированного доклада по итогам превентивных посещений.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Координационный совет взаимодействует с Подкомитетом по предупреждению пыток и других жестоких, бесчеловечных или унижающих достоинство видов обращения и наказания Комитета Организации Объединенных Наций против пыток.</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lastRenderedPageBreak/>
        <w:t>      Сноска. Закон дополнен статьей 47-2 в соответствии с Законом РК от 02.07.2013 </w:t>
      </w:r>
      <w:hyperlink r:id="rId172" w:anchor="z25" w:history="1">
        <w:r w:rsidRPr="0017036A">
          <w:rPr>
            <w:rFonts w:ascii="Arial" w:eastAsia="Times New Roman" w:hAnsi="Arial" w:cs="Arial"/>
            <w:color w:val="073A5E"/>
            <w:sz w:val="20"/>
            <w:szCs w:val="20"/>
            <w:u w:val="single"/>
            <w:lang w:eastAsia="ru-RU"/>
          </w:rPr>
          <w:t>№ 111-V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47-3. Требования к участникам национального превентивного механизма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Участниками национального превентивного механизма не могут быть лица: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имеющие не погашенную или не снятую в установленном законом порядке судимость;</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подозреваемые или обвиняемые в совершении уголовных правонарушений;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признанные судом недееспособными или ограниченно дееспособными;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судьи, адвокаты, государственные служащие и военнослужащие, а также работники правоохранительных и специальных государственных органов, органов гражданской защиты;</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Подпункт 5) предусматривается в редакции Закона РК от 04.12.2025 </w:t>
      </w:r>
      <w:hyperlink r:id="rId173" w:anchor="z259" w:history="1">
        <w:r w:rsidRPr="0017036A">
          <w:rPr>
            <w:rFonts w:ascii="Arial" w:eastAsia="Times New Roman" w:hAnsi="Arial" w:cs="Arial"/>
            <w:color w:val="073A5E"/>
            <w:sz w:val="20"/>
            <w:szCs w:val="20"/>
            <w:u w:val="single"/>
            <w:lang w:eastAsia="ru-RU"/>
          </w:rPr>
          <w:t>№ 236-VIII</w:t>
        </w:r>
      </w:hyperlink>
      <w:r w:rsidRPr="0017036A">
        <w:rPr>
          <w:rFonts w:ascii="Arial" w:eastAsia="Times New Roman" w:hAnsi="Arial" w:cs="Arial"/>
          <w:color w:val="FF0000"/>
          <w:sz w:val="20"/>
          <w:szCs w:val="20"/>
          <w:lang w:eastAsia="ru-RU"/>
        </w:rPr>
        <w:t> (</w:t>
      </w:r>
      <w:hyperlink r:id="rId174" w:anchor="z562"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состоящие на учете у психиатра и (или) нарколога.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Участниками национального превентивного механизма также не могут быть лица, освобожденные от уголовной ответственности по нереабилитирующим основаниям за совершение умышленного преступления; уволенные с государственной или воинской службы, со службы в органах гражданской защиты, из правоохранительных и специальных государственных органов, судов или исключенные из коллегии адвокатов по отрицательным мотивам; лишенные лицензии на занятие адвокатской деятельностью.</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Закон дополнен статьей 47-3 в соответствии с Законом РК от 02.07.2013 </w:t>
      </w:r>
      <w:hyperlink r:id="rId175" w:anchor="z25" w:history="1">
        <w:r w:rsidRPr="0017036A">
          <w:rPr>
            <w:rFonts w:ascii="Arial" w:eastAsia="Times New Roman" w:hAnsi="Arial" w:cs="Arial"/>
            <w:color w:val="073A5E"/>
            <w:sz w:val="20"/>
            <w:szCs w:val="20"/>
            <w:u w:val="single"/>
            <w:lang w:eastAsia="ru-RU"/>
          </w:rPr>
          <w:t>№ 111-V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 с изменением, внесенным Законом РК от 01.04.2019 </w:t>
      </w:r>
      <w:hyperlink r:id="rId176" w:anchor="z136" w:history="1">
        <w:r w:rsidRPr="0017036A">
          <w:rPr>
            <w:rFonts w:ascii="Arial" w:eastAsia="Times New Roman" w:hAnsi="Arial" w:cs="Arial"/>
            <w:color w:val="073A5E"/>
            <w:sz w:val="20"/>
            <w:szCs w:val="20"/>
            <w:u w:val="single"/>
            <w:lang w:eastAsia="ru-RU"/>
          </w:rPr>
          <w:t>№ 240-VI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24.06.2025 </w:t>
      </w:r>
      <w:hyperlink r:id="rId177" w:anchor="z293" w:history="1">
        <w:r w:rsidRPr="0017036A">
          <w:rPr>
            <w:rFonts w:ascii="Arial" w:eastAsia="Times New Roman" w:hAnsi="Arial" w:cs="Arial"/>
            <w:color w:val="073A5E"/>
            <w:sz w:val="20"/>
            <w:szCs w:val="20"/>
            <w:u w:val="single"/>
            <w:lang w:eastAsia="ru-RU"/>
          </w:rPr>
          <w:t>№ 196-VIII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47-4. Права участника национального превентивного механизма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Участник национального превентивного механизма вправе: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1) получать информацию о количестве лиц, содержащихся в организациях, подлежащих превентивному посещению, количестве таких организаций и их месте нахождения;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иметь доступ к информации, касающейся обращения с лицами, содержащимися в организациях, подлежащих превентивному посещению, а также условий их содержания;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осуществлять превентивные посещения в установленном порядке в составе сформированных групп;</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проводить беседы с лицами, содержащимися в организациях, подлежащих превентивным посещениям, и (или) их законными представителями без свидетелей, лично или при необходимости через переводчика, а также с любым другим лицом, которое по мнению участника национального превентивного механизма может предоставить соответствующую информацию;</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беспрепятственно выбирать и посещать организации, подлежащие превентивному посещению;</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принимать сообщения и жалобы о применении пыток и других жестоких, бесчеловечных или унижающих достоинство видов обращения и наказания.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Участник национального превентивного механизма является независимым при осуществлении законной деятельности.</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Закон дополнен статьей 47-4 в соответствии с Законом РК от 02.07.2013 </w:t>
      </w:r>
      <w:hyperlink r:id="rId178" w:anchor="z25" w:history="1">
        <w:r w:rsidRPr="0017036A">
          <w:rPr>
            <w:rFonts w:ascii="Arial" w:eastAsia="Times New Roman" w:hAnsi="Arial" w:cs="Arial"/>
            <w:color w:val="073A5E"/>
            <w:sz w:val="20"/>
            <w:szCs w:val="20"/>
            <w:u w:val="single"/>
            <w:lang w:eastAsia="ru-RU"/>
          </w:rPr>
          <w:t>№ 111-V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47-5. Обязанности участников национального превентивного механизма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При исполнении своих полномочий участники национального превентивного механизма обязаны соблюдать законодательство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Не допускается вмешательство участников национального превентивного механизма в деятельность организаций, подлежащих превентивному посещению.</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При наличии обстоятельств, вызывающих сомнение в беспристрастности участника национального превентивного механизма, входящего в группу по превентивному посещению, он обязан отказаться от участия в превентивном посещении.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xml:space="preserve">      4. Участники национального превентивного механизма обязаны регистрировать принимаемые сообщения и жалобы о применении пыток и других жестоких, бесчеловечных или унижающих достоинство видов обращения и </w:t>
      </w:r>
      <w:r w:rsidRPr="0017036A">
        <w:rPr>
          <w:rFonts w:ascii="Courier New" w:eastAsia="Times New Roman" w:hAnsi="Courier New" w:cs="Courier New"/>
          <w:color w:val="000000"/>
          <w:spacing w:val="2"/>
          <w:sz w:val="20"/>
          <w:szCs w:val="20"/>
          <w:lang w:eastAsia="ru-RU"/>
        </w:rPr>
        <w:lastRenderedPageBreak/>
        <w:t>наказания в порядке, определяемом Уполномоченным по правам человека в Республике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Принятые сообщения и жалобы передаются на рассмотрение Уполномоченному по правам человека в Республике Казахстан в порядке, предусмотренном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Информация о принятых и переданных сообщениях и жалобах включается в отчет по результатам превентивных посещений.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Участники национального превентивного механизма, нарушившие положения настоящего Закона, несут ответственность, установленную законами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Закон дополнен статьей 47-5 в соответствии с Законом РК от 02.07.2013 </w:t>
      </w:r>
      <w:hyperlink r:id="rId179" w:anchor="z25" w:history="1">
        <w:r w:rsidRPr="0017036A">
          <w:rPr>
            <w:rFonts w:ascii="Arial" w:eastAsia="Times New Roman" w:hAnsi="Arial" w:cs="Arial"/>
            <w:color w:val="073A5E"/>
            <w:sz w:val="20"/>
            <w:szCs w:val="20"/>
            <w:u w:val="single"/>
            <w:lang w:eastAsia="ru-RU"/>
          </w:rPr>
          <w:t>№ 111-V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47-6. Прекращение полномочий участника национального превентивного механизма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Полномочия участника национального превентивного механизма прекращаются при: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нарушении положений настоящего Закона;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письменном заявлении о сложении своих полномочий;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его смерти либо вступлении в законную силу решения суда об объявлении его умершим;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выезде на постоянное жительство за пределы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утрате гражданства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вступлении в законную силу обвинительного приговора суда;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наступлении иных случаев, предусмотренных законами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Закон дополнен статьей 47-6 в соответствии с Законом РК от 02.07.2013 </w:t>
      </w:r>
      <w:hyperlink r:id="rId180" w:anchor="z25" w:history="1">
        <w:r w:rsidRPr="0017036A">
          <w:rPr>
            <w:rFonts w:ascii="Arial" w:eastAsia="Times New Roman" w:hAnsi="Arial" w:cs="Arial"/>
            <w:color w:val="073A5E"/>
            <w:sz w:val="20"/>
            <w:szCs w:val="20"/>
            <w:u w:val="single"/>
            <w:lang w:eastAsia="ru-RU"/>
          </w:rPr>
          <w:t>№ 111-V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47-7. Виды и периодичность превентивных посещений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1. Превентивные посещения участников национального превентивного механизма подразделяются на: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периодические превентивные посещения, проводимые на регулярной основе не реже одного раза в четыре года;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промежуточные превентивные посещения, проводимые в период между периодическими превентивными посещениями с целью мониторинга реализации рекомендаций по результатам предыдущего периодического превентивного посещения, а также предупреждения преследования лиц, с которыми участники национального превентивного механизма проводили беседы, со стороны администраций организаций, подлежащих превентивному посещению;</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специальные превентивные посещения, проводимые на основании поступивших сообщений о применении пыток и других жестоких, бесчеловечных или унижающих достоинство видов обращения и наказания.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Координационный совет определяет сроки и перечень организаций, подлежащих превентивным посещениям, в пределах выделенных бюджетных средств.</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Закон дополнен статьей 47-7 в соответствии с Законом РК от 02.07.2013 </w:t>
      </w:r>
      <w:hyperlink r:id="rId181" w:anchor="z25" w:history="1">
        <w:r w:rsidRPr="0017036A">
          <w:rPr>
            <w:rFonts w:ascii="Arial" w:eastAsia="Times New Roman" w:hAnsi="Arial" w:cs="Arial"/>
            <w:color w:val="073A5E"/>
            <w:sz w:val="20"/>
            <w:szCs w:val="20"/>
            <w:u w:val="single"/>
            <w:lang w:eastAsia="ru-RU"/>
          </w:rPr>
          <w:t>№ 111-V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47-8. Порядок превентивных посещений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Превентивные посещения проводятся группами, формируемыми Координационным советом из участников национального превентивного механизма, в соответствии с правилами, утверждаемыми Правительством Республики Казахстан по согласованию с Уполномоченным по правам человека в Республике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При формировании групп для превентивных посещений никто из участников национального превентивного механизма не может подвергаться какой-либо дискриминации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или по любым иным обстоятельствам.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Обеспечение безопасности участников национального превентивного механизма возлагается на администрацию организаций, подлежащих превентивному посещению. В случае неправомерных действий участников национального превентивного механизма руководитель администрации организаций, подлежащих превентивному посещению, письменно информирует Уполномоченного по правам человека в Республике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xml:space="preserve">      4. По результатам каждого превентивного посещения от имени группы составляется письменный отчет по форме, утвержденной Координационным советом, который подписывается всеми членами группы, осуществившей </w:t>
      </w:r>
      <w:r w:rsidRPr="0017036A">
        <w:rPr>
          <w:rFonts w:ascii="Courier New" w:eastAsia="Times New Roman" w:hAnsi="Courier New" w:cs="Courier New"/>
          <w:color w:val="000000"/>
          <w:spacing w:val="2"/>
          <w:sz w:val="20"/>
          <w:szCs w:val="20"/>
          <w:lang w:eastAsia="ru-RU"/>
        </w:rPr>
        <w:lastRenderedPageBreak/>
        <w:t>превентивное посещение. Член группы, имеющий особое мнение, оформляет его письменно и прилагает к отчету.</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Закон дополнен статьей 47-8 в соответствии с Законом РК от 02.07.2013 </w:t>
      </w:r>
      <w:hyperlink r:id="rId182" w:anchor="z25" w:history="1">
        <w:r w:rsidRPr="0017036A">
          <w:rPr>
            <w:rFonts w:ascii="Arial" w:eastAsia="Times New Roman" w:hAnsi="Arial" w:cs="Arial"/>
            <w:color w:val="073A5E"/>
            <w:sz w:val="20"/>
            <w:szCs w:val="20"/>
            <w:u w:val="single"/>
            <w:lang w:eastAsia="ru-RU"/>
          </w:rPr>
          <w:t>№ 111-V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47-9. Ежегодный консолидированный доклад участников национального превентивного механизма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Координационный совет готовит ежегодный консолидированный доклад участников национального превентивного механизма с учетом их отчетов по результатам превентивных посещений.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В ежегодный консолидированный доклад участников национального превентивного механизма также включаются: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рекомендации уполномоченным государственным органам по улучшению условий обращения с лицами, содержащимися в организациях, подлежащих превентивному посещению, и предупреждению пыток и других жестоких, бесчеловечных или унижающих достоинство видов обращения и наказания;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предложения по совершенствованию законодательства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К ежегодному консолидированному докладу участников национального превентивного механизма прилагается финансовый отчет по превентивным посещениям за прошедший год.</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Ежегодный консолидированный доклад участников национального превентивного механизма направляется для рассмотрения уполномоченным государственным органам и размещается на интернет-ресурсе Уполномоченного по правам человека в Республике Казахстан в срок не позднее одного месяца со дня его утверждения Координационным советом.</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Закон дополнен статьей 47-9 в соответствии с Законом РК от 02.07.2013 </w:t>
      </w:r>
      <w:hyperlink r:id="rId183" w:anchor="z25" w:history="1">
        <w:r w:rsidRPr="0017036A">
          <w:rPr>
            <w:rFonts w:ascii="Arial" w:eastAsia="Times New Roman" w:hAnsi="Arial" w:cs="Arial"/>
            <w:color w:val="073A5E"/>
            <w:sz w:val="20"/>
            <w:szCs w:val="20"/>
            <w:u w:val="single"/>
            <w:lang w:eastAsia="ru-RU"/>
          </w:rPr>
          <w:t>№ 111-V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47-10. Конфиденциальность</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Участники национального превентивного механизма не вправе разглашать сведения о частной жизни лица, ставшие известными им в ходе превентивных посещений, без согласия данного лица.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xml:space="preserve">      2. Разглашение участниками национального превентивного механизма сведений о частной жизни лица, ставших известными им в ходе превентивных </w:t>
      </w:r>
      <w:r w:rsidRPr="0017036A">
        <w:rPr>
          <w:rFonts w:ascii="Courier New" w:eastAsia="Times New Roman" w:hAnsi="Courier New" w:cs="Courier New"/>
          <w:color w:val="000000"/>
          <w:spacing w:val="2"/>
          <w:sz w:val="20"/>
          <w:szCs w:val="20"/>
          <w:lang w:eastAsia="ru-RU"/>
        </w:rPr>
        <w:lastRenderedPageBreak/>
        <w:t>посещений, без согласия данного лица влечет ответственность, установленную законами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Закон дополнен статьей 47-10 в соответствии с Законом РК от 02.07.2013 </w:t>
      </w:r>
      <w:hyperlink r:id="rId184" w:anchor="z25" w:history="1">
        <w:r w:rsidRPr="0017036A">
          <w:rPr>
            <w:rFonts w:ascii="Arial" w:eastAsia="Times New Roman" w:hAnsi="Arial" w:cs="Arial"/>
            <w:color w:val="073A5E"/>
            <w:sz w:val="20"/>
            <w:szCs w:val="20"/>
            <w:u w:val="single"/>
            <w:lang w:eastAsia="ru-RU"/>
          </w:rPr>
          <w:t>№ 111-V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47-11. Взаимодействие уполномоченных государственных органов с участниками национального превентивного механизма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Государственные органы и их должностные лица оказывают содействие участникам национального превентивного механизма в осуществлении ими законной деятельности.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Ни один государственный орган или должностное лицо не вправе ограничивать права и свободы граждан за сообщение участникам национального превентивного механизма о фактах применения пыток и других жестоких, бесчеловечных или унижающих достоинство видов обращения и наказания.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Должностные лица, воспрепятствующие законной деятельности участников национального превентивного механизма, несут ответственность, установленную законами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Уполномоченные государственные органы в течение трех месяцев со дня получения ежегодного консолидированного доклада участников национального превентивного механизма в письменной форме информируют Уполномоченного по правам человека в Республике Казахстан о мерах, принятых по результатам рассмотрения полученных докладов.</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На основании отчетов участников национального превентивного механизма по результатам превентивных посещений Уполномоченный по правам человека в Республике Казахстан в установленном законодательством Республики Казахстан порядке имеет право обращаться к уполномоченным государственным органам или должностным лицам с ходатайством о возбуждении дисциплинарного или административного производства либо уголовного дела в отношении должностного лица, нарушившего права и свободы человека и гражданина.</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Закон дополнен статьей 47-11 в соответствии с Законом РК от 02.07.2013 </w:t>
      </w:r>
      <w:hyperlink r:id="rId185" w:anchor="z25" w:history="1">
        <w:r w:rsidRPr="0017036A">
          <w:rPr>
            <w:rFonts w:ascii="Arial" w:eastAsia="Times New Roman" w:hAnsi="Arial" w:cs="Arial"/>
            <w:color w:val="073A5E"/>
            <w:sz w:val="20"/>
            <w:szCs w:val="20"/>
            <w:u w:val="single"/>
            <w:lang w:eastAsia="ru-RU"/>
          </w:rPr>
          <w:t>№ 111-V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Глава 9. Особенности ответственности ребенка и</w:t>
      </w:r>
      <w:r w:rsidRPr="0017036A">
        <w:rPr>
          <w:rFonts w:ascii="Courier New" w:eastAsia="Times New Roman" w:hAnsi="Courier New" w:cs="Courier New"/>
          <w:color w:val="1E1E1E"/>
          <w:sz w:val="32"/>
          <w:szCs w:val="32"/>
          <w:lang w:eastAsia="ru-RU"/>
        </w:rPr>
        <w:br/>
        <w:t>воздействия на его поведение</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48. Особенности ответственности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1. Ребенок, совершивший противоправное деяние, несет ответственность в соответствии с законами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При назначении вида наказания государственные органы и должностные лица должны учитывать условия жизни и воспитания ребенка, уровень психического развития, иные особенности личности, а также влияние на него старших по возрасту лиц.</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49. Особенности воздействия на поведение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При осуществлении родительских прав родители и другие законные представители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Глава 10. Заключительные положения</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50. Ответственность за нарушение законодательства Республики Казахстан о правах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Лица, виновные в нарушении законодательства Республики Казахстан о правах ребенка, несут ответственность в соответствии с законами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Уклонение от выполнения, а также ненадлежащее исполнение обязанностей родителями (лицами, их заменяющими) по воспитанию и содержанию детей, отказ родителей от ребенка в родильном доме (отделении) или детском лечебном учреждении, оставление детей без надзора, жестокое обращение с детьми, их эксплуатация влекут лишение родительских прав или их ограничение у лиц, их заменяющих.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С момента отобрания ребенка выплата пособия, а также иные выплаты на ребенка прекращаются по решению суда.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В случае использования родителями (лицами, их заменяющими) пособий и иных выплат на детей не по назначению, если это существенно ущемляет интересы ребенка, органы социальной защиты, органы опеки и попечительства, комиссии по защите прав несовершеннолетних или прокурор в интересах ребенка предъявляют иск о возмещении ему необоснованно израсходованных средств. Взысканные судом средства перечисляются на банковский счет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Родители, лишенные родительских прав, не освобождаются от обязанности по уплате алиментов на детей, в отношении которых они лишены родительских прав.</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lastRenderedPageBreak/>
        <w:t>      Сноска. Статья 50 с изменениями, внесенными законами РК от 11.07.2009 </w:t>
      </w:r>
      <w:hyperlink r:id="rId186" w:anchor="z152" w:history="1">
        <w:r w:rsidRPr="0017036A">
          <w:rPr>
            <w:rFonts w:ascii="Arial" w:eastAsia="Times New Roman" w:hAnsi="Arial" w:cs="Arial"/>
            <w:color w:val="073A5E"/>
            <w:sz w:val="20"/>
            <w:szCs w:val="20"/>
            <w:u w:val="single"/>
            <w:lang w:eastAsia="ru-RU"/>
          </w:rPr>
          <w:t>№ 185-IV</w:t>
        </w:r>
      </w:hyperlink>
      <w:r w:rsidRPr="0017036A">
        <w:rPr>
          <w:rFonts w:ascii="Arial" w:eastAsia="Times New Roman" w:hAnsi="Arial" w:cs="Arial"/>
          <w:color w:val="FF0000"/>
          <w:sz w:val="20"/>
          <w:szCs w:val="20"/>
          <w:bdr w:val="none" w:sz="0" w:space="0" w:color="auto" w:frame="1"/>
          <w:lang w:eastAsia="ru-RU"/>
        </w:rPr>
        <w:t> (вводится в действие с 30.08.2009); от 23.11.2010 </w:t>
      </w:r>
      <w:hyperlink r:id="rId187" w:anchor="z105" w:history="1">
        <w:r w:rsidRPr="0017036A">
          <w:rPr>
            <w:rFonts w:ascii="Arial" w:eastAsia="Times New Roman" w:hAnsi="Arial" w:cs="Arial"/>
            <w:color w:val="073A5E"/>
            <w:sz w:val="20"/>
            <w:szCs w:val="20"/>
            <w:u w:val="single"/>
            <w:lang w:eastAsia="ru-RU"/>
          </w:rPr>
          <w:t>№ 354-IV</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51. Координация уполномоченным органом реализации соблюдения законодательства Республики Казахстан о правах ребенка</w:t>
      </w:r>
    </w:p>
    <w:p w:rsidR="0017036A" w:rsidRPr="0017036A" w:rsidRDefault="0017036A" w:rsidP="0017036A">
      <w:pPr>
        <w:spacing w:after="0" w:line="285" w:lineRule="atLeast"/>
        <w:textAlignment w:val="baseline"/>
        <w:rPr>
          <w:rFonts w:ascii="Courier New" w:eastAsia="Times New Roman" w:hAnsi="Courier New" w:cs="Courier New"/>
          <w:color w:val="FF0000"/>
          <w:spacing w:val="2"/>
          <w:sz w:val="20"/>
          <w:szCs w:val="20"/>
          <w:lang w:eastAsia="ru-RU"/>
        </w:rPr>
      </w:pPr>
      <w:r w:rsidRPr="0017036A">
        <w:rPr>
          <w:rFonts w:ascii="Courier New" w:eastAsia="Times New Roman" w:hAnsi="Courier New" w:cs="Courier New"/>
          <w:color w:val="FF0000"/>
          <w:spacing w:val="2"/>
          <w:sz w:val="20"/>
          <w:szCs w:val="20"/>
          <w:lang w:eastAsia="ru-RU"/>
        </w:rPr>
        <w:t>      Сноска. Статья 51 исключена Законом РК от 30.12.2024 </w:t>
      </w:r>
      <w:hyperlink r:id="rId188" w:anchor="z204" w:history="1">
        <w:r w:rsidRPr="0017036A">
          <w:rPr>
            <w:rFonts w:ascii="Courier New" w:eastAsia="Times New Roman" w:hAnsi="Courier New" w:cs="Courier New"/>
            <w:color w:val="073A5E"/>
            <w:spacing w:val="2"/>
            <w:sz w:val="20"/>
            <w:szCs w:val="20"/>
            <w:u w:val="single"/>
            <w:lang w:eastAsia="ru-RU"/>
          </w:rPr>
          <w:t>№ 148-VIII</w:t>
        </w:r>
      </w:hyperlink>
      <w:r w:rsidRPr="0017036A">
        <w:rPr>
          <w:rFonts w:ascii="Courier New" w:eastAsia="Times New Roman" w:hAnsi="Courier New" w:cs="Courier New"/>
          <w:color w:val="FF0000"/>
          <w:spacing w:val="2"/>
          <w:sz w:val="20"/>
          <w:szCs w:val="20"/>
          <w:lang w:eastAsia="ru-RU"/>
        </w:rPr>
        <w:t> (вводится в действие по истечении десяти календарных дней после дня его первого официального опубликования).</w:t>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52. Государственный контроль в области защиты прав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Государственный контроль в области защиты прав ребенка направлен на обеспечение прав и законных интересов ребенка и осуществляется уполномоченными государственными органами и местными исполнительными органами в пределах компетенции, определенной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Объектом государственного контроля в области защиты прав ребенка является деятельность физических и юридических лиц, направленная на реализацию прав ребенка.</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w:t>
      </w:r>
      <w:bookmarkStart w:id="24" w:name="z255"/>
      <w:bookmarkEnd w:id="24"/>
      <w:r w:rsidRPr="0017036A">
        <w:rPr>
          <w:rFonts w:ascii="Arial" w:eastAsia="Times New Roman" w:hAnsi="Arial" w:cs="Arial"/>
          <w:color w:val="FF0000"/>
          <w:sz w:val="20"/>
          <w:szCs w:val="20"/>
          <w:lang w:eastAsia="ru-RU"/>
        </w:rPr>
        <w:t>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Пункт 3 предусматривается в редакции Закона РК от 04.12.2025 </w:t>
      </w:r>
      <w:hyperlink r:id="rId189" w:anchor="z261" w:history="1">
        <w:r w:rsidRPr="0017036A">
          <w:rPr>
            <w:rFonts w:ascii="Arial" w:eastAsia="Times New Roman" w:hAnsi="Arial" w:cs="Arial"/>
            <w:color w:val="073A5E"/>
            <w:sz w:val="20"/>
            <w:szCs w:val="20"/>
            <w:u w:val="single"/>
            <w:lang w:eastAsia="ru-RU"/>
          </w:rPr>
          <w:t>№ 236-VIII</w:t>
        </w:r>
      </w:hyperlink>
      <w:r w:rsidRPr="0017036A">
        <w:rPr>
          <w:rFonts w:ascii="Arial" w:eastAsia="Times New Roman" w:hAnsi="Arial" w:cs="Arial"/>
          <w:color w:val="FF0000"/>
          <w:sz w:val="20"/>
          <w:szCs w:val="20"/>
          <w:lang w:eastAsia="ru-RU"/>
        </w:rPr>
        <w:t> (</w:t>
      </w:r>
      <w:hyperlink r:id="rId190" w:anchor="z562"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с 01.02.2026).</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Государственный контроль в области защиты прав ребенка осуществляется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w:t>
      </w:r>
      <w:bookmarkStart w:id="25" w:name="z256"/>
      <w:bookmarkEnd w:id="25"/>
      <w:r w:rsidRPr="0017036A">
        <w:rPr>
          <w:rFonts w:ascii="Arial" w:eastAsia="Times New Roman" w:hAnsi="Arial" w:cs="Arial"/>
          <w:color w:val="FF0000"/>
          <w:sz w:val="20"/>
          <w:szCs w:val="20"/>
          <w:lang w:eastAsia="ru-RU"/>
        </w:rPr>
        <w:t>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Пункт 4 предусматривается в редакции Закона РК от 04.12.2025 </w:t>
      </w:r>
      <w:hyperlink r:id="rId191" w:anchor="z261" w:history="1">
        <w:r w:rsidRPr="0017036A">
          <w:rPr>
            <w:rFonts w:ascii="Arial" w:eastAsia="Times New Roman" w:hAnsi="Arial" w:cs="Arial"/>
            <w:color w:val="073A5E"/>
            <w:sz w:val="20"/>
            <w:szCs w:val="20"/>
            <w:u w:val="single"/>
            <w:lang w:eastAsia="ru-RU"/>
          </w:rPr>
          <w:t>№ 236-VIII</w:t>
        </w:r>
      </w:hyperlink>
      <w:r w:rsidRPr="0017036A">
        <w:rPr>
          <w:rFonts w:ascii="Arial" w:eastAsia="Times New Roman" w:hAnsi="Arial" w:cs="Arial"/>
          <w:color w:val="FF0000"/>
          <w:sz w:val="20"/>
          <w:szCs w:val="20"/>
          <w:lang w:eastAsia="ru-RU"/>
        </w:rPr>
        <w:t> (</w:t>
      </w:r>
      <w:hyperlink r:id="rId192" w:anchor="z562"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с 01.02.2026).</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Профилактический контроль без посещения субъекта (объекта) контроля осуществляется в соответствии с Предпринимательским кодексом Республики Казахстан и настоящим Законом.</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w:t>
      </w:r>
      <w:bookmarkStart w:id="26" w:name="z257"/>
      <w:bookmarkEnd w:id="26"/>
      <w:r w:rsidRPr="0017036A">
        <w:rPr>
          <w:rFonts w:ascii="Arial" w:eastAsia="Times New Roman" w:hAnsi="Arial" w:cs="Arial"/>
          <w:color w:val="FF0000"/>
          <w:sz w:val="20"/>
          <w:szCs w:val="20"/>
          <w:lang w:eastAsia="ru-RU"/>
        </w:rPr>
        <w:t>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Пункт 5 предусматривается в редакции Закона РК от 04.12.2025 </w:t>
      </w:r>
      <w:hyperlink r:id="rId193" w:anchor="z261" w:history="1">
        <w:r w:rsidRPr="0017036A">
          <w:rPr>
            <w:rFonts w:ascii="Arial" w:eastAsia="Times New Roman" w:hAnsi="Arial" w:cs="Arial"/>
            <w:color w:val="073A5E"/>
            <w:sz w:val="20"/>
            <w:szCs w:val="20"/>
            <w:u w:val="single"/>
            <w:lang w:eastAsia="ru-RU"/>
          </w:rPr>
          <w:t>№ 236-VIII</w:t>
        </w:r>
      </w:hyperlink>
      <w:r w:rsidRPr="0017036A">
        <w:rPr>
          <w:rFonts w:ascii="Arial" w:eastAsia="Times New Roman" w:hAnsi="Arial" w:cs="Arial"/>
          <w:color w:val="FF0000"/>
          <w:sz w:val="20"/>
          <w:szCs w:val="20"/>
          <w:lang w:eastAsia="ru-RU"/>
        </w:rPr>
        <w:t> (</w:t>
      </w:r>
      <w:hyperlink r:id="rId194" w:anchor="z562"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с 01.02.2026).</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Субъектами государственного контроля являются организации образования и организации, осуществляющие функции по защите прав ребенка, независимо от типа, формы собственности и ведомственной подчиненности, органы и организации культуры и спорта.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6. Целями профилактического контроля без посещения субъекта (объекта) контроля являются своевременное пресечение и недопущение нарушений, предоставление субъектам контроля права самостоятельного устранения нарушений, выявленных уполномоченными государственными органами по результатам профилактического контроля без посещения субъекта (объекта) контроля, и снижение административной нагрузки на них.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Профилактический контроль без посещения субъекта (объекта) контроля проводится путем взаимного сопоставления данных в республиканском банке данных детей-сирот и детей, оставшихся без попечения родителей, и лиц, желающих принять в семью, единой информационной системе образования, сведений от уполномоченных организаций и государственных органов посредством запроса и сведений, полученных из средств массовой информации и иных открытых источников, обращений физических и юридических лиц.</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 По итогам профилактического контроля без посещения субъекта (объекта) контроля составляется рекомендация об устранении выявленных нарушений (далее – рекомендация) в срок не позднее пяти рабочих дней со дня выявления нарушений без возбуждения дела об административном правонарушении с обязательным разъяснением субъекту контроля способа устранения нарушений.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9. Рекомендация должна быть вручена субъекту контроля лично под роспись или иным способом, подтверждающим факты отправки и получения.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Рекомендация, направленная одним из нижеперечисленных способов, считается врученной в следующих случаях: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нарочно – с даты отметки в рекомендации о получении;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почтой – заказным письмом;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электронным способом – с даты отправки уполномоченными государственными органами на электронный адрес субъекта контроля, указанный в письме при запросе.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10. Рекомендация об устранении нарушений, выявленных по результатам профилактического контроля без посещения субъекта (объекта) контроля, должна быть исполнена в течение десяти рабочих дней со дня, следующего за днем ее вручения.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11. Субъект контроля в случае несогласия с нарушениями, указанными в рекомендации, вправе направить в уполномоченный государственный орган, направивший рекомендацию, возражение в течение пяти рабочих дней со дня, следующего за днем ее вручения.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xml:space="preserve">      12. Неисполнение в установленный срок рекомендации об устранении нарушений, выявленных по результатам профилактического контроля без посещения субъекта (объекта) контроля, влечет назначение профилактического </w:t>
      </w:r>
      <w:r w:rsidRPr="0017036A">
        <w:rPr>
          <w:rFonts w:ascii="Courier New" w:eastAsia="Times New Roman" w:hAnsi="Courier New" w:cs="Courier New"/>
          <w:color w:val="000000"/>
          <w:spacing w:val="2"/>
          <w:sz w:val="20"/>
          <w:szCs w:val="20"/>
          <w:lang w:eastAsia="ru-RU"/>
        </w:rPr>
        <w:lastRenderedPageBreak/>
        <w:t>контроля с посещением субъекта (объекта) контроля путем включения в полугодовой список проведения профилактического контроля с посещением субъекта (объекта) контроля.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13. Кратность проведения профилактического контроля без посещения субъекта (объекта) контроля – ежемесячно, не позднее 25 числа, не более одного раза в месяц.</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52 в редакции Закона РК от 24.05.2018 </w:t>
      </w:r>
      <w:hyperlink r:id="rId195" w:anchor="z1986" w:history="1">
        <w:r w:rsidRPr="0017036A">
          <w:rPr>
            <w:rFonts w:ascii="Arial" w:eastAsia="Times New Roman" w:hAnsi="Arial" w:cs="Arial"/>
            <w:color w:val="073A5E"/>
            <w:sz w:val="20"/>
            <w:szCs w:val="20"/>
            <w:u w:val="single"/>
            <w:lang w:eastAsia="ru-RU"/>
          </w:rPr>
          <w:t>№ 156-VI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с изменениями, внесенными законами РК от 02.07.2018 </w:t>
      </w:r>
      <w:hyperlink r:id="rId196" w:anchor="z68" w:history="1">
        <w:r w:rsidRPr="0017036A">
          <w:rPr>
            <w:rFonts w:ascii="Arial" w:eastAsia="Times New Roman" w:hAnsi="Arial" w:cs="Arial"/>
            <w:color w:val="073A5E"/>
            <w:sz w:val="20"/>
            <w:szCs w:val="20"/>
            <w:u w:val="single"/>
            <w:lang w:eastAsia="ru-RU"/>
          </w:rPr>
          <w:t>№ 170-VІ</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 месяцев после дня его первого официального опубликования); от 01.04.2019 </w:t>
      </w:r>
      <w:hyperlink r:id="rId197" w:anchor="z137" w:history="1">
        <w:r w:rsidRPr="0017036A">
          <w:rPr>
            <w:rFonts w:ascii="Arial" w:eastAsia="Times New Roman" w:hAnsi="Arial" w:cs="Arial"/>
            <w:color w:val="073A5E"/>
            <w:sz w:val="20"/>
            <w:szCs w:val="20"/>
            <w:u w:val="single"/>
            <w:lang w:eastAsia="ru-RU"/>
          </w:rPr>
          <w:t>№ 240-VI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 от 06.04.2024 </w:t>
      </w:r>
      <w:hyperlink r:id="rId198" w:anchor="z2187" w:history="1">
        <w:r w:rsidRPr="0017036A">
          <w:rPr>
            <w:rFonts w:ascii="Arial" w:eastAsia="Times New Roman" w:hAnsi="Arial" w:cs="Arial"/>
            <w:color w:val="073A5E"/>
            <w:sz w:val="20"/>
            <w:szCs w:val="20"/>
            <w:u w:val="single"/>
            <w:lang w:eastAsia="ru-RU"/>
          </w:rPr>
          <w:t>№ 71-VIII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 от 15.04.2024 </w:t>
      </w:r>
      <w:hyperlink r:id="rId199" w:anchor="z249" w:history="1">
        <w:r w:rsidRPr="0017036A">
          <w:rPr>
            <w:rFonts w:ascii="Arial" w:eastAsia="Times New Roman" w:hAnsi="Arial" w:cs="Arial"/>
            <w:color w:val="073A5E"/>
            <w:sz w:val="20"/>
            <w:szCs w:val="20"/>
            <w:u w:val="single"/>
            <w:lang w:eastAsia="ru-RU"/>
          </w:rPr>
          <w:t>№ 72-VIII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27" w:name="z509"/>
      <w:bookmarkEnd w:id="27"/>
      <w:r w:rsidRPr="0017036A">
        <w:rPr>
          <w:rFonts w:ascii="Courier New" w:eastAsia="Times New Roman" w:hAnsi="Courier New" w:cs="Courier New"/>
          <w:b/>
          <w:bCs/>
          <w:color w:val="000000"/>
          <w:spacing w:val="2"/>
          <w:sz w:val="20"/>
          <w:szCs w:val="20"/>
          <w:bdr w:val="none" w:sz="0" w:space="0" w:color="auto" w:frame="1"/>
          <w:lang w:eastAsia="ru-RU"/>
        </w:rPr>
        <w:t>Статья 52-1. Государственный контроль в отношении органов управления образования областей, городов республиканского значения, столицы, районов (городов областного значения)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Государственный контроль в отношении органов управления образования областей, городов республиканского значения, столицы, районов (городов областного значения) направлен на обеспечение соответствия деятельности органов управления образования областей, городов республиканского значения, столицы, районов (городов областного значения) требованиям законодательства Республики Казахстан о правах ребенка и осуществляется уполномоченным органом в области защиты прав детей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Порядок проведения государственного контроля и требования, предъявляемые к деятельности проверяемых органов управления образования областей, городов республиканского значения, столицы, районов (городов областного значения), осуществляются в порядке, установленном настоящим Законом.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Проверка проводится путем совершения одного из следующих действий: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посещения субъекта государственного контроля;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запроса необходимой информации, касающейся предмета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вызова субъекта государственного контроля с целью получения информации о соблюдении им требований, установленных законодательством Республики Казахстан о правах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Предметом проверки является соблюдение субъектами государственного контроля требований, установленных в соответствии с пунктом 2 настоящей статьи.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5. Плановая проверка в отношении субъекта государственного контроля проводится один раз в три года по комплексу вопросов соблюдения требований, предусмотренных пунктом 2 настоящей статьи.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Внеплановая проверка назначается в отношении субъекта государственного контроля по отдельным вопросам соблюдения требований, предусмотренных пунктом 2 настоящей статьи.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Основанием для назначения плановой проверки субъекта государственного контроля является ежегодный перечень, утвержденный первым руководителем уполномоченного органа в области образования и направленный в уполномоченный орган в области правовой статистики и специальных учетов до 20 декабря года, предшествующего году проведения плановых проверок.</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Уполномоченный орган в области защиты прав детей Республики Казахстан размещает перечень плановых проверок на своих интернет-ресурсах в срок до 25 декабря года, предшествующего году проведения плановых проверок.</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Внесение изменений и дополнений в перечень плановых проверок осуществляется в случаях ликвидации, реорганизации, изменения наименования, перераспределения полномочий между субъектами контроля, а также возникновения чрезвычайных ситуаций природного и техногенного характера, введения режима чрезвычайного положения,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и связанных с ними ограничений.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При наступлении вышеуказанных случаев плановая проверка может быть продлена, приостановлена и возобновлена.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случае изменения перечня плановых проверок измененный перечень плановых проверок также направляется в уполномоченный орган в области правовой статистики и специальных учетов.</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Основаниями внеплановой проверки субъектов государственного контроля являются: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поручение первого руководителя уполномоченного органа в области образования, уполномоченного органа в области защиты прав детей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требование прокурора или поручение органа уголовного преследования;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контроль исполнения предписаний об устранении выявленных нарушений в результате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обращения физических и юридических лиц, права и законные интересы которых нарушены;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5) обращения физических и юридических лиц, а также государственных органов по конкретным фактам нарушений требований законодательства Республики Казахстан о правах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публикации и сообщения в средствах массовой информации о нарушениях законодательства Республики Казахстан о правах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Внеплановые проверки не проводятся в случаях анонимных обращений.</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10 дополнена статьей 52-1 в соответствии с Законом РК от 15.04.2024 </w:t>
      </w:r>
      <w:hyperlink r:id="rId200" w:anchor="z251" w:history="1">
        <w:r w:rsidRPr="0017036A">
          <w:rPr>
            <w:rFonts w:ascii="Arial" w:eastAsia="Times New Roman" w:hAnsi="Arial" w:cs="Arial"/>
            <w:color w:val="073A5E"/>
            <w:sz w:val="20"/>
            <w:szCs w:val="20"/>
            <w:u w:val="single"/>
            <w:lang w:eastAsia="ru-RU"/>
          </w:rPr>
          <w:t>№ 72-VIII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шестидесяти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28" w:name="z532"/>
      <w:bookmarkEnd w:id="28"/>
      <w:r w:rsidRPr="0017036A">
        <w:rPr>
          <w:rFonts w:ascii="Courier New" w:eastAsia="Times New Roman" w:hAnsi="Courier New" w:cs="Courier New"/>
          <w:b/>
          <w:bCs/>
          <w:color w:val="000000"/>
          <w:spacing w:val="2"/>
          <w:sz w:val="20"/>
          <w:szCs w:val="20"/>
          <w:bdr w:val="none" w:sz="0" w:space="0" w:color="auto" w:frame="1"/>
          <w:lang w:eastAsia="ru-RU"/>
        </w:rPr>
        <w:t>Статья 52-2. Требования, предъявляемые к деятельности органов управления образованием областей, городов республиканского значения, столицы, районов (городов областного значения)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Требования, предъявляемые к деятельности органов управления образованием области, по:</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направлению средств на оказание финансовой и материальной помощи обучающимся и воспитанникам государственных организаций образования областного и районного (города областного значения) масштабов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организации образования, в размере не менее двух процентов от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организации переподготовки кадров и повышения квалификации работников организаций образования для детей-сирот и детей, оставшихся без попечения родителей;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обеспечению условий лицам, содержащимся в центрах адаптации несовершеннолетних и центрах поддержки детей, нуждающихся в специальных социальных услугах;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оказанию содействия попечительским советам организаций образования для детей-сирот и детей, оставшихся без попечения родителей;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организации и осуществлению кадрового обеспечения организаций образования для детей-сирот и детей, оставшихся без попечения родителей;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6) обеспечению методического руководства психологической службы в организациях образования, в том числе расположенных в районах (городах областного значения);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участию в организации летнего отдыха, досуга и занятости несовершеннолетних;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9) созданию психолого-медико-педагогических комиссий,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10)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11) обеспечению социальной реабилитацией детей, пострадавших от террористической деятельности;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12)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Пункт 1 предусматривается дополнить подпунктами 13), 14), 15), 16), 17), 18), 19) и 20) в соответствии с Законом РК от 04.12.2025 </w:t>
      </w:r>
      <w:hyperlink r:id="rId201" w:anchor="z268" w:history="1">
        <w:r w:rsidRPr="0017036A">
          <w:rPr>
            <w:rFonts w:ascii="Arial" w:eastAsia="Times New Roman" w:hAnsi="Arial" w:cs="Arial"/>
            <w:color w:val="073A5E"/>
            <w:sz w:val="20"/>
            <w:szCs w:val="20"/>
            <w:u w:val="single"/>
            <w:lang w:eastAsia="ru-RU"/>
          </w:rPr>
          <w:t>№ 236-VIII</w:t>
        </w:r>
      </w:hyperlink>
      <w:r w:rsidRPr="0017036A">
        <w:rPr>
          <w:rFonts w:ascii="Arial" w:eastAsia="Times New Roman" w:hAnsi="Arial" w:cs="Arial"/>
          <w:color w:val="FF0000"/>
          <w:sz w:val="20"/>
          <w:szCs w:val="20"/>
          <w:lang w:eastAsia="ru-RU"/>
        </w:rPr>
        <w:t> (</w:t>
      </w:r>
      <w:hyperlink r:id="rId202" w:anchor="z562"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с 01.02.2026).</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Требования, предъявляемые к деятельности органов управления образованием городов республиканского значения, столицы, по:</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направлению средств на оказание финансовой и материальной помощи обучающимся и воспитанникам государственных организаций образования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2) организации переподготовки кадров и повышения квалификации работников организаций образования для детей-сирот и детей, оставшихся без попечения родителей;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обеспечению условий лицам, содержащимся в центрах адаптации несовершеннолетних и центрах поддержки детей, нуждающихся в специальных социальных услугах;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оказанию содействия попечительским советам организаций образования для детей-сирот и детей, оставшихся без попечения родителей;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организации кадрового обеспечения организаций образования для детей-сирот и детей, оставшихся без попечения родителей;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обеспечению методического руководства психологической службой в организациях образования;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реализации функций государства по опеке или попечительству несовершеннолетних;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9) организации летнего отдыха, досуга и занятости несовершеннолетних;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10) выявлению и учету несовершеннолетних, не посещающих по неуважительным причинам общеобразовательные учебные заведения, проведению с ними и их родителями или иными законными представителями мер индивидуальной профилактики;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11) созданию психолого-медико-педагогических комиссий, которые выявляют несовершеннолетних, имеющих отклонения в развитии или поведении, проводят их комплексное обследование и готовят рекомендации по определению форм их дальнейшего обучения и воспитания;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12)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13) участию в выявлении несовершеннолетних с девиантным поведением, неблагополучных семей, постановке их на учет в органы внутренних дел и проведению с ними мер индивидуальной профилактики;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14) обеспечению организации в общеобразовательных учебных заведениях доступных спортивных секций, технических и иных кружков, клубов и вовлечению в них несовершеннолетних;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15) обеспечению реализации мероприятий по профилактике травли (буллинга)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16) обеспечению социальной реабилитацией детей, пострадавших от террористической деятельности;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17)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Пункт 2 предусматривается дополнить подпунктами 18), 19), 20), 21), 22), 23), 24) и 25) в соответствии с Законом РК от 04.12.2025 </w:t>
      </w:r>
      <w:hyperlink r:id="rId203" w:anchor="z277" w:history="1">
        <w:r w:rsidRPr="0017036A">
          <w:rPr>
            <w:rFonts w:ascii="Arial" w:eastAsia="Times New Roman" w:hAnsi="Arial" w:cs="Arial"/>
            <w:color w:val="073A5E"/>
            <w:sz w:val="20"/>
            <w:szCs w:val="20"/>
            <w:u w:val="single"/>
            <w:lang w:eastAsia="ru-RU"/>
          </w:rPr>
          <w:t>№ 236-VIII</w:t>
        </w:r>
      </w:hyperlink>
      <w:r w:rsidRPr="0017036A">
        <w:rPr>
          <w:rFonts w:ascii="Arial" w:eastAsia="Times New Roman" w:hAnsi="Arial" w:cs="Arial"/>
          <w:color w:val="FF0000"/>
          <w:sz w:val="20"/>
          <w:szCs w:val="20"/>
          <w:lang w:eastAsia="ru-RU"/>
        </w:rPr>
        <w:t> (</w:t>
      </w:r>
      <w:hyperlink r:id="rId204" w:anchor="z562"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с 01.02.2026).</w:t>
      </w:r>
      <w:r w:rsidRPr="0017036A">
        <w:rPr>
          <w:rFonts w:ascii="Arial" w:eastAsia="Times New Roman" w:hAnsi="Arial" w:cs="Arial"/>
          <w:color w:val="444444"/>
          <w:sz w:val="20"/>
          <w:szCs w:val="20"/>
          <w:lang w:eastAsia="ru-RU"/>
        </w:rPr>
        <w:br/>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Требования, предъявляемые к деятельности органов управления образованием районов (городов областного значения), по:</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направлению средств на оказание финансовой и материальной помощи обучающимся и воспитанникам государственных организаций образования районного (города областного значения) масштаба из семей, имеющих право на получение государственной адресной социальной помощи, а также из семей, не получающих государственную адресную социальную помощь, в которых среднедушевой доход ниже величины прожиточного минимума, и детям-сиротам, детям, оставшимся без попечения родителей, проживающим в семьях, детям из семей, требующих экстренной помощи в результате чрезвычайных ситуаций, и иным категориям обучающихся и воспитанников, определяемым коллегиальным органом управления государственной организации образования, в размере не менее двух процентов от совокупного объема бюджетных средств, выделяемых на текущее содержание общеобразовательных школ и на размещение государственного образовательного заказа на среднее образование в государственных предприятиях на праве хозяйственного ведения;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обеспечению координации деятельности психологической службы организаций образования, расположенных в районах (городах областного значения);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осуществлению в установленном порядке государственного обеспечения детей-сирот, детей, оставшихся без попечения родителей;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реализации функций государства по опеке или попечительству несовершеннолетних;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предупреждению правонарушений, безнадзорности, беспризорности и антиобщественных действий среди несовершеннолетних, выявлению и устранению причин и условий, им способствующих;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6) организации летнего отдыха, досуга и занятости несовершеннолетних;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выявлению и учету несовершеннолетних, не посещающих по неуважительным причинам общеобразовательные учебные заведения, проведению с ними и их родителями или иными законными представителями мер индивидуальной профилактики;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 разработке и внедрению в практику работы организаций образования программ и методик, направленных на формирование законопослушного поведения несовершеннолетних, привитие им основ нравственности и здорового образа жизни;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9) участию в выявлении несовершеннолетних с девиантным поведением, неблагополучных семей, постановке их на учет в органы внутренних дел и проведению с ними мер индивидуальной профилактики;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10) обеспечению организации в общеобразовательных учебных заведениях доступных спортивных секций, технических и иных кружков, клубов и вовлечению в них несовершеннолетних;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11) обеспечению социальной реабилитацией детей, пострадавших от террористической деятельности;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12) обеспечению организации антитеррористической защиты объектов, уязвимых в террористическом отношении, осуществляющих деятельность в области образования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13) обеспечению реализации мероприятий по профилактике травли (буллинга) ребенка.</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lang w:eastAsia="ru-RU"/>
        </w:rPr>
        <w:t>      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Пункт 3 предусматривается дополнить подпунктами 14), 15), 16 и 17) в соответствии с Законом РК от 04.12.2025 </w:t>
      </w:r>
      <w:hyperlink r:id="rId205" w:anchor="z286" w:history="1">
        <w:r w:rsidRPr="0017036A">
          <w:rPr>
            <w:rFonts w:ascii="Arial" w:eastAsia="Times New Roman" w:hAnsi="Arial" w:cs="Arial"/>
            <w:color w:val="073A5E"/>
            <w:sz w:val="20"/>
            <w:szCs w:val="20"/>
            <w:u w:val="single"/>
            <w:lang w:eastAsia="ru-RU"/>
          </w:rPr>
          <w:t>№ 236-VIII</w:t>
        </w:r>
      </w:hyperlink>
      <w:r w:rsidRPr="0017036A">
        <w:rPr>
          <w:rFonts w:ascii="Arial" w:eastAsia="Times New Roman" w:hAnsi="Arial" w:cs="Arial"/>
          <w:color w:val="FF0000"/>
          <w:sz w:val="20"/>
          <w:szCs w:val="20"/>
          <w:lang w:eastAsia="ru-RU"/>
        </w:rPr>
        <w:t> (</w:t>
      </w:r>
      <w:hyperlink r:id="rId206" w:anchor="z562"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с 01.02.2026).</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bdr w:val="none" w:sz="0" w:space="0" w:color="auto" w:frame="1"/>
          <w:lang w:eastAsia="ru-RU"/>
        </w:rPr>
        <w:t>      Сноска. Глава 10 дополнена статьей 52-2 в соответствии с Законом РК от 01.07.2024 </w:t>
      </w:r>
      <w:hyperlink r:id="rId207" w:anchor="z85" w:history="1">
        <w:r w:rsidRPr="0017036A">
          <w:rPr>
            <w:rFonts w:ascii="Arial" w:eastAsia="Times New Roman" w:hAnsi="Arial" w:cs="Arial"/>
            <w:color w:val="073A5E"/>
            <w:sz w:val="20"/>
            <w:szCs w:val="20"/>
            <w:u w:val="single"/>
            <w:lang w:eastAsia="ru-RU"/>
          </w:rPr>
          <w:t>№ 104-VIII</w:t>
        </w:r>
      </w:hyperlink>
      <w:r w:rsidRPr="0017036A">
        <w:rPr>
          <w:rFonts w:ascii="Arial" w:eastAsia="Times New Roman" w:hAnsi="Arial" w:cs="Arial"/>
          <w:color w:val="FF0000"/>
          <w:sz w:val="20"/>
          <w:szCs w:val="20"/>
          <w:bdr w:val="none" w:sz="0" w:space="0" w:color="auto" w:frame="1"/>
          <w:lang w:eastAsia="ru-RU"/>
        </w:rPr>
        <w:t> (вводится в действие после дня введения в действие </w:t>
      </w:r>
      <w:hyperlink r:id="rId208" w:anchor="z251" w:history="1">
        <w:r w:rsidRPr="0017036A">
          <w:rPr>
            <w:rFonts w:ascii="Arial" w:eastAsia="Times New Roman" w:hAnsi="Arial" w:cs="Arial"/>
            <w:color w:val="073A5E"/>
            <w:sz w:val="20"/>
            <w:szCs w:val="20"/>
            <w:u w:val="single"/>
            <w:lang w:eastAsia="ru-RU"/>
          </w:rPr>
          <w:t>подпункта 6)</w:t>
        </w:r>
      </w:hyperlink>
      <w:r w:rsidRPr="0017036A">
        <w:rPr>
          <w:rFonts w:ascii="Arial" w:eastAsia="Times New Roman" w:hAnsi="Arial" w:cs="Arial"/>
          <w:color w:val="FF0000"/>
          <w:sz w:val="20"/>
          <w:szCs w:val="20"/>
          <w:bdr w:val="none" w:sz="0" w:space="0" w:color="auto" w:frame="1"/>
          <w:lang w:eastAsia="ru-RU"/>
        </w:rPr>
        <w:t> пункта 10 статьи 1 Закона РК "О внесении изменений и дополнений в некоторые законодательные акты РК по вопросам обеспечения прав женщин и безопасности детей).</w:t>
      </w:r>
      <w:r w:rsidRPr="0017036A">
        <w:rPr>
          <w:rFonts w:ascii="Arial" w:eastAsia="Times New Roman" w:hAnsi="Arial" w:cs="Arial"/>
          <w:color w:val="444444"/>
          <w:sz w:val="20"/>
          <w:szCs w:val="20"/>
          <w:lang w:eastAsia="ru-RU"/>
        </w:rPr>
        <w:br/>
      </w:r>
    </w:p>
    <w:p w:rsidR="0017036A" w:rsidRPr="0017036A" w:rsidRDefault="0017036A" w:rsidP="0017036A">
      <w:pPr>
        <w:spacing w:after="0" w:line="285" w:lineRule="atLeast"/>
        <w:textAlignment w:val="baseline"/>
        <w:rPr>
          <w:rFonts w:ascii="Courier New" w:eastAsia="Times New Roman" w:hAnsi="Courier New" w:cs="Courier New"/>
          <w:color w:val="000000"/>
          <w:spacing w:val="2"/>
          <w:sz w:val="20"/>
          <w:szCs w:val="20"/>
          <w:lang w:eastAsia="ru-RU"/>
        </w:rPr>
      </w:pPr>
      <w:bookmarkStart w:id="29" w:name="z578"/>
      <w:bookmarkEnd w:id="29"/>
      <w:r w:rsidRPr="0017036A">
        <w:rPr>
          <w:rFonts w:ascii="Courier New" w:eastAsia="Times New Roman" w:hAnsi="Courier New" w:cs="Courier New"/>
          <w:b/>
          <w:bCs/>
          <w:color w:val="000000"/>
          <w:spacing w:val="2"/>
          <w:sz w:val="20"/>
          <w:szCs w:val="20"/>
          <w:bdr w:val="none" w:sz="0" w:space="0" w:color="auto" w:frame="1"/>
          <w:lang w:eastAsia="ru-RU"/>
        </w:rPr>
        <w:t>Статья 52-3. Порядок проведения государственного контроля в отношении органов управления образованием областей, городов республиканского значения, столицы, районов (городов областного значения)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При проведении проверок требуется предварительное уведомление субъекта контроля о назначении проверки не менее чем за сутки до начала проверки с указанием даты ее начала.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Началом проведения проверки считается дата вручения субъекту контроля акта о назначении проверки с указанием сроков и предмета проведения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акте о назначении проверки указываются: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1) номер и дата акта;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наименование государственного органа;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фамилия, имя, отчество (если оно указано в документе, удостоверяющем личность) и должность лица (лиц), уполномоченного (уполномоченных) на проведение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сведения о специалистах, консультантах и экспертах, привлекаемых для проведения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наименование субъекта контроля;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вид и предмет назначенной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срок проведения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 основания проведения проверки, в том числе нормативные правовые акты Республики Казахстан, обязательные требования которых подлежат проверке;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9) период проведения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10) права и обязанности субъекта контроля, предусмотренные пунктами 15 и 16 настоящей статьи;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11) подпись руководителя субъекта контроля либо его уполномоченного лица о получении или отказе в получении акта;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12) подпись лица, уполномоченного подписывать акты, и печать государственного органа.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Сроки проведения проверки устанавливаются с учетом объема предстоящих работ, а также поставленных задач и не должны превышать:</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при проведении внеплановых проверок – пять рабочих дней и с продлением до пяти рабочих дней;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при проведении плановых проверок – десять рабочих дней и с продлением до десяти рабочих дней.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При необходимости проведения запроса в государственные органы, а также в связи со значительным объемом проверки срок проведения проверки может быть продлен только один раз руководителем уполномоченного органа в области защиты прав детей Республики Казахстан на сроки, предусмотренные частью первой настоящего пункта.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В случае продления сроков проверки уполномоченный орган в области защиты прав детей Республики Казахстан в обязательном порядке оформляет дополнительный акт о продлении срока проверки и уведомляет об этом субъект контроля за один рабочий день до продления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Проверки осуществляются в рабочее время субъекта контроля, установленное регламентом работы субъекта контроля.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По результатам проверки должностным лицом уполномоченного органа в области защиты прав детей Республики Казахстан составляется заключение о результатах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В заключении о результатах проверки указываются: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дата, время и место составления заключения;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наименование государственного органа;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дата и номер акта о назначении проверки, на основании которого проведена проверка;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фамилия, имя, отчество (если оно указано в документе, удостоверяющем личность) и должность лица, проводившего проверку;</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наименование субъекта контроля;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дата, место и период проведения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вид и предмет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8) сведения о результатах проверки, в том числе о выявленных нарушениях, об их характере;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9) требования об устранении выявленных нарушений с указанием срока исполнения требований и принятия мер в отношении лиц, допустивших нарушения;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10) сведения об ознакомлении или отказе в ознакомлении с заключением представителя субъекта контроля, а также лиц, присутствовавших при проведении проверки, их подписи или отказ от подписи;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11) подпись должностного лица, проводившего проверку.</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К заключению о результатах проверки прилагаются копии документов, связанных с результатами проверки (при их наличии).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8. Первый экземпляр заключения о результатах проверки с копиями приложений вручается на бумажном носителе под роспись или в электронной форме субъекту контроля (руководителю либо его уполномоченному лицу) для ознакомления и принятия мер по устранению выявленных нарушений, второй экземпляр в электронной форме сдается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и его территориальные органы, третий экземпляр остается у уполномоченного органа в области защиты прав детей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9. В случае наличия замечаний и (или) возражений по результатам проверки руководитель субъекта контроля излагает их в письменном виде.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Замечания и (или) возражения прилагаются к заключению о результатах проведения проверки, о чем делается соответствующая отметка.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случае отказа от принятия заключения о результатах проверки составляется акт, который подписывается должностными лицами, осуществляющими проверку, и руководителем субъекта контроля либо его уполномоченным представителем.</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Субъект контроля вправе отказаться от подписания акта, дав письменное объяснение о причине отказа.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10. Субъект контроля по нарушениям, указанным в заключении о результатах проверки, в срок не позднее трех рабочих дней со дня, следующего за днем его вручения, предоставляет информацию о мерах, которые будут приняты по устранению выявленных нарушений, с указанием сроков, которые согласовываются с должностным лицом уполномоченного органа в области защиты прав детей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Сроки исполнения заключения о результатах проверки определяются с учетом обстоятельств, оказывающих влияние на реальную возможность его исполнения, но не менее десяти календарных дней со дня вручения заключения.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По истечении срока устранения выявленных нарушений, указанных в заключении о результатах проверки, субъект контроля в течение срока, установленного в этом заключении, обязан предоставить в уполномоченный орган в области защиты прав детей Республики Казахстан информацию об устранении выявленных нарушений.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К предоставленной информации об устранении выявленных нарушений субъект контроля прилагает (при необходимости) материалы, доказывающие факт устранения нарушения.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этом случае проведение внеплановой проверки не требуется.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В случае непредоставления субъектом контроля в установленный срок информации об исполнении заключения о результатах проверки уполномоченный орган в области защиты прав детей Республики Казахстан в течение двух рабочих дней направляет субъекту контроля запрос о необходимости предоставления информации об исполнении заключения.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В случае повторного непредоставления информации об исполнении заключения о результатах проверки уполномоченный орган в области защиты прав детей Республики Казахстан вправе назначить внеплановую проверку.</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11. В случае отсутствия нарушений требований, установленных в статье 52-2 настоящего Закона, при проведении проверки в заключении о результатах проверки производится соответствующая запись.</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12. Завершением срока проверки считается день вручения субъекту контроля заключения о результатах проверки не позднее срока окончания проверки, указанного в акте о назначении проверки или дополнительном акте о продлении срока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13. Запрещается проведение иных видов проверок, не установленных законами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14. При проведении проверки должностные лица уполномоченного органа в области защиты прав детей Республики Казахстан не вправе: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проверять выполнение требований, не установленных в статье 52-2 настоящего Закона, а также если такие требования не относятся к компетенции уполномоченного органа в области защиты прав детей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требовать предоставления документов, информации, если они не являются объектами проверки или не относятся к предмету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превышать установленные сроки проведения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5) проводить мероприятия, носящие затратный характер, в целях государственного контроля за счет субъектов контроля.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15. Субъекты контроля вправе:</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не допускать к проверке должностных лиц уполномоченного органа в области защиты прав детей Республики Казахстан, прибывших для проведения проверки на объект, в случаях:</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несоблюдения временных интервалов по отношению к предшествующей проверке при назначении плановой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превышения либо истечения сроков, указанных в акте о назначении сроков проверки (дополнительном акте о продлении срока при наличии), не соответствующих срокам, установленным настоящей статьей;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поручения проведения проверки лицам, не имеющим на то соответствующих полномочий;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продления сроков проверки свыше срока, установленного настоящей статьей;</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отсутствия акта о назначении проверки, служебного удостоверения (идентификационной карты);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не представлять сведения, если они не относятся к предмету проводимой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обжаловать заключение о результатах проверки уполномоченного органа в области защиты прав детей Республики Казахстан в порядке, установленном законодательством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фиксировать процесс осуществления проверки, а также отдельные действия должностного лица уполномоченного органа в области защиты прав детей Республики Казахстан, проводимые им в рамках проверки, с помощью средств аудио- и видеотехники, не создавая препятствий деятельности должностного лица, а также с его уведомления.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16. Субъекты контроля обязаны:</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 обеспечить беспрепятственный доступ должностных лиц уполномоченного органа в области защиты прав детей Республики Казахстан на территорию и в помещения проверяемого объекта;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2) явиться по вызову должностных лиц уполномоченного органа в области защиты прав детей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3) предоставить информацию по запросу уполномоченного органа в области защиты прав детей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4) с соблюдением требований по охране коммерческой, налоговой либо иной тайны представлять должностным лицам уполномоченного органа в области защиты прав детей Республики Казахстан документы (сведения) на бумажных и электронных носителях либо их копии для приобщения к заключению о результатах проверки, а также доступ к автоматизированным базам данных (информационным системам) в соответствии с задачами и предметом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lastRenderedPageBreak/>
        <w:t>      5) сделать отметку о получении заключения о результатах проверки в день ее окончания;</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6) не допускать внесения изменений и дополнений в проверяемые документы в период осуществления проверки, если иное не предусмотрено настоящим Законом либо иными законами Республики Казахстан;</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7) в случае получения акта о назначении проверки обеспечить пребывание руководителя субъекта контроля либо его замещающего лица на месте нахождения объекта контроля в назначенные сроки проверки.</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17. Субъекты контроля вправе обжаловать решения, действия (бездействие) уполномоченного органа в области защиты прав детей Республики Казахстан и его должностных лиц в порядке, установленном законодательством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Глава 10 дополнена статьей 52-3 в соответствии с Законом РК от 01.07.2024 </w:t>
      </w:r>
      <w:hyperlink r:id="rId209" w:anchor="z85" w:history="1">
        <w:r w:rsidRPr="0017036A">
          <w:rPr>
            <w:rFonts w:ascii="Arial" w:eastAsia="Times New Roman" w:hAnsi="Arial" w:cs="Arial"/>
            <w:color w:val="073A5E"/>
            <w:sz w:val="20"/>
            <w:szCs w:val="20"/>
            <w:u w:val="single"/>
            <w:lang w:eastAsia="ru-RU"/>
          </w:rPr>
          <w:t>№ 104-VIII</w:t>
        </w:r>
      </w:hyperlink>
      <w:r w:rsidRPr="0017036A">
        <w:rPr>
          <w:rFonts w:ascii="Arial" w:eastAsia="Times New Roman" w:hAnsi="Arial" w:cs="Arial"/>
          <w:color w:val="FF0000"/>
          <w:sz w:val="20"/>
          <w:szCs w:val="20"/>
          <w:bdr w:val="none" w:sz="0" w:space="0" w:color="auto" w:frame="1"/>
          <w:lang w:eastAsia="ru-RU"/>
        </w:rPr>
        <w:t> (вводится в действие после дня введения в действие </w:t>
      </w:r>
      <w:hyperlink r:id="rId210" w:anchor="z251" w:history="1">
        <w:r w:rsidRPr="0017036A">
          <w:rPr>
            <w:rFonts w:ascii="Arial" w:eastAsia="Times New Roman" w:hAnsi="Arial" w:cs="Arial"/>
            <w:color w:val="073A5E"/>
            <w:sz w:val="20"/>
            <w:szCs w:val="20"/>
            <w:u w:val="single"/>
            <w:lang w:eastAsia="ru-RU"/>
          </w:rPr>
          <w:t>подпункта 6)</w:t>
        </w:r>
      </w:hyperlink>
      <w:r w:rsidRPr="0017036A">
        <w:rPr>
          <w:rFonts w:ascii="Arial" w:eastAsia="Times New Roman" w:hAnsi="Arial" w:cs="Arial"/>
          <w:color w:val="FF0000"/>
          <w:sz w:val="20"/>
          <w:szCs w:val="20"/>
          <w:bdr w:val="none" w:sz="0" w:space="0" w:color="auto" w:frame="1"/>
          <w:lang w:eastAsia="ru-RU"/>
        </w:rPr>
        <w:t> пункта 10 статьи 1 Закона РК "О внесении изменений и дополнений в некоторые законодательные акты РК по вопросам обеспечения прав женщин и безопасности детей).</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Примечание ИЗПИ!</w:t>
      </w:r>
      <w:r w:rsidRPr="0017036A">
        <w:rPr>
          <w:rFonts w:ascii="Arial" w:eastAsia="Times New Roman" w:hAnsi="Arial" w:cs="Arial"/>
          <w:color w:val="444444"/>
          <w:sz w:val="20"/>
          <w:szCs w:val="20"/>
          <w:lang w:eastAsia="ru-RU"/>
        </w:rPr>
        <w:br/>
      </w:r>
      <w:r w:rsidRPr="0017036A">
        <w:rPr>
          <w:rFonts w:ascii="Arial" w:eastAsia="Times New Roman" w:hAnsi="Arial" w:cs="Arial"/>
          <w:color w:val="FF0000"/>
          <w:sz w:val="20"/>
          <w:szCs w:val="20"/>
          <w:lang w:eastAsia="ru-RU"/>
        </w:rPr>
        <w:t>      Главу 10 предусматривается дополнить статьей 52-4 в соответствии с Законом РК от 04.12.2025 </w:t>
      </w:r>
      <w:hyperlink r:id="rId211" w:anchor="z291" w:history="1">
        <w:r w:rsidRPr="0017036A">
          <w:rPr>
            <w:rFonts w:ascii="Arial" w:eastAsia="Times New Roman" w:hAnsi="Arial" w:cs="Arial"/>
            <w:color w:val="073A5E"/>
            <w:sz w:val="20"/>
            <w:szCs w:val="20"/>
            <w:u w:val="single"/>
            <w:lang w:eastAsia="ru-RU"/>
          </w:rPr>
          <w:t>№ 236-VIII</w:t>
        </w:r>
      </w:hyperlink>
      <w:r w:rsidRPr="0017036A">
        <w:rPr>
          <w:rFonts w:ascii="Arial" w:eastAsia="Times New Roman" w:hAnsi="Arial" w:cs="Arial"/>
          <w:color w:val="FF0000"/>
          <w:sz w:val="20"/>
          <w:szCs w:val="20"/>
          <w:lang w:eastAsia="ru-RU"/>
        </w:rPr>
        <w:t> (</w:t>
      </w:r>
      <w:hyperlink r:id="rId212" w:anchor="z562" w:history="1">
        <w:r w:rsidRPr="0017036A">
          <w:rPr>
            <w:rFonts w:ascii="Arial" w:eastAsia="Times New Roman" w:hAnsi="Arial" w:cs="Arial"/>
            <w:color w:val="073A5E"/>
            <w:sz w:val="20"/>
            <w:szCs w:val="20"/>
            <w:u w:val="single"/>
            <w:lang w:eastAsia="ru-RU"/>
          </w:rPr>
          <w:t>вводится</w:t>
        </w:r>
      </w:hyperlink>
      <w:r w:rsidRPr="0017036A">
        <w:rPr>
          <w:rFonts w:ascii="Arial" w:eastAsia="Times New Roman" w:hAnsi="Arial" w:cs="Arial"/>
          <w:color w:val="FF0000"/>
          <w:sz w:val="20"/>
          <w:szCs w:val="20"/>
          <w:lang w:eastAsia="ru-RU"/>
        </w:rPr>
        <w:t> в действие с 01.02.2026).</w:t>
      </w:r>
      <w:r w:rsidRPr="0017036A">
        <w:rPr>
          <w:rFonts w:ascii="Arial" w:eastAsia="Times New Roman" w:hAnsi="Arial" w:cs="Arial"/>
          <w:color w:val="444444"/>
          <w:sz w:val="20"/>
          <w:szCs w:val="20"/>
          <w:lang w:eastAsia="ru-RU"/>
        </w:rPr>
        <w:br/>
      </w:r>
    </w:p>
    <w:p w:rsidR="0017036A" w:rsidRPr="0017036A" w:rsidRDefault="0017036A" w:rsidP="0017036A">
      <w:pPr>
        <w:spacing w:before="225" w:after="135" w:line="390" w:lineRule="atLeast"/>
        <w:textAlignment w:val="baseline"/>
        <w:outlineLvl w:val="2"/>
        <w:rPr>
          <w:rFonts w:ascii="Courier New" w:eastAsia="Times New Roman" w:hAnsi="Courier New" w:cs="Courier New"/>
          <w:color w:val="1E1E1E"/>
          <w:sz w:val="32"/>
          <w:szCs w:val="32"/>
          <w:lang w:eastAsia="ru-RU"/>
        </w:rPr>
      </w:pPr>
      <w:r w:rsidRPr="0017036A">
        <w:rPr>
          <w:rFonts w:ascii="Courier New" w:eastAsia="Times New Roman" w:hAnsi="Courier New" w:cs="Courier New"/>
          <w:color w:val="1E1E1E"/>
          <w:sz w:val="32"/>
          <w:szCs w:val="32"/>
          <w:lang w:eastAsia="ru-RU"/>
        </w:rPr>
        <w:t>Статья 53. Координация деятельности государственных органов и организаций, осуществляющих функции по защите прав ребенка</w:t>
      </w:r>
    </w:p>
    <w:p w:rsidR="0017036A" w:rsidRPr="0017036A" w:rsidRDefault="0017036A" w:rsidP="0017036A">
      <w:pPr>
        <w:spacing w:after="360" w:line="285" w:lineRule="atLeast"/>
        <w:textAlignment w:val="baseline"/>
        <w:rPr>
          <w:rFonts w:ascii="Courier New" w:eastAsia="Times New Roman" w:hAnsi="Courier New" w:cs="Courier New"/>
          <w:color w:val="000000"/>
          <w:spacing w:val="2"/>
          <w:sz w:val="20"/>
          <w:szCs w:val="20"/>
          <w:lang w:eastAsia="ru-RU"/>
        </w:rPr>
      </w:pPr>
      <w:r w:rsidRPr="0017036A">
        <w:rPr>
          <w:rFonts w:ascii="Courier New" w:eastAsia="Times New Roman" w:hAnsi="Courier New" w:cs="Courier New"/>
          <w:color w:val="000000"/>
          <w:spacing w:val="2"/>
          <w:sz w:val="20"/>
          <w:szCs w:val="20"/>
          <w:lang w:eastAsia="ru-RU"/>
        </w:rPr>
        <w:t>      Координацию деятельности государственных органов и организаций, осуществляющих функции по защите прав ребенка, осуществляет уполномоченный орган в области защиты прав детей Республики Казахстан.</w:t>
      </w:r>
    </w:p>
    <w:p w:rsidR="0017036A" w:rsidRPr="0017036A" w:rsidRDefault="0017036A" w:rsidP="0017036A">
      <w:pPr>
        <w:spacing w:after="0" w:line="240" w:lineRule="auto"/>
        <w:textAlignment w:val="baseline"/>
        <w:rPr>
          <w:rFonts w:ascii="Arial" w:eastAsia="Times New Roman" w:hAnsi="Arial" w:cs="Arial"/>
          <w:color w:val="444444"/>
          <w:sz w:val="20"/>
          <w:szCs w:val="20"/>
          <w:lang w:eastAsia="ru-RU"/>
        </w:rPr>
      </w:pPr>
      <w:r w:rsidRPr="0017036A">
        <w:rPr>
          <w:rFonts w:ascii="Arial" w:eastAsia="Times New Roman" w:hAnsi="Arial" w:cs="Arial"/>
          <w:color w:val="FF0000"/>
          <w:sz w:val="20"/>
          <w:szCs w:val="20"/>
          <w:bdr w:val="none" w:sz="0" w:space="0" w:color="auto" w:frame="1"/>
          <w:lang w:eastAsia="ru-RU"/>
        </w:rPr>
        <w:t>      Сноска. Статья 53 - в редакции Закона РК от 19.04.2023 </w:t>
      </w:r>
      <w:hyperlink r:id="rId213" w:anchor="z625" w:history="1">
        <w:r w:rsidRPr="0017036A">
          <w:rPr>
            <w:rFonts w:ascii="Arial" w:eastAsia="Times New Roman" w:hAnsi="Arial" w:cs="Arial"/>
            <w:color w:val="073A5E"/>
            <w:sz w:val="20"/>
            <w:szCs w:val="20"/>
            <w:u w:val="single"/>
            <w:lang w:eastAsia="ru-RU"/>
          </w:rPr>
          <w:t>№ 223-VII</w:t>
        </w:r>
      </w:hyperlink>
      <w:r w:rsidRPr="0017036A">
        <w:rPr>
          <w:rFonts w:ascii="Arial" w:eastAsia="Times New Roman" w:hAnsi="Arial" w:cs="Arial"/>
          <w:color w:val="FF0000"/>
          <w:sz w:val="20"/>
          <w:szCs w:val="20"/>
          <w:bdr w:val="none" w:sz="0" w:space="0" w:color="auto" w:frame="1"/>
          <w:lang w:eastAsia="ru-RU"/>
        </w:rPr>
        <w:t> (вводится в действие по истечении десяти календарных дней после дня его первого официального опубликования).</w:t>
      </w:r>
      <w:r w:rsidRPr="0017036A">
        <w:rPr>
          <w:rFonts w:ascii="Arial" w:eastAsia="Times New Roman" w:hAnsi="Arial" w:cs="Arial"/>
          <w:color w:val="444444"/>
          <w:sz w:val="20"/>
          <w:szCs w:val="20"/>
          <w:lang w:eastAsia="ru-RU"/>
        </w:rPr>
        <w:br/>
      </w:r>
    </w:p>
    <w:tbl>
      <w:tblPr>
        <w:tblW w:w="13380" w:type="dxa"/>
        <w:tblCellMar>
          <w:left w:w="0" w:type="dxa"/>
          <w:right w:w="0" w:type="dxa"/>
        </w:tblCellMar>
        <w:tblLook w:val="04A0" w:firstRow="1" w:lastRow="0" w:firstColumn="1" w:lastColumn="0" w:noHBand="0" w:noVBand="1"/>
      </w:tblPr>
      <w:tblGrid>
        <w:gridCol w:w="13380"/>
      </w:tblGrid>
      <w:tr w:rsidR="0017036A" w:rsidRPr="0017036A" w:rsidTr="0017036A">
        <w:tc>
          <w:tcPr>
            <w:tcW w:w="6000" w:type="dxa"/>
            <w:tcBorders>
              <w:top w:val="nil"/>
              <w:left w:val="nil"/>
              <w:bottom w:val="nil"/>
              <w:right w:val="nil"/>
            </w:tcBorders>
            <w:shd w:val="clear" w:color="auto" w:fill="auto"/>
            <w:tcMar>
              <w:top w:w="45" w:type="dxa"/>
              <w:left w:w="75" w:type="dxa"/>
              <w:bottom w:w="45" w:type="dxa"/>
              <w:right w:w="75" w:type="dxa"/>
            </w:tcMar>
            <w:hideMark/>
          </w:tcPr>
          <w:p w:rsidR="0017036A" w:rsidRPr="0017036A" w:rsidRDefault="0017036A" w:rsidP="0017036A">
            <w:pPr>
              <w:spacing w:after="0" w:line="240" w:lineRule="auto"/>
              <w:rPr>
                <w:rFonts w:ascii="Times New Roman" w:eastAsia="Times New Roman" w:hAnsi="Times New Roman" w:cs="Times New Roman"/>
                <w:sz w:val="20"/>
                <w:szCs w:val="20"/>
                <w:lang w:eastAsia="ru-RU"/>
              </w:rPr>
            </w:pPr>
            <w:r w:rsidRPr="0017036A">
              <w:rPr>
                <w:rFonts w:ascii="Times New Roman" w:eastAsia="Times New Roman" w:hAnsi="Times New Roman" w:cs="Times New Roman"/>
                <w:sz w:val="20"/>
                <w:szCs w:val="20"/>
                <w:lang w:eastAsia="ru-RU"/>
              </w:rPr>
              <w:t>     </w:t>
            </w:r>
          </w:p>
        </w:tc>
      </w:tr>
      <w:tr w:rsidR="0017036A" w:rsidRPr="0017036A" w:rsidTr="0017036A">
        <w:tc>
          <w:tcPr>
            <w:tcW w:w="6000" w:type="dxa"/>
            <w:tcBorders>
              <w:top w:val="nil"/>
              <w:left w:val="nil"/>
              <w:bottom w:val="nil"/>
              <w:right w:val="nil"/>
            </w:tcBorders>
            <w:shd w:val="clear" w:color="auto" w:fill="auto"/>
            <w:tcMar>
              <w:top w:w="45" w:type="dxa"/>
              <w:left w:w="75" w:type="dxa"/>
              <w:bottom w:w="45" w:type="dxa"/>
              <w:right w:w="75" w:type="dxa"/>
            </w:tcMar>
            <w:hideMark/>
          </w:tcPr>
          <w:p w:rsidR="0017036A" w:rsidRPr="0017036A" w:rsidRDefault="0017036A" w:rsidP="0017036A">
            <w:pPr>
              <w:spacing w:after="0" w:line="240" w:lineRule="auto"/>
              <w:rPr>
                <w:rFonts w:ascii="Times New Roman" w:eastAsia="Times New Roman" w:hAnsi="Times New Roman" w:cs="Times New Roman"/>
                <w:sz w:val="20"/>
                <w:szCs w:val="20"/>
                <w:lang w:eastAsia="ru-RU"/>
              </w:rPr>
            </w:pPr>
            <w:r w:rsidRPr="0017036A">
              <w:rPr>
                <w:rFonts w:ascii="Times New Roman" w:eastAsia="Times New Roman" w:hAnsi="Times New Roman" w:cs="Times New Roman"/>
                <w:i/>
                <w:iCs/>
                <w:sz w:val="20"/>
                <w:szCs w:val="20"/>
                <w:bdr w:val="none" w:sz="0" w:space="0" w:color="auto" w:frame="1"/>
                <w:lang w:eastAsia="ru-RU"/>
              </w:rPr>
              <w:t>      Президент</w:t>
            </w:r>
            <w:r w:rsidRPr="0017036A">
              <w:rPr>
                <w:rFonts w:ascii="Times New Roman" w:eastAsia="Times New Roman" w:hAnsi="Times New Roman" w:cs="Times New Roman"/>
                <w:i/>
                <w:iCs/>
                <w:sz w:val="20"/>
                <w:szCs w:val="20"/>
                <w:bdr w:val="none" w:sz="0" w:space="0" w:color="auto" w:frame="1"/>
                <w:lang w:eastAsia="ru-RU"/>
              </w:rPr>
              <w:br/>
              <w:t>Республики Казахстан</w:t>
            </w:r>
          </w:p>
        </w:tc>
      </w:tr>
    </w:tbl>
    <w:p w:rsidR="0031427A" w:rsidRDefault="0031427A">
      <w:bookmarkStart w:id="30" w:name="_GoBack"/>
      <w:bookmarkEnd w:id="30"/>
    </w:p>
    <w:sectPr w:rsidR="003142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8C4FBA"/>
    <w:multiLevelType w:val="multilevel"/>
    <w:tmpl w:val="C4C43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EA042C"/>
    <w:multiLevelType w:val="multilevel"/>
    <w:tmpl w:val="99807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36A"/>
    <w:rsid w:val="0017036A"/>
    <w:rsid w:val="00314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DE4831-2BB5-4D03-B8B2-9C5AFB09A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17036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17036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7036A"/>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17036A"/>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17036A"/>
  </w:style>
  <w:style w:type="paragraph" w:styleId="a3">
    <w:name w:val="Normal (Web)"/>
    <w:basedOn w:val="a"/>
    <w:uiPriority w:val="99"/>
    <w:semiHidden/>
    <w:unhideWhenUsed/>
    <w:rsid w:val="001703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17036A"/>
    <w:rPr>
      <w:color w:val="0000FF"/>
      <w:u w:val="single"/>
    </w:rPr>
  </w:style>
  <w:style w:type="character" w:styleId="a5">
    <w:name w:val="FollowedHyperlink"/>
    <w:basedOn w:val="a0"/>
    <w:uiPriority w:val="99"/>
    <w:semiHidden/>
    <w:unhideWhenUsed/>
    <w:rsid w:val="0017036A"/>
    <w:rPr>
      <w:color w:val="800080"/>
      <w:u w:val="single"/>
    </w:rPr>
  </w:style>
  <w:style w:type="character" w:customStyle="1" w:styleId="note">
    <w:name w:val="note"/>
    <w:basedOn w:val="a0"/>
    <w:rsid w:val="0017036A"/>
  </w:style>
  <w:style w:type="paragraph" w:customStyle="1" w:styleId="note1">
    <w:name w:val="note1"/>
    <w:basedOn w:val="a"/>
    <w:rsid w:val="0017036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489676">
      <w:bodyDiv w:val="1"/>
      <w:marLeft w:val="0"/>
      <w:marRight w:val="0"/>
      <w:marTop w:val="0"/>
      <w:marBottom w:val="0"/>
      <w:divBdr>
        <w:top w:val="none" w:sz="0" w:space="0" w:color="auto"/>
        <w:left w:val="none" w:sz="0" w:space="0" w:color="auto"/>
        <w:bottom w:val="none" w:sz="0" w:space="0" w:color="auto"/>
        <w:right w:val="none" w:sz="0" w:space="0" w:color="auto"/>
      </w:divBdr>
      <w:divsChild>
        <w:div w:id="250286643">
          <w:marLeft w:val="0"/>
          <w:marRight w:val="0"/>
          <w:marTop w:val="0"/>
          <w:marBottom w:val="0"/>
          <w:divBdr>
            <w:top w:val="none" w:sz="0" w:space="0" w:color="auto"/>
            <w:left w:val="none" w:sz="0" w:space="0" w:color="auto"/>
            <w:bottom w:val="none" w:sz="0" w:space="0" w:color="auto"/>
            <w:right w:val="none" w:sz="0" w:space="0" w:color="auto"/>
          </w:divBdr>
        </w:div>
        <w:div w:id="504440958">
          <w:marLeft w:val="0"/>
          <w:marRight w:val="0"/>
          <w:marTop w:val="0"/>
          <w:marBottom w:val="0"/>
          <w:divBdr>
            <w:top w:val="none" w:sz="0" w:space="0" w:color="auto"/>
            <w:left w:val="none" w:sz="0" w:space="0" w:color="auto"/>
            <w:bottom w:val="none" w:sz="0" w:space="0" w:color="auto"/>
            <w:right w:val="none" w:sz="0" w:space="0" w:color="auto"/>
          </w:divBdr>
          <w:divsChild>
            <w:div w:id="379861153">
              <w:marLeft w:val="0"/>
              <w:marRight w:val="0"/>
              <w:marTop w:val="0"/>
              <w:marBottom w:val="0"/>
              <w:divBdr>
                <w:top w:val="none" w:sz="0" w:space="0" w:color="auto"/>
                <w:left w:val="none" w:sz="0" w:space="0" w:color="auto"/>
                <w:bottom w:val="none" w:sz="0" w:space="0" w:color="auto"/>
                <w:right w:val="none" w:sz="0" w:space="0" w:color="auto"/>
              </w:divBdr>
            </w:div>
            <w:div w:id="416245538">
              <w:marLeft w:val="0"/>
              <w:marRight w:val="0"/>
              <w:marTop w:val="0"/>
              <w:marBottom w:val="0"/>
              <w:divBdr>
                <w:top w:val="none" w:sz="0" w:space="0" w:color="auto"/>
                <w:left w:val="none" w:sz="0" w:space="0" w:color="auto"/>
                <w:bottom w:val="none" w:sz="0" w:space="0" w:color="auto"/>
                <w:right w:val="none" w:sz="0" w:space="0" w:color="auto"/>
              </w:divBdr>
            </w:div>
          </w:divsChild>
        </w:div>
        <w:div w:id="216018489">
          <w:marLeft w:val="0"/>
          <w:marRight w:val="0"/>
          <w:marTop w:val="0"/>
          <w:marBottom w:val="0"/>
          <w:divBdr>
            <w:top w:val="none" w:sz="0" w:space="0" w:color="auto"/>
            <w:left w:val="none" w:sz="0" w:space="0" w:color="auto"/>
            <w:bottom w:val="none" w:sz="0" w:space="0" w:color="auto"/>
            <w:right w:val="none" w:sz="0" w:space="0" w:color="auto"/>
          </w:divBdr>
          <w:divsChild>
            <w:div w:id="208243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adilet.zan.kz/rus/docs/K1400000231" TargetMode="External"/><Relationship Id="rId21" Type="http://schemas.openxmlformats.org/officeDocument/2006/relationships/hyperlink" Target="https://adilet.zan.kz/rus/docs/Z2400000148" TargetMode="External"/><Relationship Id="rId42" Type="http://schemas.openxmlformats.org/officeDocument/2006/relationships/hyperlink" Target="https://adilet.zan.kz/rus/docs/Z2400000148" TargetMode="External"/><Relationship Id="rId63" Type="http://schemas.openxmlformats.org/officeDocument/2006/relationships/hyperlink" Target="https://adilet.zan.kz/rus/docs/Z2400000148" TargetMode="External"/><Relationship Id="rId84" Type="http://schemas.openxmlformats.org/officeDocument/2006/relationships/hyperlink" Target="https://adilet.zan.kz/rus/docs/Z1000000354" TargetMode="External"/><Relationship Id="rId138" Type="http://schemas.openxmlformats.org/officeDocument/2006/relationships/hyperlink" Target="https://adilet.zan.kz/rus/docs/Z2200000129" TargetMode="External"/><Relationship Id="rId159" Type="http://schemas.openxmlformats.org/officeDocument/2006/relationships/hyperlink" Target="https://adilet.zan.kz/rus/docs/Z1000000354" TargetMode="External"/><Relationship Id="rId170" Type="http://schemas.openxmlformats.org/officeDocument/2006/relationships/hyperlink" Target="https://adilet.zan.kz/rus/docs/Z1300000111" TargetMode="External"/><Relationship Id="rId191" Type="http://schemas.openxmlformats.org/officeDocument/2006/relationships/hyperlink" Target="https://adilet.zan.kz/rus/docs/Z2500000236" TargetMode="External"/><Relationship Id="rId205" Type="http://schemas.openxmlformats.org/officeDocument/2006/relationships/hyperlink" Target="https://adilet.zan.kz/rus/docs/Z2500000236" TargetMode="External"/><Relationship Id="rId107" Type="http://schemas.openxmlformats.org/officeDocument/2006/relationships/hyperlink" Target="https://adilet.zan.kz/rus/docs/Z2400000148" TargetMode="External"/><Relationship Id="rId11" Type="http://schemas.openxmlformats.org/officeDocument/2006/relationships/hyperlink" Target="https://adilet.zan.kz/rus/docs/Z020000345_/z020345.htm" TargetMode="External"/><Relationship Id="rId32" Type="http://schemas.openxmlformats.org/officeDocument/2006/relationships/hyperlink" Target="https://adilet.zan.kz/rus/docs/Z2400000064" TargetMode="External"/><Relationship Id="rId53" Type="http://schemas.openxmlformats.org/officeDocument/2006/relationships/hyperlink" Target="https://adilet.zan.kz/rus/docs/Z100000258_" TargetMode="External"/><Relationship Id="rId74" Type="http://schemas.openxmlformats.org/officeDocument/2006/relationships/hyperlink" Target="https://adilet.zan.kz/rus/docs/Z2300000040" TargetMode="External"/><Relationship Id="rId128" Type="http://schemas.openxmlformats.org/officeDocument/2006/relationships/hyperlink" Target="https://adilet.zan.kz/rus/docs/Z2500000246" TargetMode="External"/><Relationship Id="rId149" Type="http://schemas.openxmlformats.org/officeDocument/2006/relationships/hyperlink" Target="https://adilet.zan.kz/rus/docs/Z2000000361" TargetMode="External"/><Relationship Id="rId5" Type="http://schemas.openxmlformats.org/officeDocument/2006/relationships/hyperlink" Target="https://adilet.zan.kz/rus/docs/Z020000345_" TargetMode="External"/><Relationship Id="rId95" Type="http://schemas.openxmlformats.org/officeDocument/2006/relationships/hyperlink" Target="https://adilet.zan.kz/rus/docs/Z1000000354" TargetMode="External"/><Relationship Id="rId160" Type="http://schemas.openxmlformats.org/officeDocument/2006/relationships/hyperlink" Target="https://adilet.zan.kz/rus/docs/Z1800000170" TargetMode="External"/><Relationship Id="rId181" Type="http://schemas.openxmlformats.org/officeDocument/2006/relationships/hyperlink" Target="https://adilet.zan.kz/rus/docs/Z1300000111" TargetMode="External"/><Relationship Id="rId22" Type="http://schemas.openxmlformats.org/officeDocument/2006/relationships/hyperlink" Target="https://adilet.zan.kz/rus/docs/Z1000000354" TargetMode="External"/><Relationship Id="rId43" Type="http://schemas.openxmlformats.org/officeDocument/2006/relationships/hyperlink" Target="https://adilet.zan.kz/rus/docs/Z1000000354" TargetMode="External"/><Relationship Id="rId64" Type="http://schemas.openxmlformats.org/officeDocument/2006/relationships/hyperlink" Target="https://adilet.zan.kz/rus/docs/K950001000_" TargetMode="External"/><Relationship Id="rId118" Type="http://schemas.openxmlformats.org/officeDocument/2006/relationships/hyperlink" Target="https://adilet.zan.kz/rus/docs/Z2500000236" TargetMode="External"/><Relationship Id="rId139" Type="http://schemas.openxmlformats.org/officeDocument/2006/relationships/hyperlink" Target="https://adilet.zan.kz/rus/docs/Z2300000226" TargetMode="External"/><Relationship Id="rId85" Type="http://schemas.openxmlformats.org/officeDocument/2006/relationships/hyperlink" Target="https://adilet.zan.kz/rus/docs/Z2200000118" TargetMode="External"/><Relationship Id="rId150" Type="http://schemas.openxmlformats.org/officeDocument/2006/relationships/hyperlink" Target="https://adilet.zan.kz/rus/docs/Z1800000170" TargetMode="External"/><Relationship Id="rId171" Type="http://schemas.openxmlformats.org/officeDocument/2006/relationships/hyperlink" Target="https://adilet.zan.kz/rus/docs/Z1900000240" TargetMode="External"/><Relationship Id="rId192" Type="http://schemas.openxmlformats.org/officeDocument/2006/relationships/hyperlink" Target="https://adilet.zan.kz/rus/docs/Z2500000236" TargetMode="External"/><Relationship Id="rId206" Type="http://schemas.openxmlformats.org/officeDocument/2006/relationships/hyperlink" Target="https://adilet.zan.kz/rus/docs/Z2500000236" TargetMode="External"/><Relationship Id="rId12" Type="http://schemas.openxmlformats.org/officeDocument/2006/relationships/hyperlink" Target="https://adilet.zan.kz/rus/docs/Z020000345_/z020345.htm" TargetMode="External"/><Relationship Id="rId33" Type="http://schemas.openxmlformats.org/officeDocument/2006/relationships/hyperlink" Target="https://adilet.zan.kz/rus/docs/Z2400000072" TargetMode="External"/><Relationship Id="rId108" Type="http://schemas.openxmlformats.org/officeDocument/2006/relationships/hyperlink" Target="https://adilet.zan.kz/rus/docs/Z2400000148" TargetMode="External"/><Relationship Id="rId129" Type="http://schemas.openxmlformats.org/officeDocument/2006/relationships/hyperlink" Target="https://adilet.zan.kz/rus/docs/Z2500000246" TargetMode="External"/><Relationship Id="rId54" Type="http://schemas.openxmlformats.org/officeDocument/2006/relationships/hyperlink" Target="https://adilet.zan.kz/rus/docs/Z1100000378" TargetMode="External"/><Relationship Id="rId75" Type="http://schemas.openxmlformats.org/officeDocument/2006/relationships/hyperlink" Target="https://adilet.zan.kz/rus/docs/Z2300000040" TargetMode="External"/><Relationship Id="rId96" Type="http://schemas.openxmlformats.org/officeDocument/2006/relationships/hyperlink" Target="https://adilet.zan.kz/rus/docs/Z1000000354" TargetMode="External"/><Relationship Id="rId140" Type="http://schemas.openxmlformats.org/officeDocument/2006/relationships/hyperlink" Target="https://adilet.zan.kz/rus/docs/Z2400000148" TargetMode="External"/><Relationship Id="rId161" Type="http://schemas.openxmlformats.org/officeDocument/2006/relationships/hyperlink" Target="https://adilet.zan.kz/rus/docs/Z1000000354" TargetMode="External"/><Relationship Id="rId182" Type="http://schemas.openxmlformats.org/officeDocument/2006/relationships/hyperlink" Target="https://adilet.zan.kz/rus/docs/Z1300000111" TargetMode="External"/><Relationship Id="rId6" Type="http://schemas.openxmlformats.org/officeDocument/2006/relationships/hyperlink" Target="https://adilet.zan.kz/rus/docs/Z020000345_/info" TargetMode="External"/><Relationship Id="rId23" Type="http://schemas.openxmlformats.org/officeDocument/2006/relationships/hyperlink" Target="https://adilet.zan.kz/rus/docs/Z1400000236" TargetMode="External"/><Relationship Id="rId119" Type="http://schemas.openxmlformats.org/officeDocument/2006/relationships/hyperlink" Target="https://adilet.zan.kz/rus/docs/Z2500000236" TargetMode="External"/><Relationship Id="rId44" Type="http://schemas.openxmlformats.org/officeDocument/2006/relationships/hyperlink" Target="https://adilet.zan.kz/rus/docs/Z1000000354" TargetMode="External"/><Relationship Id="rId65" Type="http://schemas.openxmlformats.org/officeDocument/2006/relationships/hyperlink" Target="https://adilet.zan.kz/rus/docs/Z1600000501" TargetMode="External"/><Relationship Id="rId86" Type="http://schemas.openxmlformats.org/officeDocument/2006/relationships/hyperlink" Target="https://adilet.zan.kz/rus/docs/Z1500000403" TargetMode="External"/><Relationship Id="rId130" Type="http://schemas.openxmlformats.org/officeDocument/2006/relationships/hyperlink" Target="https://adilet.zan.kz/rus/docs/Z1000000372" TargetMode="External"/><Relationship Id="rId151" Type="http://schemas.openxmlformats.org/officeDocument/2006/relationships/hyperlink" Target="https://adilet.zan.kz/rus/docs/Z2500000248" TargetMode="External"/><Relationship Id="rId172" Type="http://schemas.openxmlformats.org/officeDocument/2006/relationships/hyperlink" Target="https://adilet.zan.kz/rus/docs/Z1300000111" TargetMode="External"/><Relationship Id="rId193" Type="http://schemas.openxmlformats.org/officeDocument/2006/relationships/hyperlink" Target="https://adilet.zan.kz/rus/docs/Z2500000236" TargetMode="External"/><Relationship Id="rId207" Type="http://schemas.openxmlformats.org/officeDocument/2006/relationships/hyperlink" Target="https://adilet.zan.kz/rus/docs/Z2400000104" TargetMode="External"/><Relationship Id="rId13" Type="http://schemas.openxmlformats.org/officeDocument/2006/relationships/hyperlink" Target="https://adilet.zan.kz/rus/docs/Z1000000354" TargetMode="External"/><Relationship Id="rId109" Type="http://schemas.openxmlformats.org/officeDocument/2006/relationships/hyperlink" Target="https://adilet.zan.kz/rus/docs/Z1600000501" TargetMode="External"/><Relationship Id="rId34" Type="http://schemas.openxmlformats.org/officeDocument/2006/relationships/hyperlink" Target="https://adilet.zan.kz/rus/docs/Z2400000094" TargetMode="External"/><Relationship Id="rId55" Type="http://schemas.openxmlformats.org/officeDocument/2006/relationships/hyperlink" Target="https://adilet.zan.kz/rus/docs/Z1100000452" TargetMode="External"/><Relationship Id="rId76" Type="http://schemas.openxmlformats.org/officeDocument/2006/relationships/hyperlink" Target="https://adilet.zan.kz/rus/docs/Z2300000040" TargetMode="External"/><Relationship Id="rId97" Type="http://schemas.openxmlformats.org/officeDocument/2006/relationships/hyperlink" Target="https://adilet.zan.kz/rus/docs/Z070000320_" TargetMode="External"/><Relationship Id="rId120" Type="http://schemas.openxmlformats.org/officeDocument/2006/relationships/hyperlink" Target="https://adilet.zan.kz/rus/docs/Z2400000064" TargetMode="External"/><Relationship Id="rId141" Type="http://schemas.openxmlformats.org/officeDocument/2006/relationships/hyperlink" Target="https://adilet.zan.kz/rus/docs/Z2200000129" TargetMode="External"/><Relationship Id="rId7" Type="http://schemas.openxmlformats.org/officeDocument/2006/relationships/hyperlink" Target="https://adilet.zan.kz/rus/docs/Z020000345_/history" TargetMode="External"/><Relationship Id="rId162" Type="http://schemas.openxmlformats.org/officeDocument/2006/relationships/hyperlink" Target="https://adilet.zan.kz/rus/docs/Z2200000157" TargetMode="External"/><Relationship Id="rId183" Type="http://schemas.openxmlformats.org/officeDocument/2006/relationships/hyperlink" Target="https://adilet.zan.kz/rus/docs/Z1300000111" TargetMode="External"/><Relationship Id="rId24" Type="http://schemas.openxmlformats.org/officeDocument/2006/relationships/hyperlink" Target="https://adilet.zan.kz/rus/docs/Z1600000501" TargetMode="External"/><Relationship Id="rId45" Type="http://schemas.openxmlformats.org/officeDocument/2006/relationships/hyperlink" Target="https://adilet.zan.kz/rus/docs/Z2400000148" TargetMode="External"/><Relationship Id="rId66" Type="http://schemas.openxmlformats.org/officeDocument/2006/relationships/hyperlink" Target="https://adilet.zan.kz/rus/docs/Z1600000501" TargetMode="External"/><Relationship Id="rId87" Type="http://schemas.openxmlformats.org/officeDocument/2006/relationships/hyperlink" Target="https://adilet.zan.kz/rus/docs/Z2300000040" TargetMode="External"/><Relationship Id="rId110" Type="http://schemas.openxmlformats.org/officeDocument/2006/relationships/hyperlink" Target="https://adilet.zan.kz/rus/docs/Z1600000501" TargetMode="External"/><Relationship Id="rId131" Type="http://schemas.openxmlformats.org/officeDocument/2006/relationships/hyperlink" Target="https://adilet.zan.kz/rus/docs/Z1100000517" TargetMode="External"/><Relationship Id="rId152" Type="http://schemas.openxmlformats.org/officeDocument/2006/relationships/hyperlink" Target="https://adilet.zan.kz/rus/docs/Z2500000248" TargetMode="External"/><Relationship Id="rId173" Type="http://schemas.openxmlformats.org/officeDocument/2006/relationships/hyperlink" Target="https://adilet.zan.kz/rus/docs/Z2500000236" TargetMode="External"/><Relationship Id="rId194" Type="http://schemas.openxmlformats.org/officeDocument/2006/relationships/hyperlink" Target="https://adilet.zan.kz/rus/docs/Z2500000236" TargetMode="External"/><Relationship Id="rId208" Type="http://schemas.openxmlformats.org/officeDocument/2006/relationships/hyperlink" Target="https://adilet.zan.kz/rus/docs/Z2400000072" TargetMode="External"/><Relationship Id="rId19" Type="http://schemas.openxmlformats.org/officeDocument/2006/relationships/hyperlink" Target="https://adilet.zan.kz/rus/docs/Z2500000246" TargetMode="External"/><Relationship Id="rId14" Type="http://schemas.openxmlformats.org/officeDocument/2006/relationships/hyperlink" Target="https://adilet.zan.kz/rus/docs/Z1000000354" TargetMode="External"/><Relationship Id="rId30" Type="http://schemas.openxmlformats.org/officeDocument/2006/relationships/hyperlink" Target="https://adilet.zan.kz/rus/docs/Z2300000019" TargetMode="External"/><Relationship Id="rId35" Type="http://schemas.openxmlformats.org/officeDocument/2006/relationships/hyperlink" Target="https://adilet.zan.kz/rus/docs/Z2400000148" TargetMode="External"/><Relationship Id="rId56" Type="http://schemas.openxmlformats.org/officeDocument/2006/relationships/hyperlink" Target="https://adilet.zan.kz/rus/docs/Z1200000036" TargetMode="External"/><Relationship Id="rId77" Type="http://schemas.openxmlformats.org/officeDocument/2006/relationships/hyperlink" Target="https://adilet.zan.kz/rus/docs/Z2300000040" TargetMode="External"/><Relationship Id="rId100" Type="http://schemas.openxmlformats.org/officeDocument/2006/relationships/hyperlink" Target="https://adilet.zan.kz/rus/docs/Z1100000484" TargetMode="External"/><Relationship Id="rId105" Type="http://schemas.openxmlformats.org/officeDocument/2006/relationships/hyperlink" Target="https://adilet.zan.kz/rus/docs/Z2400000148" TargetMode="External"/><Relationship Id="rId126" Type="http://schemas.openxmlformats.org/officeDocument/2006/relationships/hyperlink" Target="https://adilet.zan.kz/rus/docs/K2300000224" TargetMode="External"/><Relationship Id="rId147" Type="http://schemas.openxmlformats.org/officeDocument/2006/relationships/hyperlink" Target="https://adilet.zan.kz/rus/docs/Z1400000227" TargetMode="External"/><Relationship Id="rId168" Type="http://schemas.openxmlformats.org/officeDocument/2006/relationships/hyperlink" Target="https://adilet.zan.kz/rus/docs/Z1000000354" TargetMode="External"/><Relationship Id="rId8" Type="http://schemas.openxmlformats.org/officeDocument/2006/relationships/hyperlink" Target="https://adilet.zan.kz/rus/docs/Z020000345_/links" TargetMode="External"/><Relationship Id="rId51" Type="http://schemas.openxmlformats.org/officeDocument/2006/relationships/hyperlink" Target="https://adilet.zan.kz/rus/docs/Z090000188_" TargetMode="External"/><Relationship Id="rId72" Type="http://schemas.openxmlformats.org/officeDocument/2006/relationships/hyperlink" Target="https://adilet.zan.kz/rus/docs/Z2300000040" TargetMode="External"/><Relationship Id="rId93" Type="http://schemas.openxmlformats.org/officeDocument/2006/relationships/hyperlink" Target="https://adilet.zan.kz/rus/docs/Z2100000056" TargetMode="External"/><Relationship Id="rId98" Type="http://schemas.openxmlformats.org/officeDocument/2006/relationships/hyperlink" Target="https://adilet.zan.kz/rus/docs/Z070000320_" TargetMode="External"/><Relationship Id="rId121" Type="http://schemas.openxmlformats.org/officeDocument/2006/relationships/hyperlink" Target="https://adilet.zan.kz/rus/docs/Z2500000163" TargetMode="External"/><Relationship Id="rId142" Type="http://schemas.openxmlformats.org/officeDocument/2006/relationships/hyperlink" Target="https://adilet.zan.kz/rus/docs/Z2500000248" TargetMode="External"/><Relationship Id="rId163" Type="http://schemas.openxmlformats.org/officeDocument/2006/relationships/hyperlink" Target="https://adilet.zan.kz/rus/docs/Z1000000354" TargetMode="External"/><Relationship Id="rId184" Type="http://schemas.openxmlformats.org/officeDocument/2006/relationships/hyperlink" Target="https://adilet.zan.kz/rus/docs/Z1300000111" TargetMode="External"/><Relationship Id="rId189" Type="http://schemas.openxmlformats.org/officeDocument/2006/relationships/hyperlink" Target="https://adilet.zan.kz/rus/docs/Z2500000236" TargetMode="External"/><Relationship Id="rId3" Type="http://schemas.openxmlformats.org/officeDocument/2006/relationships/settings" Target="settings.xml"/><Relationship Id="rId214" Type="http://schemas.openxmlformats.org/officeDocument/2006/relationships/fontTable" Target="fontTable.xml"/><Relationship Id="rId25" Type="http://schemas.openxmlformats.org/officeDocument/2006/relationships/hyperlink" Target="https://adilet.zan.kz/rus/docs/Z1600000501" TargetMode="External"/><Relationship Id="rId46" Type="http://schemas.openxmlformats.org/officeDocument/2006/relationships/hyperlink" Target="https://adilet.zan.kz/rus/docs/Z2400000148" TargetMode="External"/><Relationship Id="rId67" Type="http://schemas.openxmlformats.org/officeDocument/2006/relationships/hyperlink" Target="https://adilet.zan.kz/rus/docs/Z1600000501" TargetMode="External"/><Relationship Id="rId116" Type="http://schemas.openxmlformats.org/officeDocument/2006/relationships/hyperlink" Target="https://adilet.zan.kz/rus/docs/Z2500000236" TargetMode="External"/><Relationship Id="rId137" Type="http://schemas.openxmlformats.org/officeDocument/2006/relationships/hyperlink" Target="https://adilet.zan.kz/rus/docs/Z2200000118" TargetMode="External"/><Relationship Id="rId158" Type="http://schemas.openxmlformats.org/officeDocument/2006/relationships/hyperlink" Target="https://adilet.zan.kz/rus/docs/Z1800000170" TargetMode="External"/><Relationship Id="rId20" Type="http://schemas.openxmlformats.org/officeDocument/2006/relationships/hyperlink" Target="https://adilet.zan.kz/rus/docs/Z1900000240" TargetMode="External"/><Relationship Id="rId41" Type="http://schemas.openxmlformats.org/officeDocument/2006/relationships/hyperlink" Target="https://adilet.zan.kz/rus/docs/Z2500000246" TargetMode="External"/><Relationship Id="rId62" Type="http://schemas.openxmlformats.org/officeDocument/2006/relationships/hyperlink" Target="https://adilet.zan.kz/rus/docs/Z2400000072" TargetMode="External"/><Relationship Id="rId83" Type="http://schemas.openxmlformats.org/officeDocument/2006/relationships/hyperlink" Target="https://adilet.zan.kz/rus/docs/Z1000000354" TargetMode="External"/><Relationship Id="rId88" Type="http://schemas.openxmlformats.org/officeDocument/2006/relationships/hyperlink" Target="https://adilet.zan.kz/rus/docs/Z1300000126" TargetMode="External"/><Relationship Id="rId111" Type="http://schemas.openxmlformats.org/officeDocument/2006/relationships/hyperlink" Target="https://adilet.zan.kz/rus/docs/Z2500000236" TargetMode="External"/><Relationship Id="rId132" Type="http://schemas.openxmlformats.org/officeDocument/2006/relationships/hyperlink" Target="https://adilet.zan.kz/rus/docs/Z1400000175" TargetMode="External"/><Relationship Id="rId153" Type="http://schemas.openxmlformats.org/officeDocument/2006/relationships/hyperlink" Target="https://adilet.zan.kz/rus/docs/Z1000000354" TargetMode="External"/><Relationship Id="rId174" Type="http://schemas.openxmlformats.org/officeDocument/2006/relationships/hyperlink" Target="https://adilet.zan.kz/rus/docs/Z2500000236" TargetMode="External"/><Relationship Id="rId179" Type="http://schemas.openxmlformats.org/officeDocument/2006/relationships/hyperlink" Target="https://adilet.zan.kz/rus/docs/Z1300000111" TargetMode="External"/><Relationship Id="rId195" Type="http://schemas.openxmlformats.org/officeDocument/2006/relationships/hyperlink" Target="https://adilet.zan.kz/rus/docs/Z1800000156" TargetMode="External"/><Relationship Id="rId209" Type="http://schemas.openxmlformats.org/officeDocument/2006/relationships/hyperlink" Target="https://adilet.zan.kz/rus/docs/Z2400000104" TargetMode="External"/><Relationship Id="rId190" Type="http://schemas.openxmlformats.org/officeDocument/2006/relationships/hyperlink" Target="https://adilet.zan.kz/rus/docs/Z2500000236" TargetMode="External"/><Relationship Id="rId204" Type="http://schemas.openxmlformats.org/officeDocument/2006/relationships/hyperlink" Target="https://adilet.zan.kz/rus/docs/Z2500000236" TargetMode="External"/><Relationship Id="rId15" Type="http://schemas.openxmlformats.org/officeDocument/2006/relationships/hyperlink" Target="https://adilet.zan.kz/rus/docs/Z2400000148" TargetMode="External"/><Relationship Id="rId36" Type="http://schemas.openxmlformats.org/officeDocument/2006/relationships/hyperlink" Target="https://adilet.zan.kz/rus/docs/Z2400000148" TargetMode="External"/><Relationship Id="rId57" Type="http://schemas.openxmlformats.org/officeDocument/2006/relationships/hyperlink" Target="https://adilet.zan.kz/rus/docs/Z1300000102" TargetMode="External"/><Relationship Id="rId106" Type="http://schemas.openxmlformats.org/officeDocument/2006/relationships/hyperlink" Target="https://adilet.zan.kz/rus/docs/Z1600000501" TargetMode="External"/><Relationship Id="rId127" Type="http://schemas.openxmlformats.org/officeDocument/2006/relationships/hyperlink" Target="https://adilet.zan.kz/rus/docs/K2300000224" TargetMode="External"/><Relationship Id="rId10" Type="http://schemas.openxmlformats.org/officeDocument/2006/relationships/hyperlink" Target="https://adilet.zan.kz/rus/docs/Z020000345_/comments" TargetMode="External"/><Relationship Id="rId31" Type="http://schemas.openxmlformats.org/officeDocument/2006/relationships/hyperlink" Target="https://adilet.zan.kz/rus/docs/Z2300000040" TargetMode="External"/><Relationship Id="rId52" Type="http://schemas.openxmlformats.org/officeDocument/2006/relationships/hyperlink" Target="https://adilet.zan.kz/rus/docs/Z090000188_" TargetMode="External"/><Relationship Id="rId73" Type="http://schemas.openxmlformats.org/officeDocument/2006/relationships/hyperlink" Target="https://adilet.zan.kz/rus/docs/Z1300000067" TargetMode="External"/><Relationship Id="rId78" Type="http://schemas.openxmlformats.org/officeDocument/2006/relationships/hyperlink" Target="https://adilet.zan.kz/rus/docs/Z2300000040" TargetMode="External"/><Relationship Id="rId94" Type="http://schemas.openxmlformats.org/officeDocument/2006/relationships/hyperlink" Target="https://adilet.zan.kz/rus/docs/Z070000253_" TargetMode="External"/><Relationship Id="rId99" Type="http://schemas.openxmlformats.org/officeDocument/2006/relationships/hyperlink" Target="https://adilet.zan.kz/rus/docs/Z2300000226" TargetMode="External"/><Relationship Id="rId101" Type="http://schemas.openxmlformats.org/officeDocument/2006/relationships/hyperlink" Target="https://adilet.zan.kz/rus/docs/Z1000000354" TargetMode="External"/><Relationship Id="rId122" Type="http://schemas.openxmlformats.org/officeDocument/2006/relationships/hyperlink" Target="https://adilet.zan.kz/rus/docs/Z090000185_" TargetMode="External"/><Relationship Id="rId143" Type="http://schemas.openxmlformats.org/officeDocument/2006/relationships/hyperlink" Target="https://adilet.zan.kz/rus/docs/Z2400000094" TargetMode="External"/><Relationship Id="rId148" Type="http://schemas.openxmlformats.org/officeDocument/2006/relationships/hyperlink" Target="https://adilet.zan.kz/rus/docs/Z1400000210" TargetMode="External"/><Relationship Id="rId164" Type="http://schemas.openxmlformats.org/officeDocument/2006/relationships/hyperlink" Target="https://adilet.zan.kz/rus/docs/Z2200000141" TargetMode="External"/><Relationship Id="rId169" Type="http://schemas.openxmlformats.org/officeDocument/2006/relationships/hyperlink" Target="https://adilet.zan.kz/rus/docs/Z1300000102" TargetMode="External"/><Relationship Id="rId185" Type="http://schemas.openxmlformats.org/officeDocument/2006/relationships/hyperlink" Target="https://adilet.zan.kz/rus/docs/Z1300000111" TargetMode="External"/><Relationship Id="rId4" Type="http://schemas.openxmlformats.org/officeDocument/2006/relationships/webSettings" Target="webSettings.xml"/><Relationship Id="rId9" Type="http://schemas.openxmlformats.org/officeDocument/2006/relationships/hyperlink" Target="https://adilet.zan.kz/rus/docs/Z020000345_/download" TargetMode="External"/><Relationship Id="rId180" Type="http://schemas.openxmlformats.org/officeDocument/2006/relationships/hyperlink" Target="https://adilet.zan.kz/rus/docs/Z1300000111" TargetMode="External"/><Relationship Id="rId210" Type="http://schemas.openxmlformats.org/officeDocument/2006/relationships/hyperlink" Target="https://adilet.zan.kz/rus/docs/Z2400000072" TargetMode="External"/><Relationship Id="rId215" Type="http://schemas.openxmlformats.org/officeDocument/2006/relationships/theme" Target="theme/theme1.xml"/><Relationship Id="rId26" Type="http://schemas.openxmlformats.org/officeDocument/2006/relationships/hyperlink" Target="https://adilet.zan.kz/rus/docs/Z1900000240" TargetMode="External"/><Relationship Id="rId47" Type="http://schemas.openxmlformats.org/officeDocument/2006/relationships/hyperlink" Target="https://adilet.zan.kz/rus/docs/Z2500000236" TargetMode="External"/><Relationship Id="rId68" Type="http://schemas.openxmlformats.org/officeDocument/2006/relationships/hyperlink" Target="https://adilet.zan.kz/rus/docs/Z1600000501" TargetMode="External"/><Relationship Id="rId89" Type="http://schemas.openxmlformats.org/officeDocument/2006/relationships/hyperlink" Target="https://adilet.zan.kz/rus/docs/Z1300000126" TargetMode="External"/><Relationship Id="rId112" Type="http://schemas.openxmlformats.org/officeDocument/2006/relationships/hyperlink" Target="https://adilet.zan.kz/rus/docs/Z2500000236" TargetMode="External"/><Relationship Id="rId133" Type="http://schemas.openxmlformats.org/officeDocument/2006/relationships/hyperlink" Target="https://adilet.zan.kz/rus/docs/Z1500000435" TargetMode="External"/><Relationship Id="rId154" Type="http://schemas.openxmlformats.org/officeDocument/2006/relationships/hyperlink" Target="https://adilet.zan.kz/rus/docs/Z1800000170" TargetMode="External"/><Relationship Id="rId175" Type="http://schemas.openxmlformats.org/officeDocument/2006/relationships/hyperlink" Target="https://adilet.zan.kz/rus/docs/Z1300000111" TargetMode="External"/><Relationship Id="rId196" Type="http://schemas.openxmlformats.org/officeDocument/2006/relationships/hyperlink" Target="https://adilet.zan.kz/rus/docs/Z1800000170" TargetMode="External"/><Relationship Id="rId200" Type="http://schemas.openxmlformats.org/officeDocument/2006/relationships/hyperlink" Target="https://adilet.zan.kz/rus/docs/Z2400000072" TargetMode="External"/><Relationship Id="rId16" Type="http://schemas.openxmlformats.org/officeDocument/2006/relationships/hyperlink" Target="https://adilet.zan.kz/rus/docs/Z2500000246" TargetMode="External"/><Relationship Id="rId37" Type="http://schemas.openxmlformats.org/officeDocument/2006/relationships/hyperlink" Target="https://adilet.zan.kz/rus/docs/Z2500000163" TargetMode="External"/><Relationship Id="rId58" Type="http://schemas.openxmlformats.org/officeDocument/2006/relationships/hyperlink" Target="https://adilet.zan.kz/rus/docs/Z1300000124" TargetMode="External"/><Relationship Id="rId79" Type="http://schemas.openxmlformats.org/officeDocument/2006/relationships/hyperlink" Target="https://adilet.zan.kz/rus/docs/Z2300000040" TargetMode="External"/><Relationship Id="rId102" Type="http://schemas.openxmlformats.org/officeDocument/2006/relationships/hyperlink" Target="https://adilet.zan.kz/rus/docs/Z1000000354" TargetMode="External"/><Relationship Id="rId123" Type="http://schemas.openxmlformats.org/officeDocument/2006/relationships/hyperlink" Target="https://adilet.zan.kz/rus/docs/Z1000000354" TargetMode="External"/><Relationship Id="rId144" Type="http://schemas.openxmlformats.org/officeDocument/2006/relationships/hyperlink" Target="https://adilet.zan.kz/rus/docs/Z090000176_" TargetMode="External"/><Relationship Id="rId90" Type="http://schemas.openxmlformats.org/officeDocument/2006/relationships/hyperlink" Target="https://adilet.zan.kz/rus/docs/Z2300000223" TargetMode="External"/><Relationship Id="rId165" Type="http://schemas.openxmlformats.org/officeDocument/2006/relationships/hyperlink" Target="https://adilet.zan.kz/rus/docs/Z2400000148" TargetMode="External"/><Relationship Id="rId186" Type="http://schemas.openxmlformats.org/officeDocument/2006/relationships/hyperlink" Target="https://adilet.zan.kz/rus/docs/Z090000185_" TargetMode="External"/><Relationship Id="rId211" Type="http://schemas.openxmlformats.org/officeDocument/2006/relationships/hyperlink" Target="https://adilet.zan.kz/rus/docs/Z2500000236" TargetMode="External"/><Relationship Id="rId27" Type="http://schemas.openxmlformats.org/officeDocument/2006/relationships/hyperlink" Target="https://adilet.zan.kz/rus/docs/Z2200000118" TargetMode="External"/><Relationship Id="rId48" Type="http://schemas.openxmlformats.org/officeDocument/2006/relationships/hyperlink" Target="https://adilet.zan.kz/rus/docs/Z2500000236" TargetMode="External"/><Relationship Id="rId69" Type="http://schemas.openxmlformats.org/officeDocument/2006/relationships/hyperlink" Target="https://adilet.zan.kz/rus/docs/Z2400000072" TargetMode="External"/><Relationship Id="rId113" Type="http://schemas.openxmlformats.org/officeDocument/2006/relationships/hyperlink" Target="https://adilet.zan.kz/rus/docs/Z2500000236" TargetMode="External"/><Relationship Id="rId134" Type="http://schemas.openxmlformats.org/officeDocument/2006/relationships/hyperlink" Target="https://adilet.zan.kz/rus/docs/Z1600000501" TargetMode="External"/><Relationship Id="rId80" Type="http://schemas.openxmlformats.org/officeDocument/2006/relationships/hyperlink" Target="https://adilet.zan.kz/rus/docs/Z2400000072" TargetMode="External"/><Relationship Id="rId155" Type="http://schemas.openxmlformats.org/officeDocument/2006/relationships/hyperlink" Target="https://adilet.zan.kz/rus/docs/K1400000235" TargetMode="External"/><Relationship Id="rId176" Type="http://schemas.openxmlformats.org/officeDocument/2006/relationships/hyperlink" Target="https://adilet.zan.kz/rus/docs/Z1900000240" TargetMode="External"/><Relationship Id="rId197" Type="http://schemas.openxmlformats.org/officeDocument/2006/relationships/hyperlink" Target="https://adilet.zan.kz/rus/docs/Z1900000240" TargetMode="External"/><Relationship Id="rId201" Type="http://schemas.openxmlformats.org/officeDocument/2006/relationships/hyperlink" Target="https://adilet.zan.kz/rus/docs/Z2500000236" TargetMode="External"/><Relationship Id="rId17" Type="http://schemas.openxmlformats.org/officeDocument/2006/relationships/hyperlink" Target="https://adilet.zan.kz/rus/docs/Z2500000246" TargetMode="External"/><Relationship Id="rId38" Type="http://schemas.openxmlformats.org/officeDocument/2006/relationships/hyperlink" Target="https://adilet.zan.kz/rus/docs/Z1000000354" TargetMode="External"/><Relationship Id="rId59" Type="http://schemas.openxmlformats.org/officeDocument/2006/relationships/hyperlink" Target="https://adilet.zan.kz/rus/docs/Z1400000159" TargetMode="External"/><Relationship Id="rId103" Type="http://schemas.openxmlformats.org/officeDocument/2006/relationships/hyperlink" Target="https://adilet.zan.kz/rus/docs/Z1000000354" TargetMode="External"/><Relationship Id="rId124" Type="http://schemas.openxmlformats.org/officeDocument/2006/relationships/hyperlink" Target="https://adilet.zan.kz/rus/docs/K2300000224" TargetMode="External"/><Relationship Id="rId70" Type="http://schemas.openxmlformats.org/officeDocument/2006/relationships/hyperlink" Target="https://adilet.zan.kz/rus/docs/Z2300000040" TargetMode="External"/><Relationship Id="rId91" Type="http://schemas.openxmlformats.org/officeDocument/2006/relationships/hyperlink" Target="https://adilet.zan.kz/rus/docs/Z070000320_" TargetMode="External"/><Relationship Id="rId145" Type="http://schemas.openxmlformats.org/officeDocument/2006/relationships/hyperlink" Target="https://adilet.zan.kz/rus/docs/Z090000176_" TargetMode="External"/><Relationship Id="rId166" Type="http://schemas.openxmlformats.org/officeDocument/2006/relationships/hyperlink" Target="https://adilet.zan.kz/rus/docs/Z1000000354" TargetMode="External"/><Relationship Id="rId187" Type="http://schemas.openxmlformats.org/officeDocument/2006/relationships/hyperlink" Target="https://adilet.zan.kz/rus/docs/Z1000000354" TargetMode="External"/><Relationship Id="rId1" Type="http://schemas.openxmlformats.org/officeDocument/2006/relationships/numbering" Target="numbering.xml"/><Relationship Id="rId212" Type="http://schemas.openxmlformats.org/officeDocument/2006/relationships/hyperlink" Target="https://adilet.zan.kz/rus/docs/Z2500000236" TargetMode="External"/><Relationship Id="rId28" Type="http://schemas.openxmlformats.org/officeDocument/2006/relationships/hyperlink" Target="https://adilet.zan.kz/rus/docs/Z2200000129" TargetMode="External"/><Relationship Id="rId49" Type="http://schemas.openxmlformats.org/officeDocument/2006/relationships/hyperlink" Target="https://adilet.zan.kz/rus/docs/Z1300000124" TargetMode="External"/><Relationship Id="rId114" Type="http://schemas.openxmlformats.org/officeDocument/2006/relationships/hyperlink" Target="https://adilet.zan.kz/rus/docs/Z2500000236" TargetMode="External"/><Relationship Id="rId60" Type="http://schemas.openxmlformats.org/officeDocument/2006/relationships/hyperlink" Target="https://adilet.zan.kz/rus/docs/Z1400000269" TargetMode="External"/><Relationship Id="rId81" Type="http://schemas.openxmlformats.org/officeDocument/2006/relationships/hyperlink" Target="https://adilet.zan.kz/rus/docs/Z2500000246" TargetMode="External"/><Relationship Id="rId135" Type="http://schemas.openxmlformats.org/officeDocument/2006/relationships/hyperlink" Target="https://adilet.zan.kz/rus/docs/Z1600000501" TargetMode="External"/><Relationship Id="rId156" Type="http://schemas.openxmlformats.org/officeDocument/2006/relationships/hyperlink" Target="https://adilet.zan.kz/rus/docs/Z2400000071" TargetMode="External"/><Relationship Id="rId177" Type="http://schemas.openxmlformats.org/officeDocument/2006/relationships/hyperlink" Target="https://adilet.zan.kz/rus/docs/Z2500000196" TargetMode="External"/><Relationship Id="rId198" Type="http://schemas.openxmlformats.org/officeDocument/2006/relationships/hyperlink" Target="https://adilet.zan.kz/rus/docs/Z2400000071" TargetMode="External"/><Relationship Id="rId202" Type="http://schemas.openxmlformats.org/officeDocument/2006/relationships/hyperlink" Target="https://adilet.zan.kz/rus/docs/Z2500000236" TargetMode="External"/><Relationship Id="rId18" Type="http://schemas.openxmlformats.org/officeDocument/2006/relationships/hyperlink" Target="https://adilet.zan.kz/rus/docs/Z2500000246" TargetMode="External"/><Relationship Id="rId39" Type="http://schemas.openxmlformats.org/officeDocument/2006/relationships/hyperlink" Target="https://adilet.zan.kz/rus/docs/K950001000_" TargetMode="External"/><Relationship Id="rId50" Type="http://schemas.openxmlformats.org/officeDocument/2006/relationships/hyperlink" Target="https://adilet.zan.kz/rus/docs/Z040000013_" TargetMode="External"/><Relationship Id="rId104" Type="http://schemas.openxmlformats.org/officeDocument/2006/relationships/hyperlink" Target="https://adilet.zan.kz/rus/docs/Z1900000240" TargetMode="External"/><Relationship Id="rId125" Type="http://schemas.openxmlformats.org/officeDocument/2006/relationships/hyperlink" Target="https://adilet.zan.kz/rus/docs/K2300000224" TargetMode="External"/><Relationship Id="rId146" Type="http://schemas.openxmlformats.org/officeDocument/2006/relationships/hyperlink" Target="https://adilet.zan.kz/rus/docs/Z1000000372" TargetMode="External"/><Relationship Id="rId167" Type="http://schemas.openxmlformats.org/officeDocument/2006/relationships/hyperlink" Target="https://adilet.zan.kz/rus/docs/Z1000000354" TargetMode="External"/><Relationship Id="rId188" Type="http://schemas.openxmlformats.org/officeDocument/2006/relationships/hyperlink" Target="https://adilet.zan.kz/rus/docs/Z2400000148" TargetMode="External"/><Relationship Id="rId71" Type="http://schemas.openxmlformats.org/officeDocument/2006/relationships/hyperlink" Target="https://adilet.zan.kz/rus/docs/Z2300000040" TargetMode="External"/><Relationship Id="rId92" Type="http://schemas.openxmlformats.org/officeDocument/2006/relationships/hyperlink" Target="https://adilet.zan.kz/rus/docs/Z070000320_" TargetMode="External"/><Relationship Id="rId213" Type="http://schemas.openxmlformats.org/officeDocument/2006/relationships/hyperlink" Target="https://adilet.zan.kz/rus/docs/Z2300000223" TargetMode="External"/><Relationship Id="rId2" Type="http://schemas.openxmlformats.org/officeDocument/2006/relationships/styles" Target="styles.xml"/><Relationship Id="rId29" Type="http://schemas.openxmlformats.org/officeDocument/2006/relationships/hyperlink" Target="https://adilet.zan.kz/rus/docs/Z2300000226" TargetMode="External"/><Relationship Id="rId40" Type="http://schemas.openxmlformats.org/officeDocument/2006/relationships/hyperlink" Target="https://adilet.zan.kz/rus/docs/Z2500000246" TargetMode="External"/><Relationship Id="rId115" Type="http://schemas.openxmlformats.org/officeDocument/2006/relationships/hyperlink" Target="https://adilet.zan.kz/rus/docs/Z2500000236" TargetMode="External"/><Relationship Id="rId136" Type="http://schemas.openxmlformats.org/officeDocument/2006/relationships/hyperlink" Target="https://adilet.zan.kz/rus/docs/Z1900000240" TargetMode="External"/><Relationship Id="rId157" Type="http://schemas.openxmlformats.org/officeDocument/2006/relationships/hyperlink" Target="https://adilet.zan.kz/rus/docs/Z1000000354" TargetMode="External"/><Relationship Id="rId178" Type="http://schemas.openxmlformats.org/officeDocument/2006/relationships/hyperlink" Target="https://adilet.zan.kz/rus/docs/Z1300000111" TargetMode="External"/><Relationship Id="rId61" Type="http://schemas.openxmlformats.org/officeDocument/2006/relationships/hyperlink" Target="https://adilet.zan.kz/rus/docs/Z1800000170" TargetMode="External"/><Relationship Id="rId82" Type="http://schemas.openxmlformats.org/officeDocument/2006/relationships/hyperlink" Target="https://adilet.zan.kz/rus/docs/Z2500000246" TargetMode="External"/><Relationship Id="rId199" Type="http://schemas.openxmlformats.org/officeDocument/2006/relationships/hyperlink" Target="https://adilet.zan.kz/rus/docs/Z2400000072" TargetMode="External"/><Relationship Id="rId203" Type="http://schemas.openxmlformats.org/officeDocument/2006/relationships/hyperlink" Target="https://adilet.zan.kz/rus/docs/Z25000002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25517</Words>
  <Characters>145453</Characters>
  <Application>Microsoft Office Word</Application>
  <DocSecurity>0</DocSecurity>
  <Lines>1212</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Секретарь</dc:creator>
  <cp:keywords/>
  <dc:description/>
  <cp:lastModifiedBy>Секретарь</cp:lastModifiedBy>
  <cp:revision>2</cp:revision>
  <dcterms:created xsi:type="dcterms:W3CDTF">2026-02-02T06:01:00Z</dcterms:created>
  <dcterms:modified xsi:type="dcterms:W3CDTF">2026-02-02T06:01:00Z</dcterms:modified>
</cp:coreProperties>
</file>